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A3F6" w14:textId="0FC9066C" w:rsidR="00EF0E3E" w:rsidRPr="00ED51E6" w:rsidRDefault="00CD1D01" w:rsidP="00400764">
      <w:pPr>
        <w:pStyle w:val="Title"/>
        <w:spacing w:before="120" w:after="120" w:line="276" w:lineRule="auto"/>
        <w:ind w:left="567"/>
        <w:rPr>
          <w:rFonts w:cs="Arial"/>
        </w:rPr>
      </w:pPr>
      <w:r w:rsidRPr="00ED51E6">
        <w:rPr>
          <w:rFonts w:cs="Arial"/>
          <w:shd w:val="clear" w:color="auto" w:fill="231F20"/>
        </w:rPr>
        <w:t>Client</w:t>
      </w:r>
      <w:r w:rsidR="00400764" w:rsidRPr="00ED51E6">
        <w:rPr>
          <w:rFonts w:cs="Arial"/>
          <w:shd w:val="clear" w:color="auto" w:fill="231F20"/>
        </w:rPr>
        <w:t xml:space="preserve"> </w:t>
      </w:r>
      <w:r w:rsidRPr="00ED51E6">
        <w:rPr>
          <w:rFonts w:cs="Arial"/>
          <w:shd w:val="clear" w:color="auto" w:fill="231F20"/>
        </w:rPr>
        <w:t>Information</w:t>
      </w:r>
      <w:r w:rsidRPr="00ED51E6">
        <w:rPr>
          <w:rFonts w:cs="Arial"/>
          <w:shd w:val="clear" w:color="auto" w:fill="231F20"/>
        </w:rPr>
        <w:tab/>
      </w:r>
    </w:p>
    <w:p w14:paraId="752E2364" w14:textId="75A16251" w:rsidR="00EF0E3E" w:rsidRPr="00ED51E6" w:rsidRDefault="00CD1D01" w:rsidP="00400764">
      <w:pPr>
        <w:pStyle w:val="Title"/>
        <w:spacing w:before="120" w:after="120" w:line="276" w:lineRule="auto"/>
        <w:ind w:left="567"/>
        <w:rPr>
          <w:rFonts w:cs="Arial"/>
        </w:rPr>
      </w:pPr>
      <w:r w:rsidRPr="00ED51E6">
        <w:rPr>
          <w:rFonts w:cs="Arial"/>
          <w:spacing w:val="2"/>
          <w:shd w:val="clear" w:color="auto" w:fill="231F20"/>
        </w:rPr>
        <w:t>Booklet</w:t>
      </w:r>
      <w:r w:rsidRPr="00ED51E6">
        <w:rPr>
          <w:rFonts w:cs="Arial"/>
          <w:spacing w:val="2"/>
          <w:shd w:val="clear" w:color="auto" w:fill="231F20"/>
        </w:rPr>
        <w:tab/>
      </w:r>
    </w:p>
    <w:p w14:paraId="3BC5850D" w14:textId="1AB7DBCB" w:rsidR="00EF0E3E" w:rsidRPr="00ED51E6" w:rsidRDefault="003C2162" w:rsidP="00400764">
      <w:pPr>
        <w:pStyle w:val="BodyText"/>
        <w:spacing w:before="120" w:after="120" w:line="276" w:lineRule="auto"/>
        <w:ind w:firstLine="567"/>
        <w:rPr>
          <w:rFonts w:cs="Arial"/>
        </w:rPr>
      </w:pPr>
      <w:r w:rsidRPr="00ED51E6">
        <w:rPr>
          <w:rFonts w:cs="Arial"/>
        </w:rPr>
        <w:t>July 2023</w:t>
      </w:r>
    </w:p>
    <w:p w14:paraId="03C3B58A" w14:textId="6AE23E82" w:rsidR="00EF0E3E" w:rsidRPr="00ED51E6" w:rsidRDefault="00FB4694" w:rsidP="00400764">
      <w:pPr>
        <w:pStyle w:val="BodyText"/>
        <w:spacing w:before="120" w:after="120" w:line="276" w:lineRule="auto"/>
        <w:rPr>
          <w:rFonts w:cs="Arial"/>
          <w:b/>
          <w:sz w:val="17"/>
        </w:rPr>
      </w:pPr>
      <w:r w:rsidRPr="00ED51E6">
        <w:rPr>
          <w:rFonts w:cs="Arial"/>
          <w:b/>
          <w:noProof/>
          <w:sz w:val="17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10AA7A1" wp14:editId="230B7FBA">
            <wp:simplePos x="0" y="0"/>
            <wp:positionH relativeFrom="margin">
              <wp:posOffset>307975</wp:posOffset>
            </wp:positionH>
            <wp:positionV relativeFrom="margin">
              <wp:posOffset>8709660</wp:posOffset>
            </wp:positionV>
            <wp:extent cx="2711322" cy="1115290"/>
            <wp:effectExtent l="0" t="0" r="0" b="8890"/>
            <wp:wrapSquare wrapText="bothSides"/>
            <wp:docPr id="147" name="Picture 1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22" cy="11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B6C7B" w14:textId="76425C77" w:rsidR="00EF0E3E" w:rsidRPr="00ED51E6" w:rsidRDefault="00EF0E3E" w:rsidP="00400764">
      <w:pPr>
        <w:spacing w:before="120" w:after="120" w:line="276" w:lineRule="auto"/>
        <w:rPr>
          <w:rFonts w:cs="Arial"/>
        </w:rPr>
        <w:sectPr w:rsidR="00EF0E3E" w:rsidRPr="00ED51E6">
          <w:footerReference w:type="default" r:id="rId12"/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40F228EC" w14:textId="77777777" w:rsidR="00EF0E3E" w:rsidRPr="00ED51E6" w:rsidRDefault="00CD1D01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0" w:name="_TOC_250006"/>
      <w:r w:rsidRPr="00ED51E6">
        <w:rPr>
          <w:rFonts w:ascii="Arial" w:hAnsi="Arial" w:cs="Arial"/>
        </w:rPr>
        <w:lastRenderedPageBreak/>
        <w:t xml:space="preserve"> </w:t>
      </w:r>
      <w:bookmarkStart w:id="1" w:name="_Toc58573393"/>
      <w:bookmarkEnd w:id="0"/>
      <w:r w:rsidRPr="00ED51E6">
        <w:rPr>
          <w:rFonts w:ascii="Arial" w:hAnsi="Arial" w:cs="Arial"/>
        </w:rPr>
        <w:t>Contents</w:t>
      </w:r>
      <w:bookmarkEnd w:id="1"/>
      <w:r w:rsidRPr="00ED51E6">
        <w:rPr>
          <w:rFonts w:ascii="Arial" w:hAnsi="Arial" w:cs="Arial"/>
        </w:rPr>
        <w:tab/>
      </w:r>
    </w:p>
    <w:sdt>
      <w:sdtPr>
        <w:rPr>
          <w:rFonts w:cs="Arial"/>
        </w:rPr>
        <w:id w:val="-1551987386"/>
        <w:docPartObj>
          <w:docPartGallery w:val="Table of Contents"/>
          <w:docPartUnique/>
        </w:docPartObj>
      </w:sdtPr>
      <w:sdtEndPr/>
      <w:sdtContent>
        <w:p w14:paraId="4C7D82C3" w14:textId="45D13DB2" w:rsidR="00556336" w:rsidRPr="00ED51E6" w:rsidRDefault="00C749DD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r w:rsidRPr="00ED51E6">
            <w:rPr>
              <w:rFonts w:cs="Arial"/>
            </w:rPr>
            <w:fldChar w:fldCharType="begin"/>
          </w:r>
          <w:r w:rsidRPr="00ED51E6">
            <w:rPr>
              <w:rFonts w:cs="Arial"/>
            </w:rPr>
            <w:instrText xml:space="preserve"> TOC \o "1-1" \h \z \u </w:instrText>
          </w:r>
          <w:r w:rsidRPr="00ED51E6">
            <w:rPr>
              <w:rFonts w:cs="Arial"/>
            </w:rPr>
            <w:fldChar w:fldCharType="separate"/>
          </w:r>
          <w:hyperlink w:anchor="_Toc58573393" w:history="1"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Contents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_Toc58573393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2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831E9DD" w14:textId="25E82B92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394" w:history="1"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Introduction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_Toc58573394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3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47D4DBC" w14:textId="5AEA4704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395" w:history="1">
            <w:r w:rsidR="00556336" w:rsidRPr="00ED51E6">
              <w:rPr>
                <w:rStyle w:val="Hyperlink"/>
                <w:rFonts w:cs="Arial"/>
                <w:noProof/>
                <w:color w:val="auto"/>
                <w:spacing w:val="-9"/>
              </w:rPr>
              <w:t xml:space="preserve">Rights 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-6"/>
              </w:rPr>
              <w:t>and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19"/>
              </w:rPr>
              <w:t xml:space="preserve"> </w:t>
            </w:r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responsibilities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_Toc58573395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4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77FA23A" w14:textId="438B6553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396" w:history="1"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Protecting your privacy and confidentiality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_Toc58573396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8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6E3E208" w14:textId="03DC55B0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397" w:history="1"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Complaints and feedback – tell us what you think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_Toc58573397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10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63EF670" w14:textId="6205E202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398" w:history="1">
            <w:r w:rsidR="00556336" w:rsidRPr="00ED51E6">
              <w:rPr>
                <w:rStyle w:val="Hyperlink"/>
                <w:rFonts w:cs="Arial"/>
                <w:noProof/>
                <w:color w:val="auto"/>
                <w:spacing w:val="-13"/>
              </w:rPr>
              <w:t xml:space="preserve">Working 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-6"/>
              </w:rPr>
              <w:t>in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22"/>
              </w:rPr>
              <w:t xml:space="preserve"> </w:t>
            </w:r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partnership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_Toc58573398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12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0ECCBD2" w14:textId="4FE60242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399" w:history="1">
            <w:r w:rsidR="00556336" w:rsidRPr="00ED51E6">
              <w:rPr>
                <w:rStyle w:val="Hyperlink"/>
                <w:rFonts w:cs="Arial"/>
                <w:noProof/>
                <w:color w:val="auto"/>
                <w:spacing w:val="-6"/>
              </w:rPr>
              <w:t>Other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8"/>
              </w:rPr>
              <w:t xml:space="preserve"> </w:t>
            </w:r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Contacts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_Toc58573399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16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0FAD69C" w14:textId="5F0F363F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400" w:history="1"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Government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11"/>
              </w:rPr>
              <w:t xml:space="preserve"> 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-6"/>
              </w:rPr>
              <w:t>Support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_Toc58573400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22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DDB9BB" w14:textId="6BC499F1" w:rsidR="00556336" w:rsidRPr="00ED51E6" w:rsidRDefault="002149CF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eastAsiaTheme="minorEastAsia" w:cs="Arial"/>
              <w:noProof/>
              <w:sz w:val="22"/>
              <w:szCs w:val="22"/>
              <w:lang w:val="en-AU" w:eastAsia="en-AU"/>
            </w:rPr>
          </w:pPr>
          <w:hyperlink w:anchor="_Toc58573401" w:history="1">
            <w:r w:rsidR="00556336" w:rsidRPr="00ED51E6">
              <w:rPr>
                <w:rStyle w:val="Hyperlink"/>
                <w:rFonts w:cs="Arial"/>
                <w:noProof/>
                <w:color w:val="auto"/>
              </w:rPr>
              <w:t>Contact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1"/>
              </w:rPr>
              <w:t xml:space="preserve"> </w:t>
            </w:r>
            <w:r w:rsidR="00556336" w:rsidRPr="00ED51E6">
              <w:rPr>
                <w:rStyle w:val="Hyperlink"/>
                <w:rFonts w:cs="Arial"/>
                <w:noProof/>
                <w:color w:val="auto"/>
                <w:spacing w:val="-5"/>
              </w:rPr>
              <w:t>us</w:t>
            </w:r>
            <w:r w:rsidR="00556336" w:rsidRPr="00ED51E6">
              <w:rPr>
                <w:rFonts w:cs="Arial"/>
                <w:noProof/>
                <w:webHidden/>
              </w:rPr>
              <w:tab/>
            </w:r>
            <w:r w:rsidR="00556336" w:rsidRPr="00ED51E6">
              <w:rPr>
                <w:rFonts w:cs="Arial"/>
                <w:noProof/>
                <w:webHidden/>
              </w:rPr>
              <w:fldChar w:fldCharType="begin"/>
            </w:r>
            <w:r w:rsidR="00556336" w:rsidRPr="00ED51E6">
              <w:rPr>
                <w:rFonts w:cs="Arial"/>
                <w:noProof/>
                <w:webHidden/>
              </w:rPr>
              <w:instrText xml:space="preserve"> PAGEREF _Toc58573401 \h </w:instrText>
            </w:r>
            <w:r w:rsidR="00556336" w:rsidRPr="00ED51E6">
              <w:rPr>
                <w:rFonts w:cs="Arial"/>
                <w:noProof/>
                <w:webHidden/>
              </w:rPr>
            </w:r>
            <w:r w:rsidR="00556336" w:rsidRPr="00ED51E6">
              <w:rPr>
                <w:rFonts w:cs="Arial"/>
                <w:noProof/>
                <w:webHidden/>
              </w:rPr>
              <w:fldChar w:fldCharType="separate"/>
            </w:r>
            <w:r w:rsidR="00FB4694" w:rsidRPr="00ED51E6">
              <w:rPr>
                <w:rFonts w:cs="Arial"/>
                <w:noProof/>
                <w:webHidden/>
              </w:rPr>
              <w:t>24</w:t>
            </w:r>
            <w:r w:rsidR="00556336" w:rsidRPr="00ED51E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2EB378F" w14:textId="77777777" w:rsidR="00EF0E3E" w:rsidRPr="00ED51E6" w:rsidRDefault="00C749DD" w:rsidP="00400764">
          <w:pPr>
            <w:pStyle w:val="TOC1"/>
            <w:tabs>
              <w:tab w:val="right" w:leader="dot" w:pos="10720"/>
            </w:tabs>
            <w:spacing w:before="120" w:after="120" w:line="276" w:lineRule="auto"/>
            <w:rPr>
              <w:rFonts w:cs="Arial"/>
            </w:rPr>
          </w:pPr>
          <w:r w:rsidRPr="00ED51E6">
            <w:rPr>
              <w:rFonts w:cs="Arial"/>
            </w:rPr>
            <w:fldChar w:fldCharType="end"/>
          </w:r>
        </w:p>
      </w:sdtContent>
    </w:sdt>
    <w:p w14:paraId="6A05A809" w14:textId="77777777" w:rsidR="00EF0E3E" w:rsidRPr="00ED51E6" w:rsidRDefault="00EF0E3E" w:rsidP="00400764">
      <w:pPr>
        <w:spacing w:before="120" w:after="120" w:line="276" w:lineRule="auto"/>
        <w:rPr>
          <w:rFonts w:cs="Arial"/>
        </w:rPr>
        <w:sectPr w:rsidR="00EF0E3E" w:rsidRPr="00ED51E6" w:rsidSect="006C1DAB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780" w:right="740" w:bottom="960" w:left="440" w:header="0" w:footer="771" w:gutter="0"/>
          <w:pgNumType w:start="2"/>
          <w:cols w:space="720"/>
        </w:sectPr>
      </w:pPr>
    </w:p>
    <w:p w14:paraId="53DE3AF8" w14:textId="77777777" w:rsidR="00EF0E3E" w:rsidRPr="00ED51E6" w:rsidRDefault="00CD1D01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2" w:name="_TOC_250005"/>
      <w:r w:rsidRPr="00ED51E6">
        <w:rPr>
          <w:rFonts w:ascii="Arial" w:hAnsi="Arial" w:cs="Arial"/>
        </w:rPr>
        <w:lastRenderedPageBreak/>
        <w:t xml:space="preserve"> </w:t>
      </w:r>
      <w:bookmarkStart w:id="3" w:name="_Toc58573394"/>
      <w:bookmarkEnd w:id="2"/>
      <w:r w:rsidRPr="00ED51E6">
        <w:rPr>
          <w:rFonts w:ascii="Arial" w:hAnsi="Arial" w:cs="Arial"/>
        </w:rPr>
        <w:t>Introduction</w:t>
      </w:r>
      <w:bookmarkEnd w:id="3"/>
      <w:r w:rsidRPr="00ED51E6">
        <w:rPr>
          <w:rFonts w:ascii="Arial" w:hAnsi="Arial" w:cs="Arial"/>
        </w:rPr>
        <w:tab/>
      </w:r>
    </w:p>
    <w:p w14:paraId="2C623AE3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3"/>
        </w:rPr>
        <w:t xml:space="preserve">exists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</w:rPr>
        <w:t xml:space="preserve">support </w:t>
      </w:r>
      <w:r w:rsidRPr="00ED51E6">
        <w:rPr>
          <w:rFonts w:cs="Arial"/>
          <w:spacing w:val="-3"/>
        </w:rPr>
        <w:t xml:space="preserve">people </w:t>
      </w:r>
      <w:r w:rsidRPr="00ED51E6">
        <w:rPr>
          <w:rFonts w:cs="Arial"/>
          <w:spacing w:val="-2"/>
        </w:rPr>
        <w:t xml:space="preserve">who </w:t>
      </w:r>
      <w:r w:rsidRPr="00ED51E6">
        <w:rPr>
          <w:rFonts w:cs="Arial"/>
          <w:spacing w:val="-5"/>
        </w:rPr>
        <w:t xml:space="preserve">are </w:t>
      </w:r>
      <w:r w:rsidRPr="00ED51E6">
        <w:rPr>
          <w:rFonts w:cs="Arial"/>
          <w:spacing w:val="-4"/>
        </w:rPr>
        <w:t xml:space="preserve">blind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4"/>
        </w:rPr>
        <w:t xml:space="preserve">have low vision to live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life </w:t>
      </w:r>
      <w:r w:rsidRPr="00ED51E6">
        <w:rPr>
          <w:rFonts w:cs="Arial"/>
          <w:spacing w:val="-6"/>
        </w:rPr>
        <w:t xml:space="preserve">they </w:t>
      </w:r>
      <w:r w:rsidRPr="00ED51E6">
        <w:rPr>
          <w:rFonts w:cs="Arial"/>
          <w:spacing w:val="-5"/>
        </w:rPr>
        <w:t>choose.</w:t>
      </w:r>
    </w:p>
    <w:p w14:paraId="2A9329E5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255"/>
        <w:rPr>
          <w:rFonts w:cs="Arial"/>
        </w:rPr>
      </w:pPr>
      <w:r w:rsidRPr="00ED51E6">
        <w:rPr>
          <w:rFonts w:cs="Arial"/>
          <w:spacing w:val="-4"/>
        </w:rPr>
        <w:t xml:space="preserve">This document covers </w:t>
      </w:r>
      <w:r w:rsidRPr="00ED51E6">
        <w:rPr>
          <w:rFonts w:cs="Arial"/>
          <w:spacing w:val="-8"/>
        </w:rPr>
        <w:t xml:space="preserve">key </w:t>
      </w:r>
      <w:r w:rsidRPr="00ED51E6">
        <w:rPr>
          <w:rFonts w:cs="Arial"/>
          <w:spacing w:val="-5"/>
        </w:rPr>
        <w:t xml:space="preserve">information </w:t>
      </w:r>
      <w:r w:rsidRPr="00ED51E6">
        <w:rPr>
          <w:rFonts w:cs="Arial"/>
          <w:spacing w:val="-3"/>
        </w:rPr>
        <w:t xml:space="preserve">about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4"/>
        </w:rPr>
        <w:t xml:space="preserve">rights and </w:t>
      </w:r>
      <w:r w:rsidRPr="00ED51E6">
        <w:rPr>
          <w:rFonts w:cs="Arial"/>
          <w:spacing w:val="-5"/>
        </w:rPr>
        <w:t xml:space="preserve">responsibilities, your </w:t>
      </w:r>
      <w:r w:rsidRPr="00ED51E6">
        <w:rPr>
          <w:rFonts w:cs="Arial"/>
          <w:spacing w:val="-7"/>
        </w:rPr>
        <w:t xml:space="preserve">privacy, </w:t>
      </w:r>
      <w:r w:rsidRPr="00ED51E6">
        <w:rPr>
          <w:rFonts w:cs="Arial"/>
          <w:spacing w:val="-3"/>
        </w:rPr>
        <w:t xml:space="preserve">services, </w:t>
      </w:r>
      <w:r w:rsidRPr="00ED51E6">
        <w:rPr>
          <w:rFonts w:cs="Arial"/>
          <w:spacing w:val="-4"/>
        </w:rPr>
        <w:t xml:space="preserve">and how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5"/>
        </w:rPr>
        <w:t xml:space="preserve">provide </w:t>
      </w:r>
      <w:r w:rsidRPr="00ED51E6">
        <w:rPr>
          <w:rFonts w:cs="Arial"/>
          <w:spacing w:val="-3"/>
        </w:rPr>
        <w:t xml:space="preserve">feedback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6"/>
        </w:rPr>
        <w:t xml:space="preserve">make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5"/>
        </w:rPr>
        <w:t xml:space="preserve">complaint. </w:t>
      </w:r>
      <w:r w:rsidRPr="00ED51E6">
        <w:rPr>
          <w:rFonts w:cs="Arial"/>
          <w:spacing w:val="-3"/>
        </w:rPr>
        <w:t xml:space="preserve">It </w:t>
      </w:r>
      <w:r w:rsidRPr="00ED51E6">
        <w:rPr>
          <w:rFonts w:cs="Arial"/>
          <w:spacing w:val="-4"/>
        </w:rPr>
        <w:t xml:space="preserve">also includes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3"/>
        </w:rPr>
        <w:t xml:space="preserve">list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6"/>
        </w:rPr>
        <w:t xml:space="preserve">relevant </w:t>
      </w:r>
      <w:r w:rsidRPr="00ED51E6">
        <w:rPr>
          <w:rFonts w:cs="Arial"/>
          <w:spacing w:val="-3"/>
        </w:rPr>
        <w:t xml:space="preserve">contacts for </w:t>
      </w:r>
      <w:r w:rsidRPr="00ED51E6">
        <w:rPr>
          <w:rFonts w:cs="Arial"/>
          <w:spacing w:val="-5"/>
        </w:rPr>
        <w:t>your</w:t>
      </w:r>
      <w:r w:rsidRPr="00ED51E6">
        <w:rPr>
          <w:rFonts w:cs="Arial"/>
          <w:spacing w:val="3"/>
        </w:rPr>
        <w:t xml:space="preserve"> </w:t>
      </w:r>
      <w:r w:rsidRPr="00ED51E6">
        <w:rPr>
          <w:rFonts w:cs="Arial"/>
          <w:spacing w:val="-6"/>
        </w:rPr>
        <w:t>convenience.</w:t>
      </w:r>
    </w:p>
    <w:p w14:paraId="7079C7BF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For more information about Vision Australia</w:t>
      </w:r>
    </w:p>
    <w:p w14:paraId="1DFF3FFB" w14:textId="77777777" w:rsidR="00EF0E3E" w:rsidRPr="00ED51E6" w:rsidRDefault="00162FC6" w:rsidP="00400764">
      <w:pPr>
        <w:pStyle w:val="BodyText"/>
        <w:spacing w:before="120" w:after="120" w:line="276" w:lineRule="auto"/>
        <w:ind w:left="709"/>
        <w:rPr>
          <w:rFonts w:cs="Arial"/>
          <w:b/>
          <w:bCs/>
        </w:rPr>
      </w:pPr>
      <w:r w:rsidRPr="00ED51E6">
        <w:rPr>
          <w:rFonts w:cs="Arial"/>
          <w:b/>
          <w:bCs/>
        </w:rPr>
        <w:t>Call</w:t>
      </w:r>
      <w:r w:rsidRPr="00ED51E6">
        <w:rPr>
          <w:rFonts w:cs="Arial"/>
          <w:b/>
          <w:bCs/>
        </w:rPr>
        <w:tab/>
      </w:r>
      <w:r w:rsidR="00CD1D01" w:rsidRPr="00ED51E6">
        <w:rPr>
          <w:rFonts w:cs="Arial"/>
          <w:b/>
          <w:bCs/>
          <w:spacing w:val="-7"/>
        </w:rPr>
        <w:t xml:space="preserve">1300 </w:t>
      </w:r>
      <w:r w:rsidR="00CD1D01" w:rsidRPr="00ED51E6">
        <w:rPr>
          <w:rFonts w:cs="Arial"/>
          <w:b/>
          <w:bCs/>
        </w:rPr>
        <w:t xml:space="preserve">84 </w:t>
      </w:r>
      <w:r w:rsidR="00CD1D01" w:rsidRPr="00ED51E6">
        <w:rPr>
          <w:rFonts w:cs="Arial"/>
          <w:b/>
          <w:bCs/>
          <w:spacing w:val="-16"/>
        </w:rPr>
        <w:t>74</w:t>
      </w:r>
      <w:r w:rsidR="00CD1D01" w:rsidRPr="00ED51E6">
        <w:rPr>
          <w:rFonts w:cs="Arial"/>
          <w:b/>
          <w:bCs/>
          <w:spacing w:val="6"/>
        </w:rPr>
        <w:t xml:space="preserve"> </w:t>
      </w:r>
      <w:r w:rsidR="00CD1D01" w:rsidRPr="00ED51E6">
        <w:rPr>
          <w:rFonts w:cs="Arial"/>
          <w:b/>
          <w:bCs/>
          <w:spacing w:val="-3"/>
        </w:rPr>
        <w:t>66</w:t>
      </w:r>
    </w:p>
    <w:p w14:paraId="3F16284D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  <w:b/>
          <w:bCs/>
        </w:rPr>
      </w:pPr>
      <w:r w:rsidRPr="00ED51E6">
        <w:rPr>
          <w:rFonts w:cs="Arial"/>
          <w:b/>
          <w:bCs/>
          <w:spacing w:val="-4"/>
        </w:rPr>
        <w:t>Visit</w:t>
      </w:r>
      <w:r w:rsidRPr="00ED51E6">
        <w:rPr>
          <w:rFonts w:cs="Arial"/>
          <w:b/>
          <w:bCs/>
          <w:spacing w:val="-4"/>
        </w:rPr>
        <w:tab/>
      </w:r>
      <w:r w:rsidR="00162FC6" w:rsidRPr="00ED51E6">
        <w:rPr>
          <w:rFonts w:cs="Arial"/>
          <w:b/>
          <w:bCs/>
          <w:spacing w:val="-4"/>
        </w:rPr>
        <w:t xml:space="preserve"> </w:t>
      </w:r>
      <w:hyperlink r:id="rId17">
        <w:r w:rsidRPr="00ED51E6">
          <w:rPr>
            <w:rFonts w:cs="Arial"/>
            <w:b/>
            <w:bCs/>
            <w:spacing w:val="-7"/>
          </w:rPr>
          <w:t>www.visionaustralia.org</w:t>
        </w:r>
      </w:hyperlink>
    </w:p>
    <w:p w14:paraId="5E14366F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045"/>
        <w:rPr>
          <w:rFonts w:cs="Arial"/>
          <w:spacing w:val="-8"/>
        </w:rPr>
      </w:pPr>
      <w:r w:rsidRPr="00ED51E6">
        <w:rPr>
          <w:rFonts w:cs="Arial"/>
          <w:spacing w:val="-4"/>
        </w:rPr>
        <w:t xml:space="preserve">If </w:t>
      </w:r>
      <w:r w:rsidRPr="00ED51E6">
        <w:rPr>
          <w:rFonts w:cs="Arial"/>
          <w:spacing w:val="-5"/>
        </w:rPr>
        <w:t xml:space="preserve">you are </w:t>
      </w:r>
      <w:r w:rsidRPr="00ED51E6">
        <w:rPr>
          <w:rFonts w:cs="Arial"/>
          <w:spacing w:val="-8"/>
        </w:rPr>
        <w:t xml:space="preserve">deaf, </w:t>
      </w:r>
      <w:r w:rsidRPr="00ED51E6">
        <w:rPr>
          <w:rFonts w:cs="Arial"/>
          <w:spacing w:val="-4"/>
        </w:rPr>
        <w:t xml:space="preserve">have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4"/>
        </w:rPr>
        <w:t xml:space="preserve">hearing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3"/>
        </w:rPr>
        <w:t xml:space="preserve">speech </w:t>
      </w:r>
      <w:r w:rsidRPr="00ED51E6">
        <w:rPr>
          <w:rFonts w:cs="Arial"/>
          <w:spacing w:val="-5"/>
        </w:rPr>
        <w:t xml:space="preserve">impairment, you </w:t>
      </w:r>
      <w:r w:rsidRPr="00ED51E6">
        <w:rPr>
          <w:rFonts w:cs="Arial"/>
          <w:spacing w:val="-3"/>
        </w:rPr>
        <w:t xml:space="preserve">can contact </w:t>
      </w:r>
      <w:r w:rsidRPr="00ED51E6">
        <w:rPr>
          <w:rFonts w:cs="Arial"/>
        </w:rPr>
        <w:t xml:space="preserve">us </w:t>
      </w:r>
      <w:r w:rsidRPr="00ED51E6">
        <w:rPr>
          <w:rFonts w:cs="Arial"/>
          <w:spacing w:val="-5"/>
        </w:rPr>
        <w:t xml:space="preserve">through the National </w:t>
      </w:r>
      <w:r w:rsidRPr="00ED51E6">
        <w:rPr>
          <w:rFonts w:cs="Arial"/>
          <w:spacing w:val="-4"/>
        </w:rPr>
        <w:t xml:space="preserve">Relay </w:t>
      </w:r>
      <w:r w:rsidRPr="00ED51E6">
        <w:rPr>
          <w:rFonts w:cs="Arial"/>
        </w:rPr>
        <w:t xml:space="preserve">Service </w:t>
      </w:r>
      <w:r w:rsidRPr="00ED51E6">
        <w:rPr>
          <w:rFonts w:cs="Arial"/>
          <w:spacing w:val="-4"/>
        </w:rPr>
        <w:t xml:space="preserve">and ask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b/>
          <w:spacing w:val="-7"/>
        </w:rPr>
        <w:t xml:space="preserve">1300 </w:t>
      </w:r>
      <w:r w:rsidRPr="00ED51E6">
        <w:rPr>
          <w:rFonts w:cs="Arial"/>
          <w:b/>
        </w:rPr>
        <w:t xml:space="preserve">84 </w:t>
      </w:r>
      <w:r w:rsidRPr="00ED51E6">
        <w:rPr>
          <w:rFonts w:cs="Arial"/>
          <w:b/>
          <w:spacing w:val="-16"/>
        </w:rPr>
        <w:t xml:space="preserve">74 </w:t>
      </w:r>
      <w:r w:rsidRPr="00ED51E6">
        <w:rPr>
          <w:rFonts w:cs="Arial"/>
          <w:b/>
          <w:spacing w:val="-3"/>
        </w:rPr>
        <w:t xml:space="preserve">66 </w:t>
      </w:r>
      <w:r w:rsidRPr="00ED51E6">
        <w:rPr>
          <w:rFonts w:cs="Arial"/>
        </w:rPr>
        <w:t>or</w:t>
      </w:r>
      <w:r w:rsidRPr="00ED51E6">
        <w:rPr>
          <w:rFonts w:cs="Arial"/>
          <w:spacing w:val="33"/>
        </w:rPr>
        <w:t xml:space="preserve"> </w:t>
      </w:r>
      <w:r w:rsidRPr="00ED51E6">
        <w:rPr>
          <w:rFonts w:cs="Arial"/>
          <w:spacing w:val="-8"/>
        </w:rPr>
        <w:t>visit:</w:t>
      </w:r>
    </w:p>
    <w:p w14:paraId="5A39BBE3" w14:textId="1229984C" w:rsidR="00EF0E3E" w:rsidRPr="00ED51E6" w:rsidRDefault="002149CF" w:rsidP="00FB4694">
      <w:pPr>
        <w:pStyle w:val="BodyText"/>
        <w:spacing w:before="120" w:after="120" w:line="276" w:lineRule="auto"/>
        <w:ind w:left="693" w:right="1045"/>
        <w:rPr>
          <w:rFonts w:cs="Arial"/>
        </w:rPr>
        <w:sectPr w:rsidR="00EF0E3E" w:rsidRPr="00ED51E6" w:rsidSect="00A24631">
          <w:headerReference w:type="even" r:id="rId18"/>
          <w:headerReference w:type="default" r:id="rId19"/>
          <w:pgSz w:w="11910" w:h="16840"/>
          <w:pgMar w:top="780" w:right="740" w:bottom="960" w:left="440" w:header="0" w:footer="771" w:gutter="0"/>
          <w:cols w:space="720"/>
        </w:sectPr>
      </w:pPr>
      <w:hyperlink r:id="rId20" w:history="1">
        <w:r w:rsidR="007E5922" w:rsidRPr="00ED51E6">
          <w:rPr>
            <w:rStyle w:val="Hyperlink"/>
            <w:rFonts w:cs="Arial"/>
            <w:b/>
            <w:color w:val="auto"/>
            <w:u w:val="none"/>
          </w:rPr>
          <w:t>https://www.healthdirect.gov.au/partners/national-relay-service</w:t>
        </w:r>
      </w:hyperlink>
      <w:r w:rsidR="00ED51E6" w:rsidRPr="00ED51E6">
        <w:rPr>
          <w:rStyle w:val="Hyperlink"/>
          <w:rFonts w:cs="Arial"/>
          <w:b/>
          <w:color w:val="auto"/>
          <w:u w:val="none"/>
        </w:rPr>
        <w:t xml:space="preserve"> </w:t>
      </w:r>
    </w:p>
    <w:p w14:paraId="04F15559" w14:textId="77777777" w:rsidR="00EF0E3E" w:rsidRPr="00ED51E6" w:rsidRDefault="00CD1D01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4" w:name="_TOC_250004"/>
      <w:r w:rsidRPr="00ED51E6">
        <w:rPr>
          <w:rFonts w:ascii="Arial" w:hAnsi="Arial" w:cs="Arial"/>
        </w:rPr>
        <w:lastRenderedPageBreak/>
        <w:t xml:space="preserve"> </w:t>
      </w:r>
      <w:bookmarkStart w:id="5" w:name="_Toc58573395"/>
      <w:r w:rsidRPr="00ED51E6">
        <w:rPr>
          <w:rFonts w:ascii="Arial" w:hAnsi="Arial" w:cs="Arial"/>
          <w:spacing w:val="-9"/>
        </w:rPr>
        <w:t xml:space="preserve">Rights </w:t>
      </w:r>
      <w:r w:rsidRPr="00ED51E6">
        <w:rPr>
          <w:rFonts w:ascii="Arial" w:hAnsi="Arial" w:cs="Arial"/>
          <w:spacing w:val="-6"/>
        </w:rPr>
        <w:t>and</w:t>
      </w:r>
      <w:r w:rsidRPr="00ED51E6">
        <w:rPr>
          <w:rFonts w:ascii="Arial" w:hAnsi="Arial" w:cs="Arial"/>
          <w:spacing w:val="19"/>
        </w:rPr>
        <w:t xml:space="preserve"> </w:t>
      </w:r>
      <w:bookmarkEnd w:id="4"/>
      <w:r w:rsidRPr="00ED51E6">
        <w:rPr>
          <w:rFonts w:ascii="Arial" w:hAnsi="Arial" w:cs="Arial"/>
        </w:rPr>
        <w:t>responsibilities</w:t>
      </w:r>
      <w:bookmarkEnd w:id="5"/>
      <w:r w:rsidRPr="00ED51E6">
        <w:rPr>
          <w:rFonts w:ascii="Arial" w:hAnsi="Arial" w:cs="Arial"/>
        </w:rPr>
        <w:tab/>
      </w:r>
    </w:p>
    <w:p w14:paraId="128842A5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  <w:sz w:val="36"/>
          <w:szCs w:val="36"/>
        </w:rPr>
      </w:pPr>
      <w:r w:rsidRPr="00ED51E6">
        <w:rPr>
          <w:rFonts w:cs="Arial"/>
          <w:sz w:val="36"/>
          <w:szCs w:val="36"/>
        </w:rPr>
        <w:t>As a client you have the right to:</w:t>
      </w:r>
    </w:p>
    <w:p w14:paraId="4AA99A46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 xml:space="preserve">Be treated </w:t>
      </w:r>
      <w:r w:rsidRPr="00ED51E6">
        <w:rPr>
          <w:rFonts w:cs="Arial"/>
          <w:spacing w:val="-5"/>
        </w:rPr>
        <w:t xml:space="preserve">with </w:t>
      </w:r>
      <w:r w:rsidRPr="00ED51E6">
        <w:rPr>
          <w:rFonts w:cs="Arial"/>
          <w:spacing w:val="-4"/>
        </w:rPr>
        <w:t xml:space="preserve">respect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  <w:spacing w:val="-6"/>
        </w:rPr>
        <w:t xml:space="preserve">dignity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  <w:spacing w:val="-6"/>
        </w:rPr>
        <w:t xml:space="preserve">have </w:t>
      </w:r>
      <w:r w:rsidRPr="00ED51E6">
        <w:rPr>
          <w:rFonts w:cs="Arial"/>
        </w:rPr>
        <w:t xml:space="preserve">your </w:t>
      </w:r>
      <w:r w:rsidRPr="00ED51E6">
        <w:rPr>
          <w:rFonts w:cs="Arial"/>
          <w:spacing w:val="-6"/>
        </w:rPr>
        <w:t xml:space="preserve">privacy </w:t>
      </w:r>
      <w:r w:rsidRPr="00ED51E6">
        <w:rPr>
          <w:rFonts w:cs="Arial"/>
        </w:rPr>
        <w:t>protected.</w:t>
      </w:r>
    </w:p>
    <w:p w14:paraId="2FC992AB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  <w:spacing w:val="-8"/>
        </w:rPr>
        <w:t xml:space="preserve">Freedom </w:t>
      </w:r>
      <w:r w:rsidRPr="00ED51E6">
        <w:rPr>
          <w:rFonts w:cs="Arial"/>
          <w:spacing w:val="-4"/>
        </w:rPr>
        <w:t xml:space="preserve">of </w:t>
      </w:r>
      <w:r w:rsidRPr="00ED51E6">
        <w:rPr>
          <w:rFonts w:cs="Arial"/>
        </w:rPr>
        <w:t xml:space="preserve">expression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  <w:spacing w:val="-8"/>
        </w:rPr>
        <w:t xml:space="preserve">self-determination, </w:t>
      </w:r>
      <w:r w:rsidRPr="00ED51E6">
        <w:rPr>
          <w:rFonts w:cs="Arial"/>
          <w:spacing w:val="-5"/>
        </w:rPr>
        <w:t xml:space="preserve">with </w:t>
      </w:r>
      <w:r w:rsidRPr="00ED51E6">
        <w:rPr>
          <w:rFonts w:cs="Arial"/>
        </w:rPr>
        <w:t xml:space="preserve">your </w:t>
      </w:r>
      <w:r w:rsidRPr="00ED51E6">
        <w:rPr>
          <w:rFonts w:cs="Arial"/>
          <w:spacing w:val="-9"/>
        </w:rPr>
        <w:t xml:space="preserve">identity, </w:t>
      </w:r>
      <w:r w:rsidRPr="00ED51E6">
        <w:rPr>
          <w:rFonts w:cs="Arial"/>
        </w:rPr>
        <w:t xml:space="preserve">culture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  <w:spacing w:val="-6"/>
        </w:rPr>
        <w:t xml:space="preserve">diversity </w:t>
      </w:r>
      <w:r w:rsidRPr="00ED51E6">
        <w:rPr>
          <w:rFonts w:cs="Arial"/>
        </w:rPr>
        <w:t xml:space="preserve">valued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  <w:spacing w:val="-6"/>
        </w:rPr>
        <w:t>supported.</w:t>
      </w:r>
    </w:p>
    <w:p w14:paraId="1B230846" w14:textId="2F2FEE0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 xml:space="preserve">Receive </w:t>
      </w:r>
      <w:r w:rsidRPr="00ED51E6">
        <w:rPr>
          <w:rFonts w:cs="Arial"/>
          <w:spacing w:val="-6"/>
        </w:rPr>
        <w:t xml:space="preserve">the </w:t>
      </w:r>
      <w:r w:rsidRPr="00ED51E6">
        <w:rPr>
          <w:rFonts w:cs="Arial"/>
        </w:rPr>
        <w:t xml:space="preserve">information </w:t>
      </w:r>
      <w:r w:rsidRPr="00ED51E6">
        <w:rPr>
          <w:rFonts w:cs="Arial"/>
          <w:spacing w:val="-6"/>
        </w:rPr>
        <w:t xml:space="preserve">you </w:t>
      </w:r>
      <w:r w:rsidRPr="00ED51E6">
        <w:rPr>
          <w:rFonts w:cs="Arial"/>
          <w:spacing w:val="-4"/>
        </w:rPr>
        <w:t xml:space="preserve">need </w:t>
      </w:r>
      <w:r w:rsidRPr="00ED51E6">
        <w:rPr>
          <w:rFonts w:cs="Arial"/>
          <w:spacing w:val="-5"/>
        </w:rPr>
        <w:t xml:space="preserve">to </w:t>
      </w:r>
      <w:r w:rsidRPr="00ED51E6">
        <w:rPr>
          <w:rFonts w:cs="Arial"/>
          <w:spacing w:val="-6"/>
        </w:rPr>
        <w:t xml:space="preserve">help you </w:t>
      </w:r>
      <w:r w:rsidRPr="00ED51E6">
        <w:rPr>
          <w:rFonts w:cs="Arial"/>
          <w:spacing w:val="-8"/>
        </w:rPr>
        <w:t xml:space="preserve">make </w:t>
      </w:r>
      <w:r w:rsidRPr="00ED51E6">
        <w:rPr>
          <w:rFonts w:cs="Arial"/>
          <w:spacing w:val="-5"/>
        </w:rPr>
        <w:t xml:space="preserve">an </w:t>
      </w:r>
      <w:r w:rsidRPr="00ED51E6">
        <w:rPr>
          <w:rFonts w:cs="Arial"/>
        </w:rPr>
        <w:t>informed decision</w:t>
      </w:r>
      <w:r w:rsidR="007539EA">
        <w:rPr>
          <w:rFonts w:cs="Arial"/>
        </w:rPr>
        <w:t xml:space="preserve">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  <w:spacing w:val="-10"/>
        </w:rPr>
        <w:t xml:space="preserve">take </w:t>
      </w:r>
      <w:r w:rsidRPr="00ED51E6">
        <w:rPr>
          <w:rFonts w:cs="Arial"/>
        </w:rPr>
        <w:t>calculated</w:t>
      </w:r>
      <w:r w:rsidRPr="00ED51E6">
        <w:rPr>
          <w:rFonts w:cs="Arial"/>
          <w:spacing w:val="8"/>
        </w:rPr>
        <w:t xml:space="preserve"> </w:t>
      </w:r>
      <w:r w:rsidRPr="00ED51E6">
        <w:rPr>
          <w:rFonts w:cs="Arial"/>
        </w:rPr>
        <w:t>risks.</w:t>
      </w:r>
    </w:p>
    <w:p w14:paraId="3B261394" w14:textId="5CCB3C9C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 xml:space="preserve">Receive information </w:t>
      </w:r>
      <w:r w:rsidRPr="00ED51E6">
        <w:rPr>
          <w:rFonts w:cs="Arial"/>
          <w:spacing w:val="-5"/>
        </w:rPr>
        <w:t xml:space="preserve">in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5"/>
        </w:rPr>
        <w:t xml:space="preserve">way </w:t>
      </w:r>
      <w:r w:rsidRPr="00ED51E6">
        <w:rPr>
          <w:rFonts w:cs="Arial"/>
          <w:spacing w:val="-6"/>
        </w:rPr>
        <w:t xml:space="preserve">that you </w:t>
      </w:r>
      <w:r w:rsidRPr="00ED51E6">
        <w:rPr>
          <w:rFonts w:cs="Arial"/>
        </w:rPr>
        <w:t xml:space="preserve">understand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  <w:spacing w:val="-4"/>
        </w:rPr>
        <w:t xml:space="preserve">is </w:t>
      </w:r>
      <w:r w:rsidRPr="00ED51E6">
        <w:rPr>
          <w:rFonts w:cs="Arial"/>
          <w:spacing w:val="-6"/>
        </w:rPr>
        <w:t xml:space="preserve">accessible </w:t>
      </w:r>
      <w:r w:rsidRPr="00ED51E6">
        <w:rPr>
          <w:rFonts w:cs="Arial"/>
          <w:spacing w:val="-5"/>
        </w:rPr>
        <w:t>to</w:t>
      </w:r>
      <w:r w:rsidRPr="00ED51E6">
        <w:rPr>
          <w:rFonts w:cs="Arial"/>
          <w:spacing w:val="-9"/>
        </w:rPr>
        <w:t xml:space="preserve"> you.</w:t>
      </w:r>
    </w:p>
    <w:p w14:paraId="719647F4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  <w:spacing w:val="-6"/>
        </w:rPr>
        <w:t xml:space="preserve">Have choice </w:t>
      </w:r>
      <w:r w:rsidRPr="00ED51E6">
        <w:rPr>
          <w:rFonts w:cs="Arial"/>
          <w:spacing w:val="-5"/>
        </w:rPr>
        <w:t xml:space="preserve">and </w:t>
      </w:r>
      <w:r w:rsidRPr="00ED51E6">
        <w:rPr>
          <w:rFonts w:cs="Arial"/>
        </w:rPr>
        <w:t xml:space="preserve">control over </w:t>
      </w:r>
      <w:r w:rsidRPr="00ED51E6">
        <w:rPr>
          <w:rFonts w:cs="Arial"/>
          <w:spacing w:val="-6"/>
        </w:rPr>
        <w:t xml:space="preserve">the </w:t>
      </w:r>
      <w:r w:rsidRPr="00ED51E6">
        <w:rPr>
          <w:rFonts w:cs="Arial"/>
          <w:spacing w:val="-5"/>
        </w:rPr>
        <w:t xml:space="preserve">supports </w:t>
      </w:r>
      <w:r w:rsidRPr="00ED51E6">
        <w:rPr>
          <w:rFonts w:cs="Arial"/>
          <w:spacing w:val="-6"/>
        </w:rPr>
        <w:t>you</w:t>
      </w:r>
      <w:r w:rsidRPr="00ED51E6">
        <w:rPr>
          <w:rFonts w:cs="Arial"/>
          <w:spacing w:val="7"/>
        </w:rPr>
        <w:t xml:space="preserve"> </w:t>
      </w:r>
      <w:r w:rsidRPr="00ED51E6">
        <w:rPr>
          <w:rFonts w:cs="Arial"/>
          <w:spacing w:val="-8"/>
        </w:rPr>
        <w:t>receive.</w:t>
      </w:r>
    </w:p>
    <w:p w14:paraId="32328FEE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  <w:spacing w:val="-6"/>
        </w:rPr>
        <w:t xml:space="preserve">Choose the </w:t>
      </w:r>
      <w:r w:rsidRPr="00ED51E6">
        <w:rPr>
          <w:rFonts w:cs="Arial"/>
          <w:spacing w:val="-5"/>
        </w:rPr>
        <w:t xml:space="preserve">gender </w:t>
      </w:r>
      <w:r w:rsidRPr="00ED51E6">
        <w:rPr>
          <w:rFonts w:cs="Arial"/>
          <w:spacing w:val="-4"/>
        </w:rPr>
        <w:t xml:space="preserve">of </w:t>
      </w:r>
      <w:r w:rsidRPr="00ED51E6">
        <w:rPr>
          <w:rFonts w:cs="Arial"/>
        </w:rPr>
        <w:t xml:space="preserve">your </w:t>
      </w:r>
      <w:r w:rsidRPr="00ED51E6">
        <w:rPr>
          <w:rFonts w:cs="Arial"/>
          <w:spacing w:val="-5"/>
        </w:rPr>
        <w:t xml:space="preserve">primary </w:t>
      </w:r>
      <w:r w:rsidRPr="00ED51E6">
        <w:rPr>
          <w:rFonts w:cs="Arial"/>
          <w:spacing w:val="-4"/>
        </w:rPr>
        <w:t>service</w:t>
      </w:r>
      <w:r w:rsidRPr="00ED51E6">
        <w:rPr>
          <w:rFonts w:cs="Arial"/>
          <w:spacing w:val="-2"/>
        </w:rPr>
        <w:t xml:space="preserve"> </w:t>
      </w:r>
      <w:r w:rsidRPr="00ED51E6">
        <w:rPr>
          <w:rFonts w:cs="Arial"/>
          <w:spacing w:val="-11"/>
        </w:rPr>
        <w:t>provider.</w:t>
      </w:r>
    </w:p>
    <w:p w14:paraId="70A1CF11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  <w:spacing w:val="-6"/>
        </w:rPr>
        <w:t xml:space="preserve">Give feedback </w:t>
      </w:r>
      <w:r w:rsidRPr="00ED51E6">
        <w:rPr>
          <w:rFonts w:cs="Arial"/>
          <w:spacing w:val="-3"/>
        </w:rPr>
        <w:t xml:space="preserve">or </w:t>
      </w:r>
      <w:r w:rsidRPr="00ED51E6">
        <w:rPr>
          <w:rFonts w:cs="Arial"/>
          <w:spacing w:val="-8"/>
        </w:rPr>
        <w:t xml:space="preserve">make </w:t>
      </w:r>
      <w:r w:rsidRPr="00ED51E6">
        <w:rPr>
          <w:rFonts w:cs="Arial"/>
        </w:rPr>
        <w:t xml:space="preserve">a complaint </w:t>
      </w:r>
      <w:r w:rsidRPr="00ED51E6">
        <w:rPr>
          <w:rFonts w:cs="Arial"/>
          <w:spacing w:val="-5"/>
        </w:rPr>
        <w:t xml:space="preserve">about </w:t>
      </w:r>
      <w:r w:rsidRPr="00ED51E6">
        <w:rPr>
          <w:rFonts w:cs="Arial"/>
          <w:spacing w:val="-4"/>
        </w:rPr>
        <w:t xml:space="preserve">service </w:t>
      </w:r>
      <w:r w:rsidRPr="00ED51E6">
        <w:rPr>
          <w:rFonts w:cs="Arial"/>
        </w:rPr>
        <w:t xml:space="preserve">provision </w:t>
      </w:r>
      <w:r w:rsidRPr="00ED51E6">
        <w:rPr>
          <w:rFonts w:cs="Arial"/>
          <w:spacing w:val="-6"/>
        </w:rPr>
        <w:t xml:space="preserve">without </w:t>
      </w:r>
      <w:r w:rsidRPr="00ED51E6">
        <w:rPr>
          <w:rFonts w:cs="Arial"/>
          <w:spacing w:val="-8"/>
        </w:rPr>
        <w:t>any</w:t>
      </w:r>
      <w:r w:rsidRPr="00ED51E6">
        <w:rPr>
          <w:rFonts w:cs="Arial"/>
          <w:spacing w:val="-4"/>
        </w:rPr>
        <w:t xml:space="preserve"> </w:t>
      </w:r>
      <w:r w:rsidRPr="00ED51E6">
        <w:rPr>
          <w:rFonts w:cs="Arial"/>
          <w:spacing w:val="-8"/>
        </w:rPr>
        <w:t>retribution.</w:t>
      </w:r>
    </w:p>
    <w:p w14:paraId="0CFB79A1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  <w:spacing w:val="-6"/>
        </w:rPr>
        <w:t xml:space="preserve">Have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5"/>
        </w:rPr>
        <w:t xml:space="preserve">person </w:t>
      </w:r>
      <w:r w:rsidRPr="00ED51E6">
        <w:rPr>
          <w:rFonts w:cs="Arial"/>
          <w:spacing w:val="-4"/>
        </w:rPr>
        <w:t xml:space="preserve">of </w:t>
      </w:r>
      <w:r w:rsidRPr="00ED51E6">
        <w:rPr>
          <w:rFonts w:cs="Arial"/>
        </w:rPr>
        <w:t xml:space="preserve">your choice, including </w:t>
      </w:r>
      <w:r w:rsidRPr="00ED51E6">
        <w:rPr>
          <w:rFonts w:cs="Arial"/>
          <w:spacing w:val="-5"/>
        </w:rPr>
        <w:t xml:space="preserve">an </w:t>
      </w:r>
      <w:r w:rsidRPr="00ED51E6">
        <w:rPr>
          <w:rFonts w:cs="Arial"/>
        </w:rPr>
        <w:t xml:space="preserve">advocate, </w:t>
      </w:r>
      <w:r w:rsidRPr="00ED51E6">
        <w:rPr>
          <w:rFonts w:cs="Arial"/>
          <w:spacing w:val="-5"/>
        </w:rPr>
        <w:t xml:space="preserve">support </w:t>
      </w:r>
      <w:r w:rsidRPr="00ED51E6">
        <w:rPr>
          <w:rFonts w:cs="Arial"/>
          <w:spacing w:val="-6"/>
        </w:rPr>
        <w:t xml:space="preserve">you </w:t>
      </w:r>
      <w:r w:rsidRPr="00ED51E6">
        <w:rPr>
          <w:rFonts w:cs="Arial"/>
          <w:spacing w:val="-3"/>
        </w:rPr>
        <w:t xml:space="preserve">or </w:t>
      </w:r>
      <w:r w:rsidRPr="00ED51E6">
        <w:rPr>
          <w:rFonts w:cs="Arial"/>
          <w:spacing w:val="-5"/>
        </w:rPr>
        <w:t xml:space="preserve">speak </w:t>
      </w:r>
      <w:r w:rsidRPr="00ED51E6">
        <w:rPr>
          <w:rFonts w:cs="Arial"/>
          <w:spacing w:val="-3"/>
        </w:rPr>
        <w:t xml:space="preserve">on </w:t>
      </w:r>
      <w:r w:rsidRPr="00ED51E6">
        <w:rPr>
          <w:rFonts w:cs="Arial"/>
        </w:rPr>
        <w:t>your</w:t>
      </w:r>
      <w:r w:rsidRPr="00ED51E6">
        <w:rPr>
          <w:rFonts w:cs="Arial"/>
          <w:spacing w:val="-13"/>
        </w:rPr>
        <w:t xml:space="preserve"> </w:t>
      </w:r>
      <w:r w:rsidRPr="00ED51E6">
        <w:rPr>
          <w:rFonts w:cs="Arial"/>
          <w:spacing w:val="-10"/>
        </w:rPr>
        <w:t>behalf.</w:t>
      </w:r>
    </w:p>
    <w:p w14:paraId="0AD2BE8E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  <w:spacing w:val="-6"/>
        </w:rPr>
        <w:t xml:space="preserve">Live without </w:t>
      </w:r>
      <w:r w:rsidRPr="00ED51E6">
        <w:rPr>
          <w:rFonts w:cs="Arial"/>
        </w:rPr>
        <w:t xml:space="preserve">abuse, </w:t>
      </w:r>
      <w:r w:rsidRPr="00ED51E6">
        <w:rPr>
          <w:rFonts w:cs="Arial"/>
          <w:spacing w:val="-4"/>
        </w:rPr>
        <w:t xml:space="preserve">neglect </w:t>
      </w:r>
      <w:r w:rsidRPr="00ED51E6">
        <w:rPr>
          <w:rFonts w:cs="Arial"/>
        </w:rPr>
        <w:t xml:space="preserve">bullying </w:t>
      </w:r>
      <w:r w:rsidRPr="00ED51E6">
        <w:rPr>
          <w:rFonts w:cs="Arial"/>
          <w:spacing w:val="-5"/>
        </w:rPr>
        <w:t>and</w:t>
      </w:r>
      <w:r w:rsidRPr="00ED51E6">
        <w:rPr>
          <w:rFonts w:cs="Arial"/>
          <w:spacing w:val="1"/>
        </w:rPr>
        <w:t xml:space="preserve"> </w:t>
      </w:r>
      <w:r w:rsidRPr="00ED51E6">
        <w:rPr>
          <w:rFonts w:cs="Arial"/>
          <w:spacing w:val="-8"/>
        </w:rPr>
        <w:t>harassment.</w:t>
      </w:r>
    </w:p>
    <w:p w14:paraId="5E15ADC6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  <w:sz w:val="36"/>
          <w:szCs w:val="36"/>
        </w:rPr>
      </w:pPr>
      <w:r w:rsidRPr="00ED51E6">
        <w:rPr>
          <w:rFonts w:cs="Arial"/>
          <w:sz w:val="36"/>
          <w:szCs w:val="36"/>
        </w:rPr>
        <w:t>As a client your responsibilities are to:</w:t>
      </w:r>
    </w:p>
    <w:p w14:paraId="5A943C64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Treat our service staff and other clients with courtesy and respect.</w:t>
      </w:r>
    </w:p>
    <w:p w14:paraId="640DBDD5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Inform Vision Australia about how you would like your supports to be delivered to meet your needs and goals.</w:t>
      </w:r>
    </w:p>
    <w:p w14:paraId="5CA7D2AA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Advise Vision Australia about any concerns you have regarding the supports provided.</w:t>
      </w:r>
    </w:p>
    <w:p w14:paraId="08FCC939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Provide a safe work environment for staff members who work within your home.</w:t>
      </w:r>
    </w:p>
    <w:p w14:paraId="41C8F396" w14:textId="77777777" w:rsidR="00EF0E3E" w:rsidRPr="00ED51E6" w:rsidRDefault="00EF0E3E" w:rsidP="00400764">
      <w:pPr>
        <w:pStyle w:val="BodyText"/>
        <w:spacing w:before="120" w:after="120" w:line="276" w:lineRule="auto"/>
        <w:rPr>
          <w:rFonts w:cs="Arial"/>
        </w:rPr>
        <w:sectPr w:rsidR="00EF0E3E" w:rsidRPr="00ED51E6">
          <w:headerReference w:type="even" r:id="rId21"/>
          <w:headerReference w:type="default" r:id="rId22"/>
          <w:pgSz w:w="11910" w:h="16840"/>
          <w:pgMar w:top="780" w:right="740" w:bottom="960" w:left="440" w:header="0" w:footer="771" w:gutter="0"/>
          <w:cols w:space="720"/>
        </w:sectPr>
      </w:pPr>
    </w:p>
    <w:p w14:paraId="532030AD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  <w:sz w:val="36"/>
          <w:szCs w:val="36"/>
        </w:rPr>
      </w:pPr>
      <w:r w:rsidRPr="00ED51E6">
        <w:rPr>
          <w:rFonts w:cs="Arial"/>
          <w:spacing w:val="-4"/>
          <w:sz w:val="36"/>
          <w:szCs w:val="36"/>
        </w:rPr>
        <w:lastRenderedPageBreak/>
        <w:t xml:space="preserve">Vision </w:t>
      </w:r>
      <w:r w:rsidRPr="00ED51E6">
        <w:rPr>
          <w:rFonts w:cs="Arial"/>
          <w:spacing w:val="-7"/>
          <w:sz w:val="36"/>
          <w:szCs w:val="36"/>
        </w:rPr>
        <w:t xml:space="preserve">Australia’s </w:t>
      </w:r>
      <w:r w:rsidRPr="00ED51E6">
        <w:rPr>
          <w:rFonts w:cs="Arial"/>
          <w:sz w:val="36"/>
          <w:szCs w:val="36"/>
        </w:rPr>
        <w:t xml:space="preserve">responsibilities as a service provider </w:t>
      </w:r>
      <w:r w:rsidRPr="00ED51E6">
        <w:rPr>
          <w:rFonts w:cs="Arial"/>
          <w:spacing w:val="-4"/>
          <w:sz w:val="36"/>
          <w:szCs w:val="36"/>
        </w:rPr>
        <w:t xml:space="preserve">are </w:t>
      </w:r>
      <w:r w:rsidRPr="00ED51E6">
        <w:rPr>
          <w:rFonts w:cs="Arial"/>
          <w:spacing w:val="-10"/>
          <w:sz w:val="36"/>
          <w:szCs w:val="36"/>
        </w:rPr>
        <w:t>to:</w:t>
      </w:r>
    </w:p>
    <w:p w14:paraId="4459082A" w14:textId="55BABDEC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 xml:space="preserve">Provide services in accordance with all relevant legislation and guidelines pertaining to your </w:t>
      </w:r>
      <w:r w:rsidR="00E77343" w:rsidRPr="00ED51E6">
        <w:rPr>
          <w:rFonts w:cs="Arial"/>
        </w:rPr>
        <w:t xml:space="preserve">funding </w:t>
      </w:r>
      <w:r w:rsidRPr="00ED51E6">
        <w:rPr>
          <w:rFonts w:cs="Arial"/>
        </w:rPr>
        <w:t>plan or package.</w:t>
      </w:r>
    </w:p>
    <w:p w14:paraId="428777A1" w14:textId="7BE1241B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Adhere to all relevant standards and codes of conduct including NDIS code of conduct, NDIS Practice Standards, Charter of Aged Care Rights, Aged Care Quality Standards</w:t>
      </w:r>
      <w:r w:rsidR="00B65E09" w:rsidRPr="00ED51E6">
        <w:rPr>
          <w:rFonts w:cs="Arial"/>
        </w:rPr>
        <w:t xml:space="preserve">, Aged </w:t>
      </w:r>
      <w:r w:rsidR="00D8682D" w:rsidRPr="00ED51E6">
        <w:rPr>
          <w:rFonts w:cs="Arial"/>
        </w:rPr>
        <w:t>Care Code of Conduct</w:t>
      </w:r>
      <w:r w:rsidR="00E44DFC" w:rsidRPr="00ED51E6">
        <w:rPr>
          <w:rFonts w:cs="Arial"/>
        </w:rPr>
        <w:t>,</w:t>
      </w:r>
      <w:r w:rsidRPr="00ED51E6">
        <w:rPr>
          <w:rFonts w:cs="Arial"/>
        </w:rPr>
        <w:t xml:space="preserve"> and the National Standards for Disability Services.</w:t>
      </w:r>
    </w:p>
    <w:p w14:paraId="28E32E57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Collaborate with you to provide supports that meet your needs and goals.</w:t>
      </w:r>
    </w:p>
    <w:p w14:paraId="0E4A339B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Communicate openly, honestly and in a timely manner.</w:t>
      </w:r>
    </w:p>
    <w:p w14:paraId="7F7A34F2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Keep accurate records of any services provided to you.</w:t>
      </w:r>
    </w:p>
    <w:p w14:paraId="446FCAA2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Take all reasonable steps to prevent and/or respond to all forms of violence, exploitation, neglect, abuse, bullying and harassment.</w:t>
      </w:r>
    </w:p>
    <w:p w14:paraId="2E3F5F05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Ensure you have choice and control over the supports you receive and how you receive them.</w:t>
      </w:r>
    </w:p>
    <w:p w14:paraId="5A319B19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Provide clear information about service options available.</w:t>
      </w:r>
    </w:p>
    <w:p w14:paraId="4F925CBD" w14:textId="77777777" w:rsidR="00EF0E3E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Inform you of your rights and responsibilities in relation to services and products.</w:t>
      </w:r>
    </w:p>
    <w:p w14:paraId="785502AB" w14:textId="0CB153B8" w:rsidR="00ED51E6" w:rsidRPr="00ED51E6" w:rsidRDefault="00CD1D01" w:rsidP="00400764">
      <w:pPr>
        <w:pStyle w:val="BodyText"/>
        <w:numPr>
          <w:ilvl w:val="0"/>
          <w:numId w:val="2"/>
        </w:numPr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Respect your privacy and confidentiality and protect the personal and sensitive information provided to us.</w:t>
      </w:r>
    </w:p>
    <w:p w14:paraId="09E57FFB" w14:textId="77777777" w:rsidR="00ED51E6" w:rsidRPr="00ED51E6" w:rsidRDefault="00ED51E6">
      <w:pPr>
        <w:rPr>
          <w:rFonts w:cs="Arial"/>
          <w:sz w:val="36"/>
          <w:szCs w:val="36"/>
        </w:rPr>
      </w:pPr>
      <w:r w:rsidRPr="00ED51E6">
        <w:rPr>
          <w:rFonts w:cs="Arial"/>
        </w:rPr>
        <w:br w:type="page"/>
      </w:r>
    </w:p>
    <w:p w14:paraId="4E762EFB" w14:textId="77777777" w:rsidR="00EF0E3E" w:rsidRPr="00ED51E6" w:rsidRDefault="00CD1D01" w:rsidP="00400764">
      <w:pPr>
        <w:pStyle w:val="BodyText"/>
        <w:spacing w:before="120" w:after="120" w:line="276" w:lineRule="auto"/>
        <w:ind w:left="709"/>
        <w:rPr>
          <w:rFonts w:cs="Arial"/>
          <w:spacing w:val="-5"/>
        </w:rPr>
      </w:pPr>
      <w:r w:rsidRPr="00ED51E6">
        <w:rPr>
          <w:rFonts w:cs="Arial"/>
        </w:rPr>
        <w:lastRenderedPageBreak/>
        <w:t xml:space="preserve">Vision </w:t>
      </w:r>
      <w:r w:rsidRPr="00ED51E6">
        <w:rPr>
          <w:rFonts w:cs="Arial"/>
          <w:spacing w:val="-5"/>
        </w:rPr>
        <w:t xml:space="preserve">Australia believes you </w:t>
      </w:r>
      <w:r w:rsidRPr="00ED51E6">
        <w:rPr>
          <w:rFonts w:cs="Arial"/>
        </w:rPr>
        <w:t xml:space="preserve">have </w:t>
      </w:r>
      <w:r w:rsidRPr="00ED51E6">
        <w:rPr>
          <w:rFonts w:cs="Arial"/>
          <w:spacing w:val="-5"/>
        </w:rPr>
        <w:t xml:space="preserve">the right </w:t>
      </w:r>
      <w:r w:rsidRPr="00ED51E6">
        <w:rPr>
          <w:rFonts w:cs="Arial"/>
        </w:rPr>
        <w:t xml:space="preserve">to </w:t>
      </w:r>
      <w:r w:rsidRPr="00ED51E6">
        <w:rPr>
          <w:rFonts w:cs="Arial"/>
          <w:spacing w:val="-6"/>
        </w:rPr>
        <w:t xml:space="preserve">make </w:t>
      </w:r>
      <w:r w:rsidRPr="00ED51E6">
        <w:rPr>
          <w:rFonts w:cs="Arial"/>
          <w:spacing w:val="-3"/>
        </w:rPr>
        <w:t xml:space="preserve">an </w:t>
      </w:r>
      <w:r w:rsidRPr="00ED51E6">
        <w:rPr>
          <w:rFonts w:cs="Arial"/>
        </w:rPr>
        <w:t xml:space="preserve">informed </w:t>
      </w:r>
      <w:r w:rsidRPr="00ED51E6">
        <w:rPr>
          <w:rFonts w:cs="Arial"/>
          <w:spacing w:val="-6"/>
        </w:rPr>
        <w:t xml:space="preserve">choice; </w:t>
      </w:r>
      <w:r w:rsidRPr="00ED51E6">
        <w:rPr>
          <w:rFonts w:cs="Arial"/>
        </w:rPr>
        <w:t xml:space="preserve">to experience life and </w:t>
      </w:r>
      <w:r w:rsidRPr="00ED51E6">
        <w:rPr>
          <w:rFonts w:cs="Arial"/>
          <w:spacing w:val="-7"/>
        </w:rPr>
        <w:t xml:space="preserve">take </w:t>
      </w:r>
      <w:r w:rsidRPr="00ED51E6">
        <w:rPr>
          <w:rFonts w:cs="Arial"/>
          <w:spacing w:val="-5"/>
        </w:rPr>
        <w:t xml:space="preserve">advantage </w:t>
      </w:r>
      <w:r w:rsidRPr="00ED51E6">
        <w:rPr>
          <w:rFonts w:cs="Arial"/>
        </w:rPr>
        <w:t xml:space="preserve">of opportunities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spacing w:val="-5"/>
        </w:rPr>
        <w:t xml:space="preserve">learning, developing </w:t>
      </w:r>
      <w:r w:rsidRPr="00ED51E6">
        <w:rPr>
          <w:rFonts w:cs="Arial"/>
        </w:rPr>
        <w:t xml:space="preserve">competencies and independence </w:t>
      </w:r>
      <w:r w:rsidRPr="00ED51E6">
        <w:rPr>
          <w:rFonts w:cs="Arial"/>
          <w:spacing w:val="-6"/>
        </w:rPr>
        <w:t xml:space="preserve">and, </w:t>
      </w:r>
      <w:r w:rsidRPr="00ED51E6">
        <w:rPr>
          <w:rFonts w:cs="Arial"/>
          <w:spacing w:val="-3"/>
        </w:rPr>
        <w:t xml:space="preserve">in </w:t>
      </w:r>
      <w:r w:rsidRPr="00ED51E6">
        <w:rPr>
          <w:rFonts w:cs="Arial"/>
        </w:rPr>
        <w:t xml:space="preserve">doing </w:t>
      </w:r>
      <w:r w:rsidRPr="00ED51E6">
        <w:rPr>
          <w:rFonts w:cs="Arial"/>
          <w:spacing w:val="-7"/>
        </w:rPr>
        <w:t xml:space="preserve">so, take </w:t>
      </w:r>
      <w:r w:rsidRPr="00ED51E6">
        <w:rPr>
          <w:rFonts w:cs="Arial"/>
        </w:rPr>
        <w:t xml:space="preserve">a calculated </w:t>
      </w:r>
      <w:r w:rsidRPr="00ED51E6">
        <w:rPr>
          <w:rFonts w:cs="Arial"/>
          <w:spacing w:val="-6"/>
        </w:rPr>
        <w:t xml:space="preserve">risk. </w:t>
      </w: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</w:rPr>
        <w:t xml:space="preserve">will </w:t>
      </w:r>
      <w:r w:rsidRPr="00ED51E6">
        <w:rPr>
          <w:rFonts w:cs="Arial"/>
          <w:spacing w:val="-5"/>
        </w:rPr>
        <w:t xml:space="preserve">work </w:t>
      </w:r>
      <w:r w:rsidRPr="00ED51E6">
        <w:rPr>
          <w:rFonts w:cs="Arial"/>
        </w:rPr>
        <w:t xml:space="preserve">together with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</w:rPr>
        <w:t xml:space="preserve">to </w:t>
      </w:r>
      <w:r w:rsidRPr="00ED51E6">
        <w:rPr>
          <w:rFonts w:cs="Arial"/>
          <w:spacing w:val="-3"/>
        </w:rPr>
        <w:t xml:space="preserve">look for </w:t>
      </w:r>
      <w:r w:rsidRPr="00ED51E6">
        <w:rPr>
          <w:rFonts w:cs="Arial"/>
        </w:rPr>
        <w:t xml:space="preserve">solutions </w:t>
      </w:r>
      <w:r w:rsidRPr="00ED51E6">
        <w:rPr>
          <w:rFonts w:cs="Arial"/>
          <w:spacing w:val="-5"/>
        </w:rPr>
        <w:t xml:space="preserve">tailored </w:t>
      </w:r>
      <w:r w:rsidRPr="00ED51E6">
        <w:rPr>
          <w:rFonts w:cs="Arial"/>
        </w:rPr>
        <w:t xml:space="preserve">to support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</w:rPr>
        <w:t xml:space="preserve">to live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3"/>
        </w:rPr>
        <w:t xml:space="preserve">way </w:t>
      </w:r>
      <w:r w:rsidRPr="00ED51E6">
        <w:rPr>
          <w:rFonts w:cs="Arial"/>
          <w:spacing w:val="-5"/>
        </w:rPr>
        <w:t>you choose.</w:t>
      </w:r>
    </w:p>
    <w:p w14:paraId="7056D65E" w14:textId="10D336CC" w:rsidR="00EF0E3E" w:rsidRPr="00ED51E6" w:rsidRDefault="00CD1D01" w:rsidP="00400764">
      <w:pPr>
        <w:pStyle w:val="BodyText"/>
        <w:spacing w:before="120" w:after="120" w:line="276" w:lineRule="auto"/>
        <w:ind w:left="709"/>
        <w:rPr>
          <w:rFonts w:cs="Arial"/>
        </w:rPr>
      </w:pPr>
      <w:r w:rsidRPr="00ED51E6">
        <w:rPr>
          <w:rFonts w:cs="Arial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proofErr w:type="spellStart"/>
      <w:r w:rsidRPr="00ED51E6">
        <w:rPr>
          <w:rFonts w:cs="Arial"/>
        </w:rPr>
        <w:t>recognises</w:t>
      </w:r>
      <w:proofErr w:type="spellEnd"/>
      <w:r w:rsidRPr="00ED51E6">
        <w:rPr>
          <w:rFonts w:cs="Arial"/>
        </w:rPr>
        <w:t xml:space="preserve"> that no two </w:t>
      </w:r>
      <w:r w:rsidRPr="00ED51E6">
        <w:rPr>
          <w:rFonts w:cs="Arial"/>
          <w:spacing w:val="-5"/>
        </w:rPr>
        <w:t xml:space="preserve">clients’ </w:t>
      </w:r>
      <w:r w:rsidRPr="00ED51E6">
        <w:rPr>
          <w:rFonts w:cs="Arial"/>
        </w:rPr>
        <w:t xml:space="preserve">lived experience will be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6"/>
        </w:rPr>
        <w:t xml:space="preserve">same. </w:t>
      </w: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</w:rPr>
        <w:t xml:space="preserve">commit to </w:t>
      </w:r>
      <w:r w:rsidRPr="00ED51E6">
        <w:rPr>
          <w:rFonts w:cs="Arial"/>
          <w:spacing w:val="-5"/>
        </w:rPr>
        <w:t xml:space="preserve">listening </w:t>
      </w:r>
      <w:r w:rsidRPr="00ED51E6">
        <w:rPr>
          <w:rFonts w:cs="Arial"/>
        </w:rPr>
        <w:t xml:space="preserve">to and </w:t>
      </w:r>
      <w:r w:rsidRPr="00ED51E6">
        <w:rPr>
          <w:rFonts w:cs="Arial"/>
          <w:spacing w:val="-5"/>
        </w:rPr>
        <w:t xml:space="preserve">understanding your </w:t>
      </w:r>
      <w:r w:rsidRPr="00ED51E6">
        <w:rPr>
          <w:rFonts w:cs="Arial"/>
        </w:rPr>
        <w:t xml:space="preserve">personal </w:t>
      </w:r>
      <w:r w:rsidR="003F0094" w:rsidRPr="00ED51E6">
        <w:rPr>
          <w:rFonts w:cs="Arial"/>
          <w:spacing w:val="-5"/>
        </w:rPr>
        <w:t>experience and</w:t>
      </w:r>
      <w:r w:rsidRPr="00ED51E6">
        <w:rPr>
          <w:rFonts w:cs="Arial"/>
          <w:spacing w:val="-5"/>
        </w:rPr>
        <w:t xml:space="preserve"> working </w:t>
      </w:r>
      <w:r w:rsidRPr="00ED51E6">
        <w:rPr>
          <w:rFonts w:cs="Arial"/>
        </w:rPr>
        <w:t xml:space="preserve">with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3"/>
        </w:rPr>
        <w:t xml:space="preserve">in an </w:t>
      </w:r>
      <w:r w:rsidRPr="00ED51E6">
        <w:rPr>
          <w:rFonts w:cs="Arial"/>
          <w:spacing w:val="-5"/>
        </w:rPr>
        <w:t xml:space="preserve">inclusive </w:t>
      </w:r>
      <w:r w:rsidRPr="00ED51E6">
        <w:rPr>
          <w:rFonts w:cs="Arial"/>
        </w:rPr>
        <w:t xml:space="preserve">and </w:t>
      </w:r>
      <w:r w:rsidRPr="00ED51E6">
        <w:rPr>
          <w:rFonts w:cs="Arial"/>
          <w:spacing w:val="-2"/>
        </w:rPr>
        <w:t xml:space="preserve">respectful </w:t>
      </w:r>
      <w:r w:rsidRPr="00ED51E6">
        <w:rPr>
          <w:rFonts w:cs="Arial"/>
          <w:spacing w:val="-10"/>
        </w:rPr>
        <w:t xml:space="preserve">way, </w:t>
      </w:r>
      <w:r w:rsidRPr="00ED51E6">
        <w:rPr>
          <w:rFonts w:cs="Arial"/>
          <w:spacing w:val="-5"/>
        </w:rPr>
        <w:t xml:space="preserve">using </w:t>
      </w:r>
      <w:r w:rsidRPr="00ED51E6">
        <w:rPr>
          <w:rFonts w:cs="Arial"/>
        </w:rPr>
        <w:t xml:space="preserve">our </w:t>
      </w:r>
      <w:r w:rsidRPr="00ED51E6">
        <w:rPr>
          <w:rFonts w:cs="Arial"/>
          <w:spacing w:val="-3"/>
        </w:rPr>
        <w:t xml:space="preserve">person </w:t>
      </w:r>
      <w:proofErr w:type="spellStart"/>
      <w:r w:rsidRPr="00ED51E6">
        <w:rPr>
          <w:rFonts w:cs="Arial"/>
          <w:spacing w:val="-5"/>
        </w:rPr>
        <w:t>centred</w:t>
      </w:r>
      <w:proofErr w:type="spellEnd"/>
      <w:r w:rsidRPr="00ED51E6">
        <w:rPr>
          <w:rFonts w:cs="Arial"/>
          <w:spacing w:val="-5"/>
        </w:rPr>
        <w:t xml:space="preserve"> </w:t>
      </w:r>
      <w:r w:rsidRPr="00ED51E6">
        <w:rPr>
          <w:rFonts w:cs="Arial"/>
        </w:rPr>
        <w:t xml:space="preserve">approach and </w:t>
      </w:r>
      <w:r w:rsidRPr="00ED51E6">
        <w:rPr>
          <w:rFonts w:cs="Arial"/>
          <w:spacing w:val="-5"/>
        </w:rPr>
        <w:t xml:space="preserve">ensuring </w:t>
      </w:r>
      <w:r w:rsidRPr="00ED51E6">
        <w:rPr>
          <w:rFonts w:cs="Arial"/>
          <w:spacing w:val="-6"/>
        </w:rPr>
        <w:t xml:space="preserve">cultural </w:t>
      </w:r>
      <w:r w:rsidRPr="00ED51E6">
        <w:rPr>
          <w:rFonts w:cs="Arial"/>
        </w:rPr>
        <w:t xml:space="preserve">safety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spacing w:val="-8"/>
        </w:rPr>
        <w:t>all.</w:t>
      </w:r>
    </w:p>
    <w:p w14:paraId="2D0E99F0" w14:textId="0511AC33" w:rsidR="00B10261" w:rsidRPr="00ED51E6" w:rsidRDefault="00D34EDA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 xml:space="preserve">Vision Australia is a Child Safe </w:t>
      </w:r>
      <w:proofErr w:type="spellStart"/>
      <w:r w:rsidRPr="00ED51E6">
        <w:rPr>
          <w:rFonts w:cs="Arial"/>
        </w:rPr>
        <w:t>Organisation</w:t>
      </w:r>
      <w:proofErr w:type="spellEnd"/>
      <w:r w:rsidRPr="00ED51E6">
        <w:rPr>
          <w:rFonts w:cs="Arial"/>
        </w:rPr>
        <w:t xml:space="preserve"> </w:t>
      </w:r>
    </w:p>
    <w:p w14:paraId="4485303D" w14:textId="41C3CCEB" w:rsidR="006D5C15" w:rsidRPr="00ED51E6" w:rsidRDefault="0092399A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We</w:t>
      </w:r>
      <w:r w:rsidR="00E14A44" w:rsidRPr="00ED51E6">
        <w:rPr>
          <w:rFonts w:cs="Arial"/>
        </w:rPr>
        <w:t xml:space="preserve"> work with families to ensure there is a safe environment for children</w:t>
      </w:r>
      <w:r w:rsidR="004222CB" w:rsidRPr="00ED51E6">
        <w:rPr>
          <w:rFonts w:cs="Arial"/>
        </w:rPr>
        <w:t xml:space="preserve"> and families</w:t>
      </w:r>
      <w:r w:rsidR="005C0C2A" w:rsidRPr="00ED51E6">
        <w:rPr>
          <w:rFonts w:cs="Arial"/>
        </w:rPr>
        <w:t xml:space="preserve"> to </w:t>
      </w:r>
      <w:r w:rsidR="006A71B7" w:rsidRPr="00ED51E6">
        <w:rPr>
          <w:rFonts w:cs="Arial"/>
        </w:rPr>
        <w:t>thrive,</w:t>
      </w:r>
      <w:r w:rsidRPr="00ED51E6">
        <w:rPr>
          <w:rFonts w:cs="Arial"/>
        </w:rPr>
        <w:t xml:space="preserve"> where children are respected and empowered to develop the </w:t>
      </w:r>
      <w:r w:rsidR="00265303" w:rsidRPr="00ED51E6">
        <w:rPr>
          <w:rFonts w:cs="Arial"/>
        </w:rPr>
        <w:t>skills,</w:t>
      </w:r>
      <w:r w:rsidRPr="00ED51E6">
        <w:rPr>
          <w:rFonts w:cs="Arial"/>
        </w:rPr>
        <w:t xml:space="preserve"> they need to live the life they choose. </w:t>
      </w:r>
    </w:p>
    <w:p w14:paraId="7A79F370" w14:textId="0A497968" w:rsidR="001711C0" w:rsidRPr="00ED51E6" w:rsidRDefault="008102F7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W</w:t>
      </w:r>
      <w:r w:rsidR="001711C0" w:rsidRPr="00ED51E6">
        <w:rPr>
          <w:rFonts w:cs="Arial"/>
        </w:rPr>
        <w:t xml:space="preserve">e will provide support and referrals for families who would benefit from accessing </w:t>
      </w:r>
      <w:r w:rsidR="00A73D42" w:rsidRPr="00ED51E6">
        <w:rPr>
          <w:rFonts w:cs="Arial"/>
        </w:rPr>
        <w:t>services to address any problems associated with the care and wellbeing of their children</w:t>
      </w:r>
      <w:r w:rsidR="00A96885" w:rsidRPr="00ED51E6">
        <w:rPr>
          <w:rFonts w:cs="Arial"/>
        </w:rPr>
        <w:t xml:space="preserve"> to promote a protective and nurturing environment. </w:t>
      </w:r>
    </w:p>
    <w:p w14:paraId="21745F5F" w14:textId="200D170C" w:rsidR="00C84BB7" w:rsidRPr="00ED51E6" w:rsidRDefault="00C84BB7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Our services are delivered in accordance with </w:t>
      </w:r>
      <w:r w:rsidR="0050252E" w:rsidRPr="00ED51E6">
        <w:rPr>
          <w:rFonts w:cs="Arial"/>
        </w:rPr>
        <w:t xml:space="preserve">the </w:t>
      </w:r>
      <w:r w:rsidRPr="00ED51E6">
        <w:rPr>
          <w:rFonts w:cs="Arial"/>
        </w:rPr>
        <w:t xml:space="preserve">National Principles for Child Safe </w:t>
      </w:r>
      <w:proofErr w:type="spellStart"/>
      <w:r w:rsidRPr="00ED51E6">
        <w:rPr>
          <w:rFonts w:cs="Arial"/>
        </w:rPr>
        <w:t>Organisations</w:t>
      </w:r>
      <w:proofErr w:type="spellEnd"/>
      <w:r w:rsidRPr="00ED51E6">
        <w:rPr>
          <w:rFonts w:cs="Arial"/>
        </w:rPr>
        <w:t xml:space="preserve"> and the NDIS Quality and Safety </w:t>
      </w:r>
      <w:r w:rsidR="00FD067F" w:rsidRPr="00ED51E6">
        <w:rPr>
          <w:rFonts w:cs="Arial"/>
        </w:rPr>
        <w:t>Commission</w:t>
      </w:r>
      <w:r w:rsidRPr="00ED51E6">
        <w:rPr>
          <w:rFonts w:cs="Arial"/>
        </w:rPr>
        <w:t>.</w:t>
      </w:r>
    </w:p>
    <w:p w14:paraId="4746F0C5" w14:textId="457E48CE" w:rsidR="000E5EA2" w:rsidRPr="00ED51E6" w:rsidRDefault="00FD067F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We </w:t>
      </w:r>
      <w:r w:rsidR="0092399A" w:rsidRPr="00ED51E6">
        <w:rPr>
          <w:rFonts w:cs="Arial"/>
        </w:rPr>
        <w:t>have zero tolerance for any actions</w:t>
      </w:r>
      <w:r w:rsidR="002F71D9" w:rsidRPr="00ED51E6">
        <w:rPr>
          <w:rFonts w:cs="Arial"/>
        </w:rPr>
        <w:t xml:space="preserve"> that may impact the safety and wellbeing of a</w:t>
      </w:r>
      <w:r w:rsidRPr="00ED51E6">
        <w:rPr>
          <w:rFonts w:cs="Arial"/>
        </w:rPr>
        <w:t>ny</w:t>
      </w:r>
      <w:r w:rsidR="002F71D9" w:rsidRPr="00ED51E6">
        <w:rPr>
          <w:rFonts w:cs="Arial"/>
        </w:rPr>
        <w:t xml:space="preserve"> child</w:t>
      </w:r>
      <w:r w:rsidR="00292C3E" w:rsidRPr="00ED51E6">
        <w:rPr>
          <w:rFonts w:cs="Arial"/>
        </w:rPr>
        <w:t xml:space="preserve"> we </w:t>
      </w:r>
      <w:proofErr w:type="gramStart"/>
      <w:r w:rsidR="00292C3E" w:rsidRPr="00ED51E6">
        <w:rPr>
          <w:rFonts w:cs="Arial"/>
        </w:rPr>
        <w:t>come into contact with</w:t>
      </w:r>
      <w:proofErr w:type="gramEnd"/>
      <w:r w:rsidR="00D557CA" w:rsidRPr="00ED51E6">
        <w:rPr>
          <w:rFonts w:cs="Arial"/>
        </w:rPr>
        <w:t xml:space="preserve">, and we are obligated to report any concerns </w:t>
      </w:r>
      <w:r w:rsidR="008102F7" w:rsidRPr="00ED51E6">
        <w:rPr>
          <w:rFonts w:cs="Arial"/>
        </w:rPr>
        <w:t xml:space="preserve">to the relevant authority. </w:t>
      </w:r>
      <w:r w:rsidR="00D557CA" w:rsidRPr="00ED51E6">
        <w:rPr>
          <w:rFonts w:cs="Arial"/>
        </w:rPr>
        <w:t xml:space="preserve"> </w:t>
      </w:r>
      <w:r w:rsidR="00292C3E" w:rsidRPr="00ED51E6">
        <w:rPr>
          <w:rFonts w:cs="Arial"/>
        </w:rPr>
        <w:t xml:space="preserve"> </w:t>
      </w:r>
    </w:p>
    <w:p w14:paraId="28CC8421" w14:textId="1BEE3AC2" w:rsidR="009B7481" w:rsidRPr="00ED51E6" w:rsidRDefault="009B748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For information</w:t>
      </w:r>
      <w:r w:rsidR="000E5EA2" w:rsidRPr="00ED51E6">
        <w:rPr>
          <w:rFonts w:cs="Arial"/>
        </w:rPr>
        <w:t xml:space="preserve"> about child safe </w:t>
      </w:r>
      <w:proofErr w:type="spellStart"/>
      <w:r w:rsidR="000E5EA2" w:rsidRPr="00ED51E6">
        <w:rPr>
          <w:rFonts w:cs="Arial"/>
        </w:rPr>
        <w:t>organisations</w:t>
      </w:r>
      <w:proofErr w:type="spellEnd"/>
      <w:r w:rsidR="000E5EA2" w:rsidRPr="00ED51E6">
        <w:rPr>
          <w:rFonts w:cs="Arial"/>
        </w:rPr>
        <w:t xml:space="preserve"> visit:</w:t>
      </w:r>
    </w:p>
    <w:p w14:paraId="0E27B00A" w14:textId="72FBBA01" w:rsidR="00570C98" w:rsidRPr="00ED51E6" w:rsidRDefault="002149CF" w:rsidP="00400764">
      <w:pPr>
        <w:pStyle w:val="BodyText"/>
        <w:spacing w:before="120" w:after="120" w:line="276" w:lineRule="auto"/>
        <w:ind w:left="693"/>
        <w:rPr>
          <w:rFonts w:cs="Arial"/>
          <w:b/>
          <w:bCs/>
        </w:rPr>
        <w:sectPr w:rsidR="00570C98" w:rsidRPr="00ED51E6">
          <w:headerReference w:type="even" r:id="rId23"/>
          <w:headerReference w:type="default" r:id="rId24"/>
          <w:pgSz w:w="11910" w:h="16840"/>
          <w:pgMar w:top="900" w:right="740" w:bottom="960" w:left="440" w:header="0" w:footer="771" w:gutter="0"/>
          <w:cols w:space="720"/>
        </w:sectPr>
      </w:pPr>
      <w:hyperlink r:id="rId25" w:history="1">
        <w:r w:rsidR="000E5EA2" w:rsidRPr="00ED51E6">
          <w:rPr>
            <w:rStyle w:val="Hyperlink"/>
            <w:rFonts w:cs="Arial"/>
            <w:b/>
            <w:bCs/>
            <w:color w:val="auto"/>
            <w:u w:val="none"/>
          </w:rPr>
          <w:t>https://childsafe.humanrights.gov.au/parents-carers</w:t>
        </w:r>
      </w:hyperlink>
    </w:p>
    <w:p w14:paraId="2AA58A95" w14:textId="77777777" w:rsidR="005E3ACC" w:rsidRPr="00ED51E6" w:rsidRDefault="005E3ACC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6" w:name="_Protecting_your_privacy"/>
      <w:bookmarkStart w:id="7" w:name="_Toc58573396"/>
      <w:bookmarkEnd w:id="6"/>
      <w:r w:rsidRPr="00ED51E6">
        <w:rPr>
          <w:rFonts w:ascii="Arial" w:hAnsi="Arial" w:cs="Arial"/>
        </w:rPr>
        <w:lastRenderedPageBreak/>
        <w:t>Protecting your privacy and confidentiality</w:t>
      </w:r>
      <w:bookmarkEnd w:id="7"/>
    </w:p>
    <w:p w14:paraId="6DB8ABE8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255"/>
        <w:rPr>
          <w:rFonts w:cs="Arial"/>
        </w:rPr>
      </w:pPr>
      <w:r w:rsidRPr="00ED51E6">
        <w:rPr>
          <w:rFonts w:cs="Arial"/>
          <w:spacing w:val="-4"/>
        </w:rPr>
        <w:t xml:space="preserve">All </w:t>
      </w:r>
      <w:r w:rsidRPr="00ED51E6">
        <w:rPr>
          <w:rFonts w:cs="Arial"/>
        </w:rPr>
        <w:t xml:space="preserve">service </w:t>
      </w:r>
      <w:r w:rsidRPr="00ED51E6">
        <w:rPr>
          <w:rFonts w:cs="Arial"/>
          <w:spacing w:val="-3"/>
        </w:rPr>
        <w:t xml:space="preserve">users can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5"/>
        </w:rPr>
        <w:t xml:space="preserve">assured </w:t>
      </w:r>
      <w:r w:rsidRPr="00ED51E6">
        <w:rPr>
          <w:rFonts w:cs="Arial"/>
          <w:spacing w:val="-4"/>
        </w:rPr>
        <w:t xml:space="preserve">that Vision </w:t>
      </w:r>
      <w:r w:rsidRPr="00ED51E6">
        <w:rPr>
          <w:rFonts w:cs="Arial"/>
          <w:spacing w:val="-5"/>
        </w:rPr>
        <w:t xml:space="preserve">Australia are </w:t>
      </w:r>
      <w:r w:rsidRPr="00ED51E6">
        <w:rPr>
          <w:rFonts w:cs="Arial"/>
          <w:spacing w:val="-3"/>
        </w:rPr>
        <w:t xml:space="preserve">committed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6"/>
        </w:rPr>
        <w:t xml:space="preserve">maintaining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privacy </w:t>
      </w:r>
      <w:r w:rsidRPr="00ED51E6">
        <w:rPr>
          <w:rFonts w:cs="Arial"/>
        </w:rPr>
        <w:t>of</w:t>
      </w:r>
    </w:p>
    <w:p w14:paraId="5CC49BBD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4"/>
        </w:rPr>
        <w:t xml:space="preserve">personal </w:t>
      </w:r>
      <w:r w:rsidRPr="00ED51E6">
        <w:rPr>
          <w:rFonts w:cs="Arial"/>
          <w:spacing w:val="-6"/>
        </w:rPr>
        <w:t xml:space="preserve">information. </w:t>
      </w:r>
      <w:r w:rsidRPr="00ED51E6">
        <w:rPr>
          <w:rFonts w:cs="Arial"/>
          <w:spacing w:val="-4"/>
        </w:rPr>
        <w:t xml:space="preserve">Confidentiality will </w:t>
      </w:r>
      <w:r w:rsidRPr="00ED51E6">
        <w:rPr>
          <w:rFonts w:cs="Arial"/>
        </w:rPr>
        <w:t xml:space="preserve">be </w:t>
      </w:r>
      <w:proofErr w:type="gramStart"/>
      <w:r w:rsidRPr="00ED51E6">
        <w:rPr>
          <w:rFonts w:cs="Arial"/>
          <w:spacing w:val="-5"/>
        </w:rPr>
        <w:t xml:space="preserve">maintained </w:t>
      </w:r>
      <w:r w:rsidRPr="00ED51E6">
        <w:rPr>
          <w:rFonts w:cs="Arial"/>
        </w:rPr>
        <w:t xml:space="preserve">at </w:t>
      </w:r>
      <w:r w:rsidRPr="00ED51E6">
        <w:rPr>
          <w:rFonts w:cs="Arial"/>
          <w:spacing w:val="-5"/>
        </w:rPr>
        <w:t xml:space="preserve">all </w:t>
      </w:r>
      <w:r w:rsidRPr="00ED51E6">
        <w:rPr>
          <w:rFonts w:cs="Arial"/>
          <w:spacing w:val="-4"/>
        </w:rPr>
        <w:t>times</w:t>
      </w:r>
      <w:proofErr w:type="gramEnd"/>
      <w:r w:rsidRPr="00ED51E6">
        <w:rPr>
          <w:rFonts w:cs="Arial"/>
          <w:spacing w:val="-4"/>
        </w:rPr>
        <w:t xml:space="preserve"> </w:t>
      </w:r>
      <w:r w:rsidRPr="00ED51E6">
        <w:rPr>
          <w:rFonts w:cs="Arial"/>
          <w:spacing w:val="-3"/>
        </w:rPr>
        <w:t xml:space="preserve">in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collection, </w:t>
      </w:r>
      <w:r w:rsidRPr="00ED51E6">
        <w:rPr>
          <w:rFonts w:cs="Arial"/>
          <w:spacing w:val="-5"/>
        </w:rPr>
        <w:t xml:space="preserve">use, </w:t>
      </w:r>
      <w:r w:rsidRPr="00ED51E6">
        <w:rPr>
          <w:rFonts w:cs="Arial"/>
          <w:spacing w:val="-4"/>
        </w:rPr>
        <w:t xml:space="preserve">storage and </w:t>
      </w:r>
      <w:r w:rsidRPr="00ED51E6">
        <w:rPr>
          <w:rFonts w:cs="Arial"/>
          <w:spacing w:val="-3"/>
        </w:rPr>
        <w:t xml:space="preserve">access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4"/>
        </w:rPr>
        <w:t xml:space="preserve">personal </w:t>
      </w:r>
      <w:r w:rsidRPr="00ED51E6">
        <w:rPr>
          <w:rFonts w:cs="Arial"/>
          <w:spacing w:val="-6"/>
        </w:rPr>
        <w:t>information.</w:t>
      </w:r>
    </w:p>
    <w:p w14:paraId="103181FA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509"/>
        <w:rPr>
          <w:rFonts w:cs="Arial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3"/>
        </w:rPr>
        <w:t xml:space="preserve">committed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</w:rPr>
        <w:t xml:space="preserve">its </w:t>
      </w:r>
      <w:r w:rsidRPr="00ED51E6">
        <w:rPr>
          <w:rFonts w:cs="Arial"/>
          <w:spacing w:val="-5"/>
        </w:rPr>
        <w:t xml:space="preserve">legislative </w:t>
      </w:r>
      <w:r w:rsidRPr="00ED51E6">
        <w:rPr>
          <w:rFonts w:cs="Arial"/>
          <w:spacing w:val="-4"/>
        </w:rPr>
        <w:t xml:space="preserve">responsibility to </w:t>
      </w:r>
      <w:r w:rsidRPr="00ED51E6">
        <w:rPr>
          <w:rFonts w:cs="Arial"/>
        </w:rPr>
        <w:t xml:space="preserve">protect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personal </w:t>
      </w:r>
      <w:r w:rsidRPr="00ED51E6">
        <w:rPr>
          <w:rFonts w:cs="Arial"/>
          <w:spacing w:val="-5"/>
        </w:rPr>
        <w:t xml:space="preserve">information </w:t>
      </w:r>
      <w:r w:rsidRPr="00ED51E6">
        <w:rPr>
          <w:rFonts w:cs="Arial"/>
        </w:rPr>
        <w:t xml:space="preserve">of its </w:t>
      </w:r>
      <w:r w:rsidRPr="00ED51E6">
        <w:rPr>
          <w:rFonts w:cs="Arial"/>
          <w:spacing w:val="-5"/>
        </w:rPr>
        <w:t xml:space="preserve">clients, carers, </w:t>
      </w:r>
      <w:r w:rsidRPr="00ED51E6">
        <w:rPr>
          <w:rFonts w:cs="Arial"/>
          <w:spacing w:val="-4"/>
        </w:rPr>
        <w:t xml:space="preserve">customers, donors, </w:t>
      </w:r>
      <w:proofErr w:type="gramStart"/>
      <w:r w:rsidRPr="00ED51E6">
        <w:rPr>
          <w:rFonts w:cs="Arial"/>
          <w:spacing w:val="-3"/>
        </w:rPr>
        <w:t>staff</w:t>
      </w:r>
      <w:proofErr w:type="gramEnd"/>
      <w:r w:rsidRPr="00ED51E6">
        <w:rPr>
          <w:rFonts w:cs="Arial"/>
          <w:spacing w:val="-3"/>
        </w:rPr>
        <w:t xml:space="preserve">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 xml:space="preserve">volunteers. </w:t>
      </w: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  <w:spacing w:val="-4"/>
        </w:rPr>
        <w:t xml:space="preserve">will </w:t>
      </w:r>
      <w:r w:rsidRPr="00ED51E6">
        <w:rPr>
          <w:rFonts w:cs="Arial"/>
          <w:spacing w:val="-5"/>
        </w:rPr>
        <w:t xml:space="preserve">ensure all </w:t>
      </w:r>
      <w:r w:rsidRPr="00ED51E6">
        <w:rPr>
          <w:rFonts w:cs="Arial"/>
          <w:spacing w:val="-4"/>
        </w:rPr>
        <w:t xml:space="preserve">data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3"/>
        </w:rPr>
        <w:t xml:space="preserve">collected </w:t>
      </w:r>
      <w:r w:rsidRPr="00ED51E6">
        <w:rPr>
          <w:rFonts w:cs="Arial"/>
          <w:spacing w:val="-6"/>
        </w:rPr>
        <w:t xml:space="preserve">lawfully, </w:t>
      </w:r>
      <w:r w:rsidRPr="00ED51E6">
        <w:rPr>
          <w:rFonts w:cs="Arial"/>
          <w:spacing w:val="-5"/>
        </w:rPr>
        <w:t xml:space="preserve">fairly </w:t>
      </w:r>
      <w:r w:rsidRPr="00ED51E6">
        <w:rPr>
          <w:rFonts w:cs="Arial"/>
          <w:spacing w:val="-4"/>
        </w:rPr>
        <w:t xml:space="preserve">and with consent and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3"/>
        </w:rPr>
        <w:t xml:space="preserve">used for </w:t>
      </w:r>
      <w:r w:rsidRPr="00ED51E6">
        <w:rPr>
          <w:rFonts w:cs="Arial"/>
        </w:rPr>
        <w:t xml:space="preserve">a lawful </w:t>
      </w:r>
      <w:r w:rsidRPr="00ED51E6">
        <w:rPr>
          <w:rFonts w:cs="Arial"/>
          <w:spacing w:val="-6"/>
        </w:rPr>
        <w:t>purpose.</w:t>
      </w:r>
    </w:p>
    <w:p w14:paraId="59A35949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Privacy and management of client records</w:t>
      </w:r>
    </w:p>
    <w:p w14:paraId="10D5881E" w14:textId="63B94C77" w:rsidR="00EF0E3E" w:rsidRPr="00ED51E6" w:rsidRDefault="00CD1D01" w:rsidP="00400764">
      <w:pPr>
        <w:pStyle w:val="BodyText"/>
        <w:spacing w:before="120" w:after="120" w:line="276" w:lineRule="auto"/>
        <w:ind w:left="693" w:right="1042"/>
        <w:rPr>
          <w:rFonts w:cs="Arial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5"/>
        </w:rPr>
        <w:t xml:space="preserve">required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maintain </w:t>
      </w:r>
      <w:r w:rsidRPr="00ED51E6">
        <w:rPr>
          <w:rFonts w:cs="Arial"/>
          <w:spacing w:val="-3"/>
        </w:rPr>
        <w:t xml:space="preserve">an </w:t>
      </w:r>
      <w:r w:rsidRPr="00ED51E6">
        <w:rPr>
          <w:rFonts w:cs="Arial"/>
          <w:spacing w:val="-5"/>
        </w:rPr>
        <w:t xml:space="preserve">accurate </w:t>
      </w:r>
      <w:r w:rsidRPr="00ED51E6">
        <w:rPr>
          <w:rFonts w:cs="Arial"/>
          <w:spacing w:val="-4"/>
        </w:rPr>
        <w:t xml:space="preserve">record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relevant information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provided to </w:t>
      </w:r>
      <w:r w:rsidRPr="00ED51E6">
        <w:rPr>
          <w:rFonts w:cs="Arial"/>
          <w:spacing w:val="-7"/>
        </w:rPr>
        <w:t xml:space="preserve">you. </w:t>
      </w:r>
      <w:r w:rsidRPr="00ED51E6">
        <w:rPr>
          <w:rFonts w:cs="Arial"/>
          <w:spacing w:val="-11"/>
        </w:rPr>
        <w:t xml:space="preserve">Your </w:t>
      </w:r>
      <w:r w:rsidRPr="00ED51E6">
        <w:rPr>
          <w:rFonts w:cs="Arial"/>
          <w:spacing w:val="-5"/>
        </w:rPr>
        <w:t xml:space="preserve">information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4"/>
        </w:rPr>
        <w:t xml:space="preserve">managed under </w:t>
      </w:r>
      <w:r w:rsidRPr="00ED51E6">
        <w:rPr>
          <w:rFonts w:cs="Arial"/>
          <w:spacing w:val="-5"/>
        </w:rPr>
        <w:t xml:space="preserve">the terms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your </w:t>
      </w:r>
      <w:r w:rsidR="003C2162" w:rsidRPr="00ED51E6">
        <w:rPr>
          <w:rFonts w:cs="Arial"/>
        </w:rPr>
        <w:t>implied or express consent (ve</w:t>
      </w:r>
      <w:r w:rsidR="00A434E2" w:rsidRPr="00ED51E6">
        <w:rPr>
          <w:rFonts w:cs="Arial"/>
        </w:rPr>
        <w:t>r</w:t>
      </w:r>
      <w:r w:rsidR="08E43C2D" w:rsidRPr="00ED51E6">
        <w:rPr>
          <w:rFonts w:cs="Arial"/>
        </w:rPr>
        <w:t>b</w:t>
      </w:r>
      <w:r w:rsidR="003C2162" w:rsidRPr="00ED51E6">
        <w:rPr>
          <w:rFonts w:cs="Arial"/>
        </w:rPr>
        <w:t xml:space="preserve">al or written), </w:t>
      </w:r>
      <w:r w:rsidRPr="00ED51E6">
        <w:rPr>
          <w:rFonts w:cs="Arial"/>
          <w:spacing w:val="-10"/>
        </w:rPr>
        <w:t xml:space="preserve">or </w:t>
      </w:r>
      <w:r w:rsidR="003C2162" w:rsidRPr="00ED51E6">
        <w:rPr>
          <w:rFonts w:cs="Arial"/>
        </w:rPr>
        <w:t xml:space="preserve">appropriate </w:t>
      </w:r>
      <w:r w:rsidRPr="00ED51E6">
        <w:rPr>
          <w:rFonts w:cs="Arial"/>
          <w:spacing w:val="-4"/>
        </w:rPr>
        <w:t xml:space="preserve">consent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3"/>
        </w:rPr>
        <w:t xml:space="preserve">person </w:t>
      </w:r>
      <w:r w:rsidRPr="00ED51E6">
        <w:rPr>
          <w:rFonts w:cs="Arial"/>
          <w:spacing w:val="-4"/>
        </w:rPr>
        <w:t xml:space="preserve">responsible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11"/>
        </w:rPr>
        <w:t>guardian.</w:t>
      </w:r>
    </w:p>
    <w:p w14:paraId="23629D68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3"/>
        </w:rPr>
        <w:t xml:space="preserve">The </w:t>
      </w:r>
      <w:r w:rsidRPr="00ED51E6">
        <w:rPr>
          <w:rFonts w:cs="Arial"/>
          <w:spacing w:val="-4"/>
        </w:rPr>
        <w:t xml:space="preserve">reasons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4"/>
        </w:rPr>
        <w:t xml:space="preserve">collecting, storing </w:t>
      </w:r>
      <w:r w:rsidRPr="00ED51E6">
        <w:rPr>
          <w:rFonts w:cs="Arial"/>
          <w:spacing w:val="-5"/>
        </w:rPr>
        <w:t xml:space="preserve">sharing/ exchanging your information </w:t>
      </w:r>
      <w:r w:rsidRPr="00ED51E6">
        <w:rPr>
          <w:rFonts w:cs="Arial"/>
          <w:spacing w:val="-4"/>
        </w:rPr>
        <w:t xml:space="preserve">will always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4"/>
        </w:rPr>
        <w:t xml:space="preserve">explained and </w:t>
      </w:r>
      <w:r w:rsidRPr="00ED51E6">
        <w:rPr>
          <w:rFonts w:cs="Arial"/>
          <w:spacing w:val="-3"/>
        </w:rPr>
        <w:t xml:space="preserve">made clear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</w:rPr>
        <w:t xml:space="preserve">so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6"/>
        </w:rPr>
        <w:t xml:space="preserve">make </w:t>
      </w:r>
      <w:r w:rsidRPr="00ED51E6">
        <w:rPr>
          <w:rFonts w:cs="Arial"/>
          <w:spacing w:val="-3"/>
        </w:rPr>
        <w:t xml:space="preserve">an </w:t>
      </w:r>
      <w:r w:rsidRPr="00ED51E6">
        <w:rPr>
          <w:rFonts w:cs="Arial"/>
          <w:spacing w:val="-4"/>
        </w:rPr>
        <w:t xml:space="preserve">informed </w:t>
      </w:r>
      <w:r w:rsidRPr="00ED51E6">
        <w:rPr>
          <w:rFonts w:cs="Arial"/>
          <w:spacing w:val="-5"/>
        </w:rPr>
        <w:t xml:space="preserve">decision. </w:t>
      </w:r>
      <w:r w:rsidRPr="00ED51E6">
        <w:rPr>
          <w:rFonts w:cs="Arial"/>
          <w:spacing w:val="-12"/>
        </w:rPr>
        <w:t xml:space="preserve">You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4"/>
        </w:rPr>
        <w:t xml:space="preserve">change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5"/>
        </w:rPr>
        <w:t xml:space="preserve">withdraw your </w:t>
      </w:r>
      <w:r w:rsidRPr="00ED51E6">
        <w:rPr>
          <w:rFonts w:cs="Arial"/>
          <w:spacing w:val="-4"/>
        </w:rPr>
        <w:t xml:space="preserve">consent </w:t>
      </w:r>
      <w:r w:rsidRPr="00ED51E6">
        <w:rPr>
          <w:rFonts w:cs="Arial"/>
        </w:rPr>
        <w:t xml:space="preserve">at </w:t>
      </w:r>
      <w:r w:rsidRPr="00ED51E6">
        <w:rPr>
          <w:rFonts w:cs="Arial"/>
          <w:spacing w:val="-6"/>
        </w:rPr>
        <w:t xml:space="preserve">any </w:t>
      </w:r>
      <w:r w:rsidRPr="00ED51E6">
        <w:rPr>
          <w:rFonts w:cs="Arial"/>
          <w:spacing w:val="-7"/>
        </w:rPr>
        <w:t>time.</w:t>
      </w:r>
    </w:p>
    <w:p w14:paraId="1CB85556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3"/>
        </w:rPr>
        <w:t xml:space="preserve">has an </w:t>
      </w:r>
      <w:r w:rsidRPr="00ED51E6">
        <w:rPr>
          <w:rFonts w:cs="Arial"/>
          <w:spacing w:val="-5"/>
        </w:rPr>
        <w:t xml:space="preserve">obligation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</w:rPr>
        <w:t xml:space="preserve">protect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personal </w:t>
      </w:r>
      <w:r w:rsidRPr="00ED51E6">
        <w:rPr>
          <w:rFonts w:cs="Arial"/>
          <w:spacing w:val="-5"/>
        </w:rPr>
        <w:t xml:space="preserve">information </w:t>
      </w:r>
      <w:r w:rsidRPr="00ED51E6">
        <w:rPr>
          <w:rFonts w:cs="Arial"/>
          <w:spacing w:val="-3"/>
        </w:rPr>
        <w:t xml:space="preserve">we hold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4"/>
        </w:rPr>
        <w:t xml:space="preserve">our </w:t>
      </w:r>
      <w:r w:rsidRPr="00ED51E6">
        <w:rPr>
          <w:rFonts w:cs="Arial"/>
          <w:spacing w:val="-5"/>
        </w:rPr>
        <w:t xml:space="preserve">clients, </w:t>
      </w:r>
      <w:r w:rsidRPr="00ED51E6">
        <w:rPr>
          <w:rFonts w:cs="Arial"/>
          <w:spacing w:val="-4"/>
        </w:rPr>
        <w:t xml:space="preserve">donors, </w:t>
      </w:r>
      <w:proofErr w:type="gramStart"/>
      <w:r w:rsidRPr="00ED51E6">
        <w:rPr>
          <w:rFonts w:cs="Arial"/>
          <w:spacing w:val="-3"/>
        </w:rPr>
        <w:t>members</w:t>
      </w:r>
      <w:proofErr w:type="gramEnd"/>
      <w:r w:rsidRPr="00ED51E6">
        <w:rPr>
          <w:rFonts w:cs="Arial"/>
          <w:spacing w:val="-3"/>
        </w:rPr>
        <w:t xml:space="preserve">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>others.</w:t>
      </w:r>
    </w:p>
    <w:p w14:paraId="44EAFD9C" w14:textId="77777777" w:rsidR="00EF0E3E" w:rsidRPr="00ED51E6" w:rsidRDefault="00EF0E3E" w:rsidP="00400764">
      <w:pPr>
        <w:spacing w:before="120" w:after="120" w:line="276" w:lineRule="auto"/>
        <w:rPr>
          <w:rFonts w:cs="Arial"/>
        </w:rPr>
        <w:sectPr w:rsidR="00EF0E3E" w:rsidRPr="00ED51E6">
          <w:headerReference w:type="even" r:id="rId26"/>
          <w:headerReference w:type="default" r:id="rId27"/>
          <w:pgSz w:w="11910" w:h="16840"/>
          <w:pgMar w:top="860" w:right="740" w:bottom="960" w:left="440" w:header="0" w:footer="771" w:gutter="0"/>
          <w:cols w:space="720"/>
        </w:sectPr>
      </w:pPr>
    </w:p>
    <w:p w14:paraId="516F72BE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8"/>
        </w:rPr>
        <w:lastRenderedPageBreak/>
        <w:t xml:space="preserve">We </w:t>
      </w:r>
      <w:r w:rsidRPr="00ED51E6">
        <w:rPr>
          <w:rFonts w:cs="Arial"/>
          <w:spacing w:val="-3"/>
        </w:rPr>
        <w:t xml:space="preserve">must only use </w:t>
      </w:r>
      <w:r w:rsidRPr="00ED51E6">
        <w:rPr>
          <w:rFonts w:cs="Arial"/>
          <w:spacing w:val="-5"/>
        </w:rPr>
        <w:t xml:space="preserve">this information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purposes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spacing w:val="-4"/>
        </w:rPr>
        <w:t xml:space="preserve">which </w:t>
      </w:r>
      <w:r w:rsidRPr="00ED51E6">
        <w:rPr>
          <w:rFonts w:cs="Arial"/>
          <w:spacing w:val="-3"/>
        </w:rPr>
        <w:t xml:space="preserve">we </w:t>
      </w:r>
      <w:r w:rsidRPr="00ED51E6">
        <w:rPr>
          <w:rFonts w:cs="Arial"/>
          <w:spacing w:val="-4"/>
        </w:rPr>
        <w:t xml:space="preserve">have consent to </w:t>
      </w:r>
      <w:r w:rsidRPr="00ED51E6">
        <w:rPr>
          <w:rFonts w:cs="Arial"/>
          <w:spacing w:val="-3"/>
        </w:rPr>
        <w:t xml:space="preserve">use </w:t>
      </w:r>
      <w:r w:rsidRPr="00ED51E6">
        <w:rPr>
          <w:rFonts w:cs="Arial"/>
        </w:rPr>
        <w:t xml:space="preserve">it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3"/>
        </w:rPr>
        <w:t xml:space="preserve">we must </w:t>
      </w:r>
      <w:r w:rsidRPr="00ED51E6">
        <w:rPr>
          <w:rFonts w:cs="Arial"/>
        </w:rPr>
        <w:t xml:space="preserve">not </w:t>
      </w:r>
      <w:r w:rsidRPr="00ED51E6">
        <w:rPr>
          <w:rFonts w:cs="Arial"/>
          <w:spacing w:val="-5"/>
        </w:rPr>
        <w:t xml:space="preserve">allow </w:t>
      </w:r>
      <w:r w:rsidRPr="00ED51E6">
        <w:rPr>
          <w:rFonts w:cs="Arial"/>
        </w:rPr>
        <w:t xml:space="preserve">it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3"/>
        </w:rPr>
        <w:t xml:space="preserve">accessed </w:t>
      </w:r>
      <w:r w:rsidRPr="00ED51E6">
        <w:rPr>
          <w:rFonts w:cs="Arial"/>
          <w:spacing w:val="-5"/>
        </w:rPr>
        <w:t xml:space="preserve">by </w:t>
      </w:r>
      <w:r w:rsidRPr="00ED51E6">
        <w:rPr>
          <w:rFonts w:cs="Arial"/>
          <w:spacing w:val="-6"/>
        </w:rPr>
        <w:t xml:space="preserve">any </w:t>
      </w:r>
      <w:proofErr w:type="spellStart"/>
      <w:r w:rsidRPr="00ED51E6">
        <w:rPr>
          <w:rFonts w:cs="Arial"/>
          <w:spacing w:val="-5"/>
        </w:rPr>
        <w:t>unauthorised</w:t>
      </w:r>
      <w:proofErr w:type="spellEnd"/>
      <w:r w:rsidRPr="00ED51E6">
        <w:rPr>
          <w:rFonts w:cs="Arial"/>
          <w:spacing w:val="-5"/>
        </w:rPr>
        <w:t xml:space="preserve"> persons.</w:t>
      </w:r>
    </w:p>
    <w:p w14:paraId="00AD6F99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Consent provided will be reviewed when:</w:t>
      </w:r>
    </w:p>
    <w:p w14:paraId="113E5346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right="980"/>
        <w:rPr>
          <w:rFonts w:ascii="Arial" w:hAnsi="Arial" w:cs="Arial"/>
          <w:sz w:val="36"/>
        </w:rPr>
      </w:pPr>
      <w:r w:rsidRPr="00ED51E6">
        <w:rPr>
          <w:rFonts w:ascii="Arial" w:hAnsi="Arial" w:cs="Arial"/>
          <w:sz w:val="36"/>
        </w:rPr>
        <w:t xml:space="preserve">A </w:t>
      </w:r>
      <w:r w:rsidRPr="00ED51E6">
        <w:rPr>
          <w:rFonts w:ascii="Arial" w:hAnsi="Arial" w:cs="Arial"/>
          <w:spacing w:val="-4"/>
          <w:sz w:val="36"/>
        </w:rPr>
        <w:t xml:space="preserve">client wishes to change how </w:t>
      </w:r>
      <w:r w:rsidRPr="00ED51E6">
        <w:rPr>
          <w:rFonts w:ascii="Arial" w:hAnsi="Arial" w:cs="Arial"/>
          <w:spacing w:val="-5"/>
          <w:sz w:val="36"/>
        </w:rPr>
        <w:t xml:space="preserve">their </w:t>
      </w:r>
      <w:r w:rsidRPr="00ED51E6">
        <w:rPr>
          <w:rFonts w:ascii="Arial" w:hAnsi="Arial" w:cs="Arial"/>
          <w:spacing w:val="-4"/>
          <w:sz w:val="36"/>
        </w:rPr>
        <w:t xml:space="preserve">data </w:t>
      </w:r>
      <w:r w:rsidRPr="00ED51E6">
        <w:rPr>
          <w:rFonts w:ascii="Arial" w:hAnsi="Arial" w:cs="Arial"/>
          <w:sz w:val="36"/>
        </w:rPr>
        <w:t xml:space="preserve">is </w:t>
      </w:r>
      <w:r w:rsidRPr="00ED51E6">
        <w:rPr>
          <w:rFonts w:ascii="Arial" w:hAnsi="Arial" w:cs="Arial"/>
          <w:spacing w:val="-4"/>
          <w:sz w:val="36"/>
        </w:rPr>
        <w:t xml:space="preserve">to </w:t>
      </w:r>
      <w:r w:rsidRPr="00ED51E6">
        <w:rPr>
          <w:rFonts w:ascii="Arial" w:hAnsi="Arial" w:cs="Arial"/>
          <w:sz w:val="36"/>
        </w:rPr>
        <w:t xml:space="preserve">be </w:t>
      </w:r>
      <w:r w:rsidRPr="00ED51E6">
        <w:rPr>
          <w:rFonts w:ascii="Arial" w:hAnsi="Arial" w:cs="Arial"/>
          <w:spacing w:val="-4"/>
          <w:sz w:val="36"/>
        </w:rPr>
        <w:t xml:space="preserve">shared </w:t>
      </w:r>
      <w:r w:rsidRPr="00ED51E6">
        <w:rPr>
          <w:rFonts w:ascii="Arial" w:hAnsi="Arial" w:cs="Arial"/>
          <w:sz w:val="36"/>
        </w:rPr>
        <w:t xml:space="preserve">or </w:t>
      </w:r>
      <w:r w:rsidRPr="00ED51E6">
        <w:rPr>
          <w:rFonts w:ascii="Arial" w:hAnsi="Arial" w:cs="Arial"/>
          <w:spacing w:val="-5"/>
          <w:sz w:val="36"/>
        </w:rPr>
        <w:t xml:space="preserve">exchanged </w:t>
      </w:r>
      <w:r w:rsidRPr="00ED51E6">
        <w:rPr>
          <w:rFonts w:ascii="Arial" w:hAnsi="Arial" w:cs="Arial"/>
          <w:spacing w:val="-6"/>
          <w:sz w:val="36"/>
        </w:rPr>
        <w:t xml:space="preserve">(inclusion </w:t>
      </w:r>
      <w:r w:rsidRPr="00ED51E6">
        <w:rPr>
          <w:rFonts w:ascii="Arial" w:hAnsi="Arial" w:cs="Arial"/>
          <w:sz w:val="36"/>
        </w:rPr>
        <w:t xml:space="preserve">or </w:t>
      </w:r>
      <w:r w:rsidRPr="00ED51E6">
        <w:rPr>
          <w:rFonts w:ascii="Arial" w:hAnsi="Arial" w:cs="Arial"/>
          <w:spacing w:val="-5"/>
          <w:sz w:val="36"/>
        </w:rPr>
        <w:t xml:space="preserve">exclusion </w:t>
      </w:r>
      <w:r w:rsidRPr="00ED51E6">
        <w:rPr>
          <w:rFonts w:ascii="Arial" w:hAnsi="Arial" w:cs="Arial"/>
          <w:sz w:val="36"/>
        </w:rPr>
        <w:t xml:space="preserve">of </w:t>
      </w:r>
      <w:r w:rsidRPr="00ED51E6">
        <w:rPr>
          <w:rFonts w:ascii="Arial" w:hAnsi="Arial" w:cs="Arial"/>
          <w:spacing w:val="-5"/>
          <w:sz w:val="36"/>
        </w:rPr>
        <w:t xml:space="preserve">various </w:t>
      </w:r>
      <w:r w:rsidRPr="00ED51E6">
        <w:rPr>
          <w:rFonts w:ascii="Arial" w:hAnsi="Arial" w:cs="Arial"/>
          <w:spacing w:val="-4"/>
          <w:sz w:val="36"/>
        </w:rPr>
        <w:t xml:space="preserve">parties, health </w:t>
      </w:r>
      <w:r w:rsidRPr="00ED51E6">
        <w:rPr>
          <w:rFonts w:ascii="Arial" w:hAnsi="Arial" w:cs="Arial"/>
          <w:spacing w:val="-5"/>
          <w:sz w:val="36"/>
        </w:rPr>
        <w:t xml:space="preserve">professionals </w:t>
      </w:r>
      <w:r w:rsidRPr="00ED51E6">
        <w:rPr>
          <w:rFonts w:ascii="Arial" w:hAnsi="Arial" w:cs="Arial"/>
          <w:sz w:val="36"/>
        </w:rPr>
        <w:t xml:space="preserve">or </w:t>
      </w:r>
      <w:r w:rsidRPr="00ED51E6">
        <w:rPr>
          <w:rFonts w:ascii="Arial" w:hAnsi="Arial" w:cs="Arial"/>
          <w:spacing w:val="-4"/>
          <w:sz w:val="36"/>
        </w:rPr>
        <w:t xml:space="preserve">other </w:t>
      </w:r>
      <w:r w:rsidRPr="00ED51E6">
        <w:rPr>
          <w:rFonts w:ascii="Arial" w:hAnsi="Arial" w:cs="Arial"/>
          <w:sz w:val="36"/>
        </w:rPr>
        <w:t xml:space="preserve">service </w:t>
      </w:r>
      <w:r w:rsidRPr="00ED51E6">
        <w:rPr>
          <w:rFonts w:ascii="Arial" w:hAnsi="Arial" w:cs="Arial"/>
          <w:spacing w:val="-7"/>
          <w:sz w:val="36"/>
        </w:rPr>
        <w:t>providers)</w:t>
      </w:r>
    </w:p>
    <w:p w14:paraId="24FA453D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right="769"/>
        <w:rPr>
          <w:rFonts w:ascii="Arial" w:hAnsi="Arial" w:cs="Arial"/>
          <w:sz w:val="36"/>
        </w:rPr>
      </w:pPr>
      <w:r w:rsidRPr="00ED51E6">
        <w:rPr>
          <w:rFonts w:ascii="Arial" w:hAnsi="Arial" w:cs="Arial"/>
          <w:sz w:val="36"/>
        </w:rPr>
        <w:t xml:space="preserve">A </w:t>
      </w:r>
      <w:r w:rsidRPr="00ED51E6">
        <w:rPr>
          <w:rFonts w:ascii="Arial" w:hAnsi="Arial" w:cs="Arial"/>
          <w:spacing w:val="-4"/>
          <w:sz w:val="36"/>
        </w:rPr>
        <w:t xml:space="preserve">client </w:t>
      </w:r>
      <w:r w:rsidRPr="00ED51E6">
        <w:rPr>
          <w:rFonts w:ascii="Arial" w:hAnsi="Arial" w:cs="Arial"/>
          <w:spacing w:val="-2"/>
          <w:sz w:val="36"/>
        </w:rPr>
        <w:t xml:space="preserve">who </w:t>
      </w:r>
      <w:r w:rsidRPr="00ED51E6">
        <w:rPr>
          <w:rFonts w:ascii="Arial" w:hAnsi="Arial" w:cs="Arial"/>
          <w:spacing w:val="-3"/>
          <w:sz w:val="36"/>
        </w:rPr>
        <w:t xml:space="preserve">has </w:t>
      </w:r>
      <w:r w:rsidRPr="00ED51E6">
        <w:rPr>
          <w:rFonts w:ascii="Arial" w:hAnsi="Arial" w:cs="Arial"/>
          <w:spacing w:val="-5"/>
          <w:sz w:val="36"/>
        </w:rPr>
        <w:t xml:space="preserve">previously </w:t>
      </w:r>
      <w:r w:rsidRPr="00ED51E6">
        <w:rPr>
          <w:rFonts w:ascii="Arial" w:hAnsi="Arial" w:cs="Arial"/>
          <w:spacing w:val="-4"/>
          <w:sz w:val="36"/>
        </w:rPr>
        <w:t xml:space="preserve">exited </w:t>
      </w:r>
      <w:r w:rsidRPr="00ED51E6">
        <w:rPr>
          <w:rFonts w:ascii="Arial" w:hAnsi="Arial" w:cs="Arial"/>
          <w:sz w:val="36"/>
        </w:rPr>
        <w:t xml:space="preserve">services </w:t>
      </w:r>
      <w:r w:rsidRPr="00ED51E6">
        <w:rPr>
          <w:rFonts w:ascii="Arial" w:hAnsi="Arial" w:cs="Arial"/>
          <w:spacing w:val="-5"/>
          <w:sz w:val="36"/>
        </w:rPr>
        <w:t xml:space="preserve">returns </w:t>
      </w:r>
      <w:r w:rsidRPr="00ED51E6">
        <w:rPr>
          <w:rFonts w:ascii="Arial" w:hAnsi="Arial" w:cs="Arial"/>
          <w:spacing w:val="-3"/>
          <w:sz w:val="36"/>
        </w:rPr>
        <w:t xml:space="preserve">for </w:t>
      </w:r>
      <w:r w:rsidRPr="00ED51E6">
        <w:rPr>
          <w:rFonts w:ascii="Arial" w:hAnsi="Arial" w:cs="Arial"/>
          <w:spacing w:val="-4"/>
          <w:sz w:val="36"/>
        </w:rPr>
        <w:t>new</w:t>
      </w:r>
      <w:r w:rsidRPr="00ED51E6">
        <w:rPr>
          <w:rFonts w:ascii="Arial" w:hAnsi="Arial" w:cs="Arial"/>
          <w:spacing w:val="-1"/>
          <w:sz w:val="36"/>
        </w:rPr>
        <w:t xml:space="preserve"> </w:t>
      </w:r>
      <w:proofErr w:type="gramStart"/>
      <w:r w:rsidRPr="00ED51E6">
        <w:rPr>
          <w:rFonts w:ascii="Arial" w:hAnsi="Arial" w:cs="Arial"/>
          <w:sz w:val="36"/>
        </w:rPr>
        <w:t>services</w:t>
      </w:r>
      <w:proofErr w:type="gramEnd"/>
    </w:p>
    <w:p w14:paraId="4E45D55E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right="1247"/>
        <w:jc w:val="both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When </w:t>
      </w:r>
      <w:r w:rsidRPr="00ED51E6">
        <w:rPr>
          <w:rFonts w:ascii="Arial" w:hAnsi="Arial" w:cs="Arial"/>
          <w:spacing w:val="-4"/>
          <w:sz w:val="36"/>
        </w:rPr>
        <w:t xml:space="preserve">Vision </w:t>
      </w:r>
      <w:r w:rsidRPr="00ED51E6">
        <w:rPr>
          <w:rFonts w:ascii="Arial" w:hAnsi="Arial" w:cs="Arial"/>
          <w:spacing w:val="-5"/>
          <w:sz w:val="36"/>
        </w:rPr>
        <w:t xml:space="preserve">Australia </w:t>
      </w:r>
      <w:r w:rsidRPr="00ED51E6">
        <w:rPr>
          <w:rFonts w:ascii="Arial" w:hAnsi="Arial" w:cs="Arial"/>
          <w:sz w:val="36"/>
        </w:rPr>
        <w:t xml:space="preserve">needs </w:t>
      </w:r>
      <w:r w:rsidRPr="00ED51E6">
        <w:rPr>
          <w:rFonts w:ascii="Arial" w:hAnsi="Arial" w:cs="Arial"/>
          <w:spacing w:val="-4"/>
          <w:sz w:val="36"/>
        </w:rPr>
        <w:t xml:space="preserve">to </w:t>
      </w:r>
      <w:r w:rsidRPr="00ED51E6">
        <w:rPr>
          <w:rFonts w:ascii="Arial" w:hAnsi="Arial" w:cs="Arial"/>
          <w:spacing w:val="-3"/>
          <w:sz w:val="36"/>
        </w:rPr>
        <w:t xml:space="preserve">use </w:t>
      </w:r>
      <w:r w:rsidRPr="00ED51E6">
        <w:rPr>
          <w:rFonts w:ascii="Arial" w:hAnsi="Arial" w:cs="Arial"/>
          <w:spacing w:val="-4"/>
          <w:sz w:val="36"/>
        </w:rPr>
        <w:t xml:space="preserve">client data </w:t>
      </w:r>
      <w:r w:rsidRPr="00ED51E6">
        <w:rPr>
          <w:rFonts w:ascii="Arial" w:hAnsi="Arial" w:cs="Arial"/>
          <w:spacing w:val="-3"/>
          <w:sz w:val="36"/>
        </w:rPr>
        <w:t xml:space="preserve">for </w:t>
      </w:r>
      <w:r w:rsidRPr="00ED51E6">
        <w:rPr>
          <w:rFonts w:ascii="Arial" w:hAnsi="Arial" w:cs="Arial"/>
          <w:spacing w:val="-4"/>
          <w:sz w:val="36"/>
        </w:rPr>
        <w:t xml:space="preserve">purposes which </w:t>
      </w:r>
      <w:r w:rsidRPr="00ED51E6">
        <w:rPr>
          <w:rFonts w:ascii="Arial" w:hAnsi="Arial" w:cs="Arial"/>
          <w:spacing w:val="-5"/>
          <w:sz w:val="36"/>
        </w:rPr>
        <w:t xml:space="preserve">are </w:t>
      </w:r>
      <w:r w:rsidRPr="00ED51E6">
        <w:rPr>
          <w:rFonts w:ascii="Arial" w:hAnsi="Arial" w:cs="Arial"/>
          <w:sz w:val="36"/>
        </w:rPr>
        <w:t xml:space="preserve">not </w:t>
      </w:r>
      <w:r w:rsidRPr="00ED51E6">
        <w:rPr>
          <w:rFonts w:ascii="Arial" w:hAnsi="Arial" w:cs="Arial"/>
          <w:spacing w:val="-5"/>
          <w:sz w:val="36"/>
        </w:rPr>
        <w:t xml:space="preserve">covered </w:t>
      </w:r>
      <w:r w:rsidRPr="00ED51E6">
        <w:rPr>
          <w:rFonts w:ascii="Arial" w:hAnsi="Arial" w:cs="Arial"/>
          <w:spacing w:val="-4"/>
          <w:sz w:val="36"/>
        </w:rPr>
        <w:t xml:space="preserve">under </w:t>
      </w:r>
      <w:r w:rsidRPr="00ED51E6">
        <w:rPr>
          <w:rFonts w:ascii="Arial" w:hAnsi="Arial" w:cs="Arial"/>
          <w:spacing w:val="-3"/>
          <w:sz w:val="36"/>
        </w:rPr>
        <w:t xml:space="preserve">an </w:t>
      </w:r>
      <w:r w:rsidRPr="00ED51E6">
        <w:rPr>
          <w:rFonts w:ascii="Arial" w:hAnsi="Arial" w:cs="Arial"/>
          <w:spacing w:val="-4"/>
          <w:sz w:val="36"/>
        </w:rPr>
        <w:t xml:space="preserve">existing/ </w:t>
      </w:r>
      <w:r w:rsidRPr="00ED51E6">
        <w:rPr>
          <w:rFonts w:ascii="Arial" w:hAnsi="Arial" w:cs="Arial"/>
          <w:spacing w:val="-5"/>
          <w:sz w:val="36"/>
        </w:rPr>
        <w:t>current</w:t>
      </w:r>
      <w:r w:rsidRPr="00ED51E6">
        <w:rPr>
          <w:rFonts w:ascii="Arial" w:hAnsi="Arial" w:cs="Arial"/>
          <w:sz w:val="36"/>
        </w:rPr>
        <w:t xml:space="preserve"> </w:t>
      </w:r>
      <w:r w:rsidRPr="00ED51E6">
        <w:rPr>
          <w:rFonts w:ascii="Arial" w:hAnsi="Arial" w:cs="Arial"/>
          <w:spacing w:val="-4"/>
          <w:sz w:val="36"/>
        </w:rPr>
        <w:t>consent</w:t>
      </w:r>
    </w:p>
    <w:p w14:paraId="649AEBD4" w14:textId="3D129534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5"/>
        </w:rPr>
        <w:t xml:space="preserve">Non-identifying information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4"/>
        </w:rPr>
        <w:t xml:space="preserve">provided to our </w:t>
      </w:r>
      <w:r w:rsidRPr="00ED51E6">
        <w:rPr>
          <w:rFonts w:cs="Arial"/>
          <w:spacing w:val="-5"/>
        </w:rPr>
        <w:t xml:space="preserve">funding </w:t>
      </w:r>
      <w:r w:rsidRPr="00ED51E6">
        <w:rPr>
          <w:rFonts w:cs="Arial"/>
          <w:spacing w:val="-3"/>
        </w:rPr>
        <w:t xml:space="preserve">bodies </w:t>
      </w:r>
      <w:r w:rsidRPr="00ED51E6">
        <w:rPr>
          <w:rFonts w:cs="Arial"/>
        </w:rPr>
        <w:t xml:space="preserve">as </w:t>
      </w:r>
      <w:r w:rsidRPr="00ED51E6">
        <w:rPr>
          <w:rFonts w:cs="Arial"/>
          <w:spacing w:val="-6"/>
        </w:rPr>
        <w:t xml:space="preserve">required. </w:t>
      </w:r>
      <w:r w:rsidRPr="00ED51E6">
        <w:rPr>
          <w:rFonts w:cs="Arial"/>
          <w:spacing w:val="-12"/>
        </w:rPr>
        <w:t xml:space="preserve">You </w:t>
      </w:r>
      <w:r w:rsidRPr="00ED51E6">
        <w:rPr>
          <w:rFonts w:cs="Arial"/>
        </w:rPr>
        <w:t xml:space="preserve">may be </w:t>
      </w:r>
      <w:r w:rsidRPr="00ED51E6">
        <w:rPr>
          <w:rFonts w:cs="Arial"/>
          <w:spacing w:val="-5"/>
        </w:rPr>
        <w:t xml:space="preserve">asked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provide </w:t>
      </w:r>
      <w:r w:rsidRPr="00ED51E6">
        <w:rPr>
          <w:rFonts w:cs="Arial"/>
          <w:spacing w:val="-3"/>
        </w:rPr>
        <w:t xml:space="preserve">feedback </w:t>
      </w:r>
      <w:r w:rsidRPr="00ED51E6">
        <w:rPr>
          <w:rFonts w:cs="Arial"/>
          <w:spacing w:val="-4"/>
        </w:rPr>
        <w:t xml:space="preserve">to our </w:t>
      </w:r>
      <w:r w:rsidRPr="00ED51E6">
        <w:rPr>
          <w:rFonts w:cs="Arial"/>
          <w:spacing w:val="-5"/>
        </w:rPr>
        <w:t xml:space="preserve">auditing </w:t>
      </w:r>
      <w:r w:rsidRPr="00ED51E6">
        <w:rPr>
          <w:rFonts w:cs="Arial"/>
          <w:spacing w:val="-3"/>
        </w:rPr>
        <w:t xml:space="preserve">bodies </w:t>
      </w:r>
      <w:r w:rsidRPr="00ED51E6">
        <w:rPr>
          <w:rFonts w:cs="Arial"/>
          <w:spacing w:val="-4"/>
        </w:rPr>
        <w:t>either</w:t>
      </w:r>
      <w:r w:rsidR="003C2162" w:rsidRPr="00ED51E6">
        <w:rPr>
          <w:rFonts w:cs="Arial"/>
          <w:spacing w:val="-6"/>
        </w:rPr>
        <w:t xml:space="preserve"> </w:t>
      </w:r>
      <w:r w:rsidRPr="00ED51E6">
        <w:rPr>
          <w:rFonts w:cs="Arial"/>
          <w:spacing w:val="-6"/>
        </w:rPr>
        <w:t xml:space="preserve">face-to-face, </w:t>
      </w:r>
      <w:r w:rsidRPr="00ED51E6">
        <w:rPr>
          <w:rFonts w:cs="Arial"/>
          <w:spacing w:val="-3"/>
        </w:rPr>
        <w:t xml:space="preserve">via </w:t>
      </w:r>
      <w:r w:rsidRPr="00ED51E6">
        <w:rPr>
          <w:rFonts w:cs="Arial"/>
          <w:spacing w:val="-4"/>
        </w:rPr>
        <w:t xml:space="preserve">phone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6"/>
        </w:rPr>
        <w:t xml:space="preserve">online. </w:t>
      </w:r>
      <w:r w:rsidRPr="00ED51E6">
        <w:rPr>
          <w:rFonts w:cs="Arial"/>
          <w:spacing w:val="-3"/>
        </w:rPr>
        <w:t xml:space="preserve">It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4"/>
        </w:rPr>
        <w:t xml:space="preserve">choice whether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3"/>
        </w:rPr>
        <w:t xml:space="preserve">choose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</w:rPr>
        <w:t xml:space="preserve">do </w:t>
      </w:r>
      <w:r w:rsidRPr="00ED51E6">
        <w:rPr>
          <w:rFonts w:cs="Arial"/>
          <w:spacing w:val="-8"/>
        </w:rPr>
        <w:t xml:space="preserve">so. </w:t>
      </w:r>
      <w:r w:rsidRPr="00ED51E6">
        <w:rPr>
          <w:rFonts w:cs="Arial"/>
          <w:spacing w:val="-4"/>
        </w:rPr>
        <w:t xml:space="preserve">If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</w:rPr>
        <w:t xml:space="preserve">do not </w:t>
      </w:r>
      <w:r w:rsidRPr="00ED51E6">
        <w:rPr>
          <w:rFonts w:cs="Arial"/>
          <w:spacing w:val="-3"/>
        </w:rPr>
        <w:t xml:space="preserve">wish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5"/>
        </w:rPr>
        <w:t xml:space="preserve">involved </w:t>
      </w:r>
      <w:r w:rsidRPr="00ED51E6">
        <w:rPr>
          <w:rFonts w:cs="Arial"/>
          <w:spacing w:val="-3"/>
        </w:rPr>
        <w:t xml:space="preserve">in </w:t>
      </w:r>
      <w:proofErr w:type="gramStart"/>
      <w:r w:rsidRPr="00ED51E6">
        <w:rPr>
          <w:rFonts w:cs="Arial"/>
          <w:spacing w:val="-4"/>
        </w:rPr>
        <w:t>audits</w:t>
      </w:r>
      <w:proofErr w:type="gramEnd"/>
      <w:r w:rsidRPr="00ED51E6">
        <w:rPr>
          <w:rFonts w:cs="Arial"/>
          <w:spacing w:val="-4"/>
        </w:rPr>
        <w:t xml:space="preserve"> </w:t>
      </w:r>
      <w:r w:rsidRPr="00ED51E6">
        <w:rPr>
          <w:rFonts w:cs="Arial"/>
          <w:spacing w:val="-3"/>
        </w:rPr>
        <w:t xml:space="preserve">please </w:t>
      </w:r>
      <w:r w:rsidRPr="00ED51E6">
        <w:rPr>
          <w:rFonts w:cs="Arial"/>
        </w:rPr>
        <w:t xml:space="preserve">let us </w:t>
      </w:r>
      <w:r w:rsidRPr="00ED51E6">
        <w:rPr>
          <w:rFonts w:cs="Arial"/>
          <w:spacing w:val="-9"/>
        </w:rPr>
        <w:t>know.</w:t>
      </w:r>
    </w:p>
    <w:p w14:paraId="676306FB" w14:textId="2F687793" w:rsidR="00EF0E3E" w:rsidRPr="00ED51E6" w:rsidRDefault="00CD1D01" w:rsidP="00400764">
      <w:pPr>
        <w:pStyle w:val="BodyText"/>
        <w:spacing w:before="120" w:after="120" w:line="276" w:lineRule="auto"/>
        <w:ind w:left="693" w:right="1255"/>
        <w:rPr>
          <w:rFonts w:cs="Arial"/>
          <w:spacing w:val="-6"/>
        </w:rPr>
      </w:pPr>
      <w:r w:rsidRPr="00ED51E6">
        <w:rPr>
          <w:rFonts w:cs="Arial"/>
          <w:spacing w:val="-3"/>
        </w:rPr>
        <w:t xml:space="preserve">The </w:t>
      </w:r>
      <w:r w:rsidRPr="00ED51E6">
        <w:rPr>
          <w:rFonts w:cs="Arial"/>
          <w:spacing w:val="-5"/>
        </w:rPr>
        <w:t xml:space="preserve">principle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 xml:space="preserve">freedom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information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3"/>
        </w:rPr>
        <w:t xml:space="preserve">endorsed </w:t>
      </w:r>
      <w:r w:rsidRPr="00ED51E6">
        <w:rPr>
          <w:rFonts w:cs="Arial"/>
          <w:spacing w:val="-5"/>
        </w:rPr>
        <w:t xml:space="preserve">by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6"/>
        </w:rPr>
        <w:t xml:space="preserve">Australia.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3"/>
        </w:rPr>
        <w:t xml:space="preserve">written </w:t>
      </w:r>
      <w:r w:rsidRPr="00ED51E6">
        <w:rPr>
          <w:rFonts w:cs="Arial"/>
          <w:spacing w:val="-4"/>
        </w:rPr>
        <w:t xml:space="preserve">request,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4"/>
        </w:rPr>
        <w:t xml:space="preserve">will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4"/>
        </w:rPr>
        <w:t xml:space="preserve">provided with </w:t>
      </w:r>
      <w:r w:rsidRPr="00ED51E6">
        <w:rPr>
          <w:rFonts w:cs="Arial"/>
          <w:spacing w:val="-3"/>
        </w:rPr>
        <w:t xml:space="preserve">access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your </w:t>
      </w:r>
      <w:r w:rsidR="001F70C9" w:rsidRPr="00ED51E6">
        <w:rPr>
          <w:rFonts w:cs="Arial"/>
          <w:spacing w:val="-5"/>
        </w:rPr>
        <w:t>information</w:t>
      </w:r>
      <w:r w:rsidR="00AE0D73" w:rsidRPr="00ED51E6">
        <w:rPr>
          <w:rFonts w:cs="Arial"/>
          <w:spacing w:val="-5"/>
        </w:rPr>
        <w:t>.</w:t>
      </w:r>
      <w:r w:rsidR="002A3165" w:rsidRPr="00ED51E6">
        <w:rPr>
          <w:rFonts w:cs="Arial"/>
          <w:spacing w:val="-6"/>
        </w:rPr>
        <w:t xml:space="preserve"> </w:t>
      </w:r>
      <w:r w:rsidRPr="00ED51E6">
        <w:rPr>
          <w:rFonts w:cs="Arial"/>
          <w:spacing w:val="-4"/>
        </w:rPr>
        <w:t xml:space="preserve">All records </w:t>
      </w:r>
      <w:r w:rsidRPr="00ED51E6">
        <w:rPr>
          <w:rFonts w:cs="Arial"/>
          <w:spacing w:val="-5"/>
        </w:rPr>
        <w:t xml:space="preserve">are retained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3"/>
        </w:rPr>
        <w:t xml:space="preserve">protected in </w:t>
      </w:r>
      <w:r w:rsidRPr="00ED51E6">
        <w:rPr>
          <w:rFonts w:cs="Arial"/>
          <w:spacing w:val="-4"/>
        </w:rPr>
        <w:t xml:space="preserve">accordance with </w:t>
      </w:r>
      <w:r w:rsidRPr="00ED51E6">
        <w:rPr>
          <w:rFonts w:cs="Arial"/>
          <w:spacing w:val="-5"/>
        </w:rPr>
        <w:t xml:space="preserve">legislative requirements. </w:t>
      </w:r>
      <w:r w:rsidRPr="00ED51E6">
        <w:rPr>
          <w:rFonts w:cs="Arial"/>
          <w:spacing w:val="-4"/>
        </w:rPr>
        <w:t xml:space="preserve">This record </w:t>
      </w:r>
      <w:r w:rsidRPr="00ED51E6">
        <w:rPr>
          <w:rFonts w:cs="Arial"/>
        </w:rPr>
        <w:t xml:space="preserve">is a </w:t>
      </w:r>
      <w:r w:rsidRPr="00ED51E6">
        <w:rPr>
          <w:rFonts w:cs="Arial"/>
          <w:spacing w:val="-3"/>
        </w:rPr>
        <w:t xml:space="preserve">summary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all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received </w:t>
      </w:r>
      <w:r w:rsidRPr="00ED51E6">
        <w:rPr>
          <w:rFonts w:cs="Arial"/>
          <w:spacing w:val="-5"/>
        </w:rPr>
        <w:t xml:space="preserve">by you </w:t>
      </w:r>
      <w:r w:rsidRPr="00ED51E6">
        <w:rPr>
          <w:rFonts w:cs="Arial"/>
          <w:spacing w:val="-4"/>
        </w:rPr>
        <w:t xml:space="preserve">and associated </w:t>
      </w:r>
      <w:r w:rsidRPr="00ED51E6">
        <w:rPr>
          <w:rFonts w:cs="Arial"/>
          <w:spacing w:val="-7"/>
        </w:rPr>
        <w:t>notes.</w:t>
      </w:r>
    </w:p>
    <w:p w14:paraId="6A2417C1" w14:textId="77E7AE7B" w:rsidR="2BD97AC0" w:rsidRPr="00ED51E6" w:rsidRDefault="2BD97AC0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</w:rPr>
        <w:t>For more information our Priv</w:t>
      </w:r>
      <w:r w:rsidR="0E581BFE" w:rsidRPr="00ED51E6">
        <w:rPr>
          <w:rFonts w:cs="Arial"/>
        </w:rPr>
        <w:t>a</w:t>
      </w:r>
      <w:r w:rsidRPr="00ED51E6">
        <w:rPr>
          <w:rFonts w:cs="Arial"/>
        </w:rPr>
        <w:t>cy Policy can be found on our website</w:t>
      </w:r>
      <w:r w:rsidR="3C842702" w:rsidRPr="00ED51E6">
        <w:rPr>
          <w:rFonts w:cs="Arial"/>
        </w:rPr>
        <w:t>:</w:t>
      </w:r>
      <w:r w:rsidRPr="00ED51E6">
        <w:rPr>
          <w:rFonts w:cs="Arial"/>
        </w:rPr>
        <w:t xml:space="preserve"> </w:t>
      </w:r>
    </w:p>
    <w:p w14:paraId="507DFD78" w14:textId="5FF9A5F5" w:rsidR="2F05A965" w:rsidRPr="000D2A6F" w:rsidRDefault="002149CF" w:rsidP="00400764">
      <w:pPr>
        <w:pStyle w:val="BodyText"/>
        <w:spacing w:before="120" w:after="120" w:line="276" w:lineRule="auto"/>
        <w:ind w:left="693" w:right="699"/>
        <w:rPr>
          <w:rFonts w:cs="Arial"/>
          <w:b/>
          <w:bCs/>
        </w:rPr>
      </w:pPr>
      <w:hyperlink r:id="rId28" w:history="1">
        <w:r w:rsidR="2F05A965" w:rsidRPr="000D2A6F">
          <w:rPr>
            <w:rStyle w:val="Hyperlink"/>
            <w:rFonts w:cs="Arial"/>
            <w:b/>
            <w:bCs/>
            <w:color w:val="auto"/>
            <w:u w:val="none"/>
          </w:rPr>
          <w:t>https://www.visionaustralia.org/about-us/governance/core-policies/privacy-policy</w:t>
        </w:r>
      </w:hyperlink>
    </w:p>
    <w:p w14:paraId="4B94D5A5" w14:textId="77777777" w:rsidR="00EF0E3E" w:rsidRPr="00ED51E6" w:rsidRDefault="00EF0E3E" w:rsidP="00400764">
      <w:pPr>
        <w:spacing w:before="120" w:after="120" w:line="276" w:lineRule="auto"/>
        <w:rPr>
          <w:rFonts w:cs="Arial"/>
        </w:rPr>
      </w:pPr>
    </w:p>
    <w:p w14:paraId="423FE7EB" w14:textId="58CC8318" w:rsidR="61ED19E1" w:rsidRPr="00ED51E6" w:rsidRDefault="61ED19E1" w:rsidP="00400764">
      <w:pPr>
        <w:spacing w:before="120" w:after="120" w:line="276" w:lineRule="auto"/>
        <w:rPr>
          <w:rFonts w:cs="Arial"/>
        </w:rPr>
        <w:sectPr w:rsidR="61ED19E1" w:rsidRPr="00ED51E6">
          <w:headerReference w:type="even" r:id="rId29"/>
          <w:headerReference w:type="default" r:id="rId30"/>
          <w:pgSz w:w="11910" w:h="16840"/>
          <w:pgMar w:top="900" w:right="740" w:bottom="960" w:left="440" w:header="0" w:footer="771" w:gutter="0"/>
          <w:cols w:space="720"/>
        </w:sectPr>
      </w:pPr>
    </w:p>
    <w:p w14:paraId="7B3E1D5C" w14:textId="77777777" w:rsidR="005E3ACC" w:rsidRPr="00ED51E6" w:rsidRDefault="005E3ACC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8" w:name="_Complaints_and_feedback"/>
      <w:bookmarkStart w:id="9" w:name="_Toc58573397"/>
      <w:bookmarkEnd w:id="8"/>
      <w:r w:rsidRPr="00ED51E6">
        <w:rPr>
          <w:rFonts w:ascii="Arial" w:hAnsi="Arial" w:cs="Arial"/>
        </w:rPr>
        <w:lastRenderedPageBreak/>
        <w:t xml:space="preserve">Complaints and feedback – tell us what you </w:t>
      </w:r>
      <w:proofErr w:type="gramStart"/>
      <w:r w:rsidRPr="00ED51E6">
        <w:rPr>
          <w:rFonts w:ascii="Arial" w:hAnsi="Arial" w:cs="Arial"/>
        </w:rPr>
        <w:t>think</w:t>
      </w:r>
      <w:bookmarkEnd w:id="9"/>
      <w:proofErr w:type="gramEnd"/>
    </w:p>
    <w:p w14:paraId="1B0530B4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042"/>
        <w:rPr>
          <w:rFonts w:cs="Arial"/>
        </w:rPr>
      </w:pP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  <w:spacing w:val="-5"/>
        </w:rPr>
        <w:t xml:space="preserve">value your </w:t>
      </w:r>
      <w:proofErr w:type="gramStart"/>
      <w:r w:rsidRPr="00ED51E6">
        <w:rPr>
          <w:rFonts w:cs="Arial"/>
          <w:spacing w:val="-3"/>
        </w:rPr>
        <w:t>feedback</w:t>
      </w:r>
      <w:proofErr w:type="gramEnd"/>
      <w:r w:rsidRPr="00ED51E6">
        <w:rPr>
          <w:rFonts w:cs="Arial"/>
          <w:spacing w:val="-3"/>
        </w:rPr>
        <w:t xml:space="preserve">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</w:rPr>
        <w:t xml:space="preserve">it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4"/>
        </w:rPr>
        <w:t xml:space="preserve">help </w:t>
      </w:r>
      <w:r w:rsidRPr="00ED51E6">
        <w:rPr>
          <w:rFonts w:cs="Arial"/>
        </w:rPr>
        <w:t xml:space="preserve">us </w:t>
      </w:r>
      <w:r w:rsidRPr="00ED51E6">
        <w:rPr>
          <w:rFonts w:cs="Arial"/>
          <w:spacing w:val="-5"/>
        </w:rPr>
        <w:t xml:space="preserve">improve </w:t>
      </w:r>
      <w:r w:rsidRPr="00ED51E6">
        <w:rPr>
          <w:rFonts w:cs="Arial"/>
          <w:spacing w:val="-4"/>
        </w:rPr>
        <w:t xml:space="preserve">our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7"/>
        </w:rPr>
        <w:t xml:space="preserve">you. </w:t>
      </w: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  <w:spacing w:val="-5"/>
        </w:rPr>
        <w:t xml:space="preserve">would love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3"/>
        </w:rPr>
        <w:t xml:space="preserve">hear </w:t>
      </w:r>
      <w:r w:rsidRPr="00ED51E6">
        <w:rPr>
          <w:rFonts w:cs="Arial"/>
          <w:spacing w:val="-6"/>
        </w:rPr>
        <w:t xml:space="preserve">any </w:t>
      </w:r>
      <w:r w:rsidRPr="00ED51E6">
        <w:rPr>
          <w:rFonts w:cs="Arial"/>
          <w:spacing w:val="-5"/>
        </w:rPr>
        <w:t xml:space="preserve">suggestions, </w:t>
      </w:r>
      <w:proofErr w:type="gramStart"/>
      <w:r w:rsidRPr="00ED51E6">
        <w:rPr>
          <w:rFonts w:cs="Arial"/>
          <w:spacing w:val="-4"/>
        </w:rPr>
        <w:t>compliments</w:t>
      </w:r>
      <w:proofErr w:type="gramEnd"/>
      <w:r w:rsidRPr="00ED51E6">
        <w:rPr>
          <w:rFonts w:cs="Arial"/>
          <w:spacing w:val="-4"/>
        </w:rPr>
        <w:t xml:space="preserve">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4"/>
        </w:rPr>
        <w:t xml:space="preserve">complaints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</w:rPr>
        <w:t xml:space="preserve">may </w:t>
      </w:r>
      <w:r w:rsidRPr="00ED51E6">
        <w:rPr>
          <w:rFonts w:cs="Arial"/>
          <w:spacing w:val="-4"/>
        </w:rPr>
        <w:t xml:space="preserve">have </w:t>
      </w:r>
      <w:r w:rsidRPr="00ED51E6">
        <w:rPr>
          <w:rFonts w:cs="Arial"/>
          <w:spacing w:val="-5"/>
        </w:rPr>
        <w:t xml:space="preserve">regarding your </w:t>
      </w:r>
      <w:r w:rsidRPr="00ED51E6">
        <w:rPr>
          <w:rFonts w:cs="Arial"/>
          <w:spacing w:val="-4"/>
        </w:rPr>
        <w:t xml:space="preserve">experience with Vision </w:t>
      </w:r>
      <w:r w:rsidRPr="00ED51E6">
        <w:rPr>
          <w:rFonts w:cs="Arial"/>
          <w:spacing w:val="-6"/>
        </w:rPr>
        <w:t xml:space="preserve">Australia. </w:t>
      </w:r>
      <w:r w:rsidRPr="00ED51E6">
        <w:rPr>
          <w:rFonts w:cs="Arial"/>
          <w:spacing w:val="-4"/>
        </w:rPr>
        <w:t xml:space="preserve">Feedback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4"/>
        </w:rPr>
        <w:t xml:space="preserve">managed </w:t>
      </w:r>
      <w:r w:rsidRPr="00ED51E6">
        <w:rPr>
          <w:rFonts w:cs="Arial"/>
          <w:spacing w:val="-8"/>
        </w:rPr>
        <w:t xml:space="preserve">fairly, </w:t>
      </w:r>
      <w:r w:rsidRPr="00ED51E6">
        <w:rPr>
          <w:rFonts w:cs="Arial"/>
          <w:spacing w:val="-7"/>
        </w:rPr>
        <w:t xml:space="preserve">promptly, </w:t>
      </w:r>
      <w:r w:rsidRPr="00ED51E6">
        <w:rPr>
          <w:rFonts w:cs="Arial"/>
          <w:spacing w:val="-5"/>
        </w:rPr>
        <w:t xml:space="preserve">confidentially </w:t>
      </w:r>
      <w:r w:rsidRPr="00ED51E6">
        <w:rPr>
          <w:rFonts w:cs="Arial"/>
          <w:spacing w:val="-4"/>
        </w:rPr>
        <w:t xml:space="preserve">and without </w:t>
      </w:r>
      <w:r w:rsidRPr="00ED51E6">
        <w:rPr>
          <w:rFonts w:cs="Arial"/>
          <w:spacing w:val="-6"/>
        </w:rPr>
        <w:t xml:space="preserve">retribution. </w:t>
      </w: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  <w:spacing w:val="-3"/>
        </w:rPr>
        <w:t xml:space="preserve">use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3"/>
        </w:rPr>
        <w:t xml:space="preserve">feedback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6"/>
        </w:rPr>
        <w:t xml:space="preserve">make </w:t>
      </w:r>
      <w:r w:rsidRPr="00ED51E6">
        <w:rPr>
          <w:rFonts w:cs="Arial"/>
          <w:spacing w:val="-4"/>
        </w:rPr>
        <w:t xml:space="preserve">changes and </w:t>
      </w:r>
      <w:r w:rsidRPr="00ED51E6">
        <w:rPr>
          <w:rFonts w:cs="Arial"/>
          <w:spacing w:val="-5"/>
        </w:rPr>
        <w:t xml:space="preserve">improve </w:t>
      </w:r>
      <w:r w:rsidRPr="00ED51E6">
        <w:rPr>
          <w:rFonts w:cs="Arial"/>
          <w:spacing w:val="-4"/>
        </w:rPr>
        <w:t xml:space="preserve">our </w:t>
      </w:r>
      <w:r w:rsidRPr="00ED51E6">
        <w:rPr>
          <w:rFonts w:cs="Arial"/>
          <w:spacing w:val="-3"/>
        </w:rPr>
        <w:t>services.</w:t>
      </w:r>
    </w:p>
    <w:p w14:paraId="697D60ED" w14:textId="6E382046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12"/>
        </w:rPr>
        <w:t xml:space="preserve">You </w:t>
      </w:r>
      <w:r w:rsidR="009F7109" w:rsidRPr="00ED51E6">
        <w:rPr>
          <w:rFonts w:cs="Arial"/>
          <w:spacing w:val="-12"/>
        </w:rPr>
        <w:t xml:space="preserve">are welcome to </w:t>
      </w:r>
      <w:r w:rsidR="00A9770E" w:rsidRPr="00ED51E6">
        <w:rPr>
          <w:rFonts w:cs="Arial"/>
          <w:spacing w:val="-12"/>
        </w:rPr>
        <w:t>l</w:t>
      </w:r>
      <w:r w:rsidRPr="00ED51E6">
        <w:rPr>
          <w:rFonts w:cs="Arial"/>
          <w:spacing w:val="-3"/>
        </w:rPr>
        <w:t xml:space="preserve">odge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4"/>
        </w:rPr>
        <w:t>complaint</w:t>
      </w:r>
      <w:r w:rsidR="00A9770E" w:rsidRPr="00ED51E6">
        <w:rPr>
          <w:rFonts w:cs="Arial"/>
          <w:spacing w:val="-4"/>
        </w:rPr>
        <w:t xml:space="preserve"> yourself or</w:t>
      </w:r>
      <w:r w:rsidRPr="00ED51E6">
        <w:rPr>
          <w:rFonts w:cs="Arial"/>
          <w:spacing w:val="-4"/>
        </w:rPr>
        <w:t xml:space="preserve"> </w:t>
      </w:r>
      <w:r w:rsidRPr="00ED51E6">
        <w:rPr>
          <w:rFonts w:cs="Arial"/>
          <w:spacing w:val="-5"/>
        </w:rPr>
        <w:t xml:space="preserve">through </w:t>
      </w:r>
      <w:r w:rsidRPr="00ED51E6">
        <w:rPr>
          <w:rFonts w:cs="Arial"/>
          <w:spacing w:val="-3"/>
        </w:rPr>
        <w:t xml:space="preserve">an </w:t>
      </w:r>
      <w:r w:rsidRPr="00ED51E6">
        <w:rPr>
          <w:rFonts w:cs="Arial"/>
          <w:spacing w:val="-4"/>
        </w:rPr>
        <w:t xml:space="preserve">external advocate </w:t>
      </w:r>
      <w:r w:rsidRPr="00ED51E6">
        <w:rPr>
          <w:rFonts w:cs="Arial"/>
        </w:rPr>
        <w:t xml:space="preserve">at </w:t>
      </w:r>
      <w:r w:rsidRPr="00ED51E6">
        <w:rPr>
          <w:rFonts w:cs="Arial"/>
          <w:spacing w:val="-6"/>
        </w:rPr>
        <w:t xml:space="preserve">any </w:t>
      </w:r>
      <w:r w:rsidRPr="00ED51E6">
        <w:rPr>
          <w:rFonts w:cs="Arial"/>
          <w:spacing w:val="-7"/>
        </w:rPr>
        <w:t xml:space="preserve">time. </w:t>
      </w:r>
      <w:r w:rsidRPr="00ED51E6">
        <w:rPr>
          <w:rFonts w:cs="Arial"/>
          <w:spacing w:val="-11"/>
        </w:rPr>
        <w:t xml:space="preserve">Your </w:t>
      </w:r>
      <w:r w:rsidRPr="00ED51E6">
        <w:rPr>
          <w:rFonts w:cs="Arial"/>
          <w:spacing w:val="-4"/>
        </w:rPr>
        <w:t xml:space="preserve">choice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 xml:space="preserve">advocate will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3"/>
        </w:rPr>
        <w:t xml:space="preserve">respected </w:t>
      </w:r>
      <w:r w:rsidRPr="00ED51E6">
        <w:rPr>
          <w:rFonts w:cs="Arial"/>
          <w:spacing w:val="-5"/>
        </w:rPr>
        <w:t xml:space="preserve">by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6"/>
        </w:rPr>
        <w:t xml:space="preserve">Australia. </w:t>
      </w:r>
      <w:r w:rsidRPr="00ED51E6">
        <w:rPr>
          <w:rFonts w:cs="Arial"/>
        </w:rPr>
        <w:t xml:space="preserve">An </w:t>
      </w:r>
      <w:r w:rsidRPr="00ED51E6">
        <w:rPr>
          <w:rFonts w:cs="Arial"/>
          <w:spacing w:val="-4"/>
        </w:rPr>
        <w:t xml:space="preserve">advocate </w:t>
      </w:r>
      <w:r w:rsidRPr="00ED51E6">
        <w:rPr>
          <w:rFonts w:cs="Arial"/>
        </w:rPr>
        <w:t xml:space="preserve">is a </w:t>
      </w:r>
      <w:r w:rsidRPr="00ED51E6">
        <w:rPr>
          <w:rFonts w:cs="Arial"/>
          <w:spacing w:val="-3"/>
        </w:rPr>
        <w:t xml:space="preserve">person </w:t>
      </w:r>
      <w:r w:rsidRPr="00ED51E6">
        <w:rPr>
          <w:rFonts w:cs="Arial"/>
          <w:spacing w:val="-2"/>
        </w:rPr>
        <w:t xml:space="preserve">who </w:t>
      </w:r>
      <w:r w:rsidRPr="00ED51E6">
        <w:rPr>
          <w:rFonts w:cs="Arial"/>
          <w:spacing w:val="-3"/>
        </w:rPr>
        <w:t xml:space="preserve">can speak </w:t>
      </w:r>
      <w:r w:rsidRPr="00ED51E6">
        <w:rPr>
          <w:rFonts w:cs="Arial"/>
        </w:rPr>
        <w:t xml:space="preserve">or act on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7"/>
        </w:rPr>
        <w:t xml:space="preserve">behalf, </w:t>
      </w:r>
      <w:r w:rsidRPr="00ED51E6">
        <w:rPr>
          <w:rFonts w:cs="Arial"/>
          <w:spacing w:val="-4"/>
        </w:rPr>
        <w:t xml:space="preserve">and could </w:t>
      </w:r>
      <w:r w:rsidRPr="00ED51E6">
        <w:rPr>
          <w:rFonts w:cs="Arial"/>
        </w:rPr>
        <w:t xml:space="preserve">be a </w:t>
      </w:r>
      <w:r w:rsidRPr="00ED51E6">
        <w:rPr>
          <w:rFonts w:cs="Arial"/>
          <w:spacing w:val="-5"/>
        </w:rPr>
        <w:t xml:space="preserve">family </w:t>
      </w:r>
      <w:r w:rsidRPr="00ED51E6">
        <w:rPr>
          <w:rFonts w:cs="Arial"/>
          <w:spacing w:val="-7"/>
        </w:rPr>
        <w:t xml:space="preserve">member, </w:t>
      </w:r>
      <w:r w:rsidRPr="00ED51E6">
        <w:rPr>
          <w:rFonts w:cs="Arial"/>
          <w:spacing w:val="-6"/>
        </w:rPr>
        <w:t xml:space="preserve">friend,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5"/>
        </w:rPr>
        <w:t xml:space="preserve">through </w:t>
      </w:r>
      <w:r w:rsidRPr="00ED51E6">
        <w:rPr>
          <w:rFonts w:cs="Arial"/>
          <w:spacing w:val="-3"/>
        </w:rPr>
        <w:t xml:space="preserve">an </w:t>
      </w:r>
      <w:r w:rsidRPr="00ED51E6">
        <w:rPr>
          <w:rFonts w:cs="Arial"/>
          <w:spacing w:val="-4"/>
        </w:rPr>
        <w:t xml:space="preserve">external </w:t>
      </w:r>
      <w:r w:rsidRPr="00ED51E6">
        <w:rPr>
          <w:rFonts w:cs="Arial"/>
          <w:spacing w:val="-3"/>
        </w:rPr>
        <w:t xml:space="preserve">agency </w:t>
      </w:r>
      <w:r w:rsidRPr="00ED51E6">
        <w:rPr>
          <w:rFonts w:cs="Arial"/>
          <w:spacing w:val="-8"/>
        </w:rPr>
        <w:t xml:space="preserve">(see </w:t>
      </w:r>
      <w:r w:rsidRPr="00ED51E6">
        <w:rPr>
          <w:rFonts w:cs="Arial"/>
          <w:spacing w:val="-4"/>
        </w:rPr>
        <w:t xml:space="preserve">other </w:t>
      </w:r>
      <w:r w:rsidRPr="00ED51E6">
        <w:rPr>
          <w:rFonts w:cs="Arial"/>
          <w:spacing w:val="-3"/>
        </w:rPr>
        <w:t xml:space="preserve">contacts </w:t>
      </w:r>
      <w:r w:rsidRPr="00ED51E6">
        <w:rPr>
          <w:rFonts w:cs="Arial"/>
        </w:rPr>
        <w:t xml:space="preserve">at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3"/>
        </w:rPr>
        <w:t xml:space="preserve">end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>this booklet)</w:t>
      </w:r>
    </w:p>
    <w:p w14:paraId="70D55D69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042"/>
        <w:rPr>
          <w:rFonts w:cs="Arial"/>
        </w:rPr>
      </w:pPr>
      <w:r w:rsidRPr="00ED51E6">
        <w:rPr>
          <w:rFonts w:cs="Arial"/>
          <w:spacing w:val="-4"/>
        </w:rPr>
        <w:t xml:space="preserve">If requested, 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4"/>
        </w:rPr>
        <w:t xml:space="preserve">assist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3"/>
        </w:rPr>
        <w:t xml:space="preserve">access an </w:t>
      </w:r>
      <w:r w:rsidRPr="00ED51E6">
        <w:rPr>
          <w:rFonts w:cs="Arial"/>
          <w:spacing w:val="-4"/>
        </w:rPr>
        <w:t xml:space="preserve">advocate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4"/>
        </w:rPr>
        <w:t xml:space="preserve">language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5"/>
        </w:rPr>
        <w:t>specialist.</w:t>
      </w:r>
    </w:p>
    <w:p w14:paraId="6750634B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To provide feedback or make a complaint:</w:t>
      </w:r>
    </w:p>
    <w:p w14:paraId="589A93BF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Call </w:t>
      </w:r>
      <w:r w:rsidRPr="00ED51E6">
        <w:rPr>
          <w:rFonts w:cs="Arial"/>
          <w:spacing w:val="-7"/>
        </w:rPr>
        <w:t xml:space="preserve">1300 </w:t>
      </w:r>
      <w:r w:rsidRPr="00ED51E6">
        <w:rPr>
          <w:rFonts w:cs="Arial"/>
        </w:rPr>
        <w:t xml:space="preserve">84 </w:t>
      </w:r>
      <w:r w:rsidRPr="00ED51E6">
        <w:rPr>
          <w:rFonts w:cs="Arial"/>
          <w:spacing w:val="-16"/>
        </w:rPr>
        <w:t>74</w:t>
      </w:r>
      <w:r w:rsidRPr="00ED51E6">
        <w:rPr>
          <w:rFonts w:cs="Arial"/>
          <w:spacing w:val="10"/>
        </w:rPr>
        <w:t xml:space="preserve"> </w:t>
      </w:r>
      <w:r w:rsidRPr="00ED51E6">
        <w:rPr>
          <w:rFonts w:cs="Arial"/>
          <w:spacing w:val="-3"/>
        </w:rPr>
        <w:t>66</w:t>
      </w:r>
    </w:p>
    <w:p w14:paraId="01776647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  <w:spacing w:val="-3"/>
        </w:rPr>
        <w:t xml:space="preserve">Contact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3"/>
        </w:rPr>
        <w:t xml:space="preserve">local office </w:t>
      </w:r>
      <w:r w:rsidRPr="00ED51E6">
        <w:rPr>
          <w:rFonts w:cs="Arial"/>
        </w:rPr>
        <w:t xml:space="preserve">and </w:t>
      </w:r>
      <w:r w:rsidRPr="00ED51E6">
        <w:rPr>
          <w:rFonts w:cs="Arial"/>
          <w:spacing w:val="-3"/>
        </w:rPr>
        <w:t xml:space="preserve">speak </w:t>
      </w:r>
      <w:r w:rsidRPr="00ED51E6">
        <w:rPr>
          <w:rFonts w:cs="Arial"/>
        </w:rPr>
        <w:t xml:space="preserve">to </w:t>
      </w:r>
      <w:r w:rsidRPr="00ED51E6">
        <w:rPr>
          <w:rFonts w:cs="Arial"/>
          <w:spacing w:val="-6"/>
        </w:rPr>
        <w:t xml:space="preserve">any </w:t>
      </w:r>
      <w:r w:rsidRPr="00ED51E6">
        <w:rPr>
          <w:rFonts w:cs="Arial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3"/>
        </w:rPr>
        <w:t>staff</w:t>
      </w:r>
      <w:r w:rsidRPr="00ED51E6">
        <w:rPr>
          <w:rFonts w:cs="Arial"/>
          <w:spacing w:val="4"/>
        </w:rPr>
        <w:t xml:space="preserve"> </w:t>
      </w:r>
      <w:proofErr w:type="gramStart"/>
      <w:r w:rsidRPr="00ED51E6">
        <w:rPr>
          <w:rFonts w:cs="Arial"/>
          <w:spacing w:val="-3"/>
        </w:rPr>
        <w:t>member</w:t>
      </w:r>
      <w:proofErr w:type="gramEnd"/>
    </w:p>
    <w:p w14:paraId="48A819BD" w14:textId="1DBFE17C" w:rsidR="000D2A6F" w:rsidRDefault="00D80195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Visit our website and complete a feedback form </w:t>
      </w:r>
      <w:hyperlink r:id="rId31" w:history="1">
        <w:r w:rsidRPr="000D2A6F">
          <w:rPr>
            <w:rStyle w:val="Hyperlink"/>
            <w:rFonts w:cs="Arial"/>
            <w:b/>
            <w:bCs/>
            <w:color w:val="auto"/>
            <w:u w:val="none"/>
          </w:rPr>
          <w:t>https://www.visionaustralia.org/about-us/contact-us/complaints-and-suggestions-for-improvements</w:t>
        </w:r>
      </w:hyperlink>
    </w:p>
    <w:p w14:paraId="653A0D3D" w14:textId="77777777" w:rsidR="000D2A6F" w:rsidRDefault="000D2A6F">
      <w:pPr>
        <w:rPr>
          <w:rFonts w:cs="Arial"/>
          <w:sz w:val="36"/>
          <w:szCs w:val="36"/>
        </w:rPr>
      </w:pPr>
      <w:r>
        <w:rPr>
          <w:rFonts w:cs="Arial"/>
        </w:rPr>
        <w:br w:type="page"/>
      </w:r>
    </w:p>
    <w:p w14:paraId="73476325" w14:textId="1B8BC6AF" w:rsidR="00EF0E3E" w:rsidRPr="00ED51E6" w:rsidRDefault="000B2CE4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lastRenderedPageBreak/>
        <w:t>You</w:t>
      </w:r>
      <w:r w:rsidR="00CD1D01" w:rsidRPr="00ED51E6">
        <w:rPr>
          <w:rFonts w:cs="Arial"/>
        </w:rPr>
        <w:t xml:space="preserve"> also have </w:t>
      </w:r>
      <w:r w:rsidR="00CD1D01" w:rsidRPr="00ED51E6">
        <w:rPr>
          <w:rFonts w:cs="Arial"/>
          <w:spacing w:val="-5"/>
        </w:rPr>
        <w:t xml:space="preserve">the right </w:t>
      </w:r>
      <w:r w:rsidR="00CD1D01" w:rsidRPr="00ED51E6">
        <w:rPr>
          <w:rFonts w:cs="Arial"/>
        </w:rPr>
        <w:t xml:space="preserve">to </w:t>
      </w:r>
      <w:r w:rsidR="00CD1D01" w:rsidRPr="00ED51E6">
        <w:rPr>
          <w:rFonts w:cs="Arial"/>
          <w:spacing w:val="-3"/>
        </w:rPr>
        <w:t xml:space="preserve">lodge feedback </w:t>
      </w:r>
      <w:r w:rsidR="00CD1D01" w:rsidRPr="00ED51E6">
        <w:rPr>
          <w:rFonts w:cs="Arial"/>
        </w:rPr>
        <w:t xml:space="preserve">to </w:t>
      </w:r>
      <w:r w:rsidR="00CD1D01" w:rsidRPr="00ED51E6">
        <w:rPr>
          <w:rFonts w:cs="Arial"/>
          <w:spacing w:val="-3"/>
        </w:rPr>
        <w:t xml:space="preserve">an </w:t>
      </w:r>
      <w:r w:rsidR="00CD1D01" w:rsidRPr="00ED51E6">
        <w:rPr>
          <w:rFonts w:cs="Arial"/>
        </w:rPr>
        <w:t xml:space="preserve">external </w:t>
      </w:r>
      <w:r w:rsidR="00CD1D01" w:rsidRPr="00ED51E6">
        <w:rPr>
          <w:rFonts w:cs="Arial"/>
          <w:spacing w:val="-6"/>
        </w:rPr>
        <w:t xml:space="preserve">third </w:t>
      </w:r>
      <w:r w:rsidR="00CD1D01" w:rsidRPr="00ED51E6">
        <w:rPr>
          <w:rFonts w:cs="Arial"/>
        </w:rPr>
        <w:t xml:space="preserve">party; </w:t>
      </w:r>
      <w:r w:rsidR="00CD1D01" w:rsidRPr="00ED51E6">
        <w:rPr>
          <w:rFonts w:cs="Arial"/>
          <w:spacing w:val="-3"/>
        </w:rPr>
        <w:t xml:space="preserve">for </w:t>
      </w:r>
      <w:proofErr w:type="gramStart"/>
      <w:r w:rsidR="00CD1D01" w:rsidRPr="00ED51E6">
        <w:rPr>
          <w:rFonts w:cs="Arial"/>
          <w:spacing w:val="-5"/>
        </w:rPr>
        <w:t>example</w:t>
      </w:r>
      <w:proofErr w:type="gramEnd"/>
      <w:r w:rsidR="00CD1D01" w:rsidRPr="00ED51E6">
        <w:rPr>
          <w:rFonts w:cs="Arial"/>
          <w:spacing w:val="-5"/>
        </w:rPr>
        <w:t xml:space="preserve"> </w:t>
      </w:r>
      <w:r w:rsidR="00CD1D01" w:rsidRPr="00ED51E6">
        <w:rPr>
          <w:rFonts w:cs="Arial"/>
          <w:spacing w:val="-3"/>
        </w:rPr>
        <w:t xml:space="preserve">if </w:t>
      </w:r>
      <w:r w:rsidR="00CD1D01" w:rsidRPr="00ED51E6">
        <w:rPr>
          <w:rFonts w:cs="Arial"/>
          <w:spacing w:val="-5"/>
        </w:rPr>
        <w:t xml:space="preserve">you were </w:t>
      </w:r>
      <w:r w:rsidR="00CD1D01" w:rsidRPr="00ED51E6">
        <w:rPr>
          <w:rFonts w:cs="Arial"/>
        </w:rPr>
        <w:t xml:space="preserve">not </w:t>
      </w:r>
      <w:r w:rsidR="00CD1D01" w:rsidRPr="00ED51E6">
        <w:rPr>
          <w:rFonts w:cs="Arial"/>
          <w:spacing w:val="-5"/>
        </w:rPr>
        <w:t xml:space="preserve">happy </w:t>
      </w:r>
      <w:r w:rsidR="00CD1D01" w:rsidRPr="00ED51E6">
        <w:rPr>
          <w:rFonts w:cs="Arial"/>
        </w:rPr>
        <w:t xml:space="preserve">with how </w:t>
      </w:r>
      <w:r w:rsidR="00CD1D01" w:rsidRPr="00ED51E6">
        <w:rPr>
          <w:rFonts w:cs="Arial"/>
          <w:spacing w:val="-5"/>
        </w:rPr>
        <w:t xml:space="preserve">your </w:t>
      </w:r>
      <w:r w:rsidR="00CD1D01" w:rsidRPr="00ED51E6">
        <w:rPr>
          <w:rFonts w:cs="Arial"/>
          <w:spacing w:val="-3"/>
        </w:rPr>
        <w:t xml:space="preserve">feedback </w:t>
      </w:r>
      <w:r w:rsidR="00CD1D01" w:rsidRPr="00ED51E6">
        <w:rPr>
          <w:rFonts w:cs="Arial"/>
        </w:rPr>
        <w:t xml:space="preserve">was </w:t>
      </w:r>
      <w:r w:rsidR="00CD1D01" w:rsidRPr="00ED51E6">
        <w:rPr>
          <w:rFonts w:cs="Arial"/>
          <w:spacing w:val="-3"/>
        </w:rPr>
        <w:t xml:space="preserve">dealt </w:t>
      </w:r>
      <w:r w:rsidR="00CD1D01" w:rsidRPr="00ED51E6">
        <w:rPr>
          <w:rFonts w:cs="Arial"/>
        </w:rPr>
        <w:t xml:space="preserve">with at Vision </w:t>
      </w:r>
      <w:r w:rsidR="00CD1D01" w:rsidRPr="00ED51E6">
        <w:rPr>
          <w:rFonts w:cs="Arial"/>
          <w:spacing w:val="-5"/>
        </w:rPr>
        <w:t xml:space="preserve">Australia </w:t>
      </w:r>
      <w:r w:rsidR="00CD1D01" w:rsidRPr="00ED51E6">
        <w:rPr>
          <w:rFonts w:cs="Arial"/>
        </w:rPr>
        <w:t xml:space="preserve">or </w:t>
      </w:r>
      <w:r w:rsidR="00CD1D01" w:rsidRPr="00ED51E6">
        <w:rPr>
          <w:rFonts w:cs="Arial"/>
          <w:spacing w:val="-3"/>
        </w:rPr>
        <w:t xml:space="preserve">if </w:t>
      </w:r>
      <w:r w:rsidR="00CD1D01" w:rsidRPr="00ED51E6">
        <w:rPr>
          <w:rFonts w:cs="Arial"/>
          <w:spacing w:val="-5"/>
        </w:rPr>
        <w:t xml:space="preserve">you </w:t>
      </w:r>
      <w:r w:rsidR="00CD1D01" w:rsidRPr="00ED51E6">
        <w:rPr>
          <w:rFonts w:cs="Arial"/>
          <w:spacing w:val="-7"/>
        </w:rPr>
        <w:t xml:space="preserve">didn’t </w:t>
      </w:r>
      <w:r w:rsidR="00CD1D01" w:rsidRPr="00ED51E6">
        <w:rPr>
          <w:rFonts w:cs="Arial"/>
          <w:spacing w:val="-3"/>
        </w:rPr>
        <w:t xml:space="preserve">feel </w:t>
      </w:r>
      <w:r w:rsidR="00CD1D01" w:rsidRPr="00ED51E6">
        <w:rPr>
          <w:rFonts w:cs="Arial"/>
        </w:rPr>
        <w:t xml:space="preserve">comfortable </w:t>
      </w:r>
      <w:r w:rsidR="00CD1D01" w:rsidRPr="00ED51E6">
        <w:rPr>
          <w:rFonts w:cs="Arial"/>
          <w:spacing w:val="-5"/>
        </w:rPr>
        <w:t xml:space="preserve">providing </w:t>
      </w:r>
      <w:r w:rsidR="00CD1D01" w:rsidRPr="00ED51E6">
        <w:rPr>
          <w:rFonts w:cs="Arial"/>
        </w:rPr>
        <w:t xml:space="preserve">it to Vision </w:t>
      </w:r>
      <w:r w:rsidR="00CD1D01" w:rsidRPr="00ED51E6">
        <w:rPr>
          <w:rFonts w:cs="Arial"/>
          <w:spacing w:val="-6"/>
        </w:rPr>
        <w:t xml:space="preserve">Australia, </w:t>
      </w:r>
      <w:r w:rsidR="00CD1D01" w:rsidRPr="00ED51E6">
        <w:rPr>
          <w:rFonts w:cs="Arial"/>
          <w:spacing w:val="-5"/>
        </w:rPr>
        <w:t xml:space="preserve">you </w:t>
      </w:r>
      <w:r w:rsidR="00CD1D01" w:rsidRPr="00ED51E6">
        <w:rPr>
          <w:rFonts w:cs="Arial"/>
        </w:rPr>
        <w:t xml:space="preserve">have </w:t>
      </w:r>
      <w:r w:rsidR="00CD1D01" w:rsidRPr="00ED51E6">
        <w:rPr>
          <w:rFonts w:cs="Arial"/>
          <w:spacing w:val="-5"/>
        </w:rPr>
        <w:t xml:space="preserve">the </w:t>
      </w:r>
      <w:r w:rsidR="00CD1D01" w:rsidRPr="00ED51E6">
        <w:rPr>
          <w:rFonts w:cs="Arial"/>
        </w:rPr>
        <w:t xml:space="preserve">option of lodging it with a </w:t>
      </w:r>
      <w:r w:rsidR="00CD1D01" w:rsidRPr="00ED51E6">
        <w:rPr>
          <w:rFonts w:cs="Arial"/>
          <w:spacing w:val="-6"/>
        </w:rPr>
        <w:t xml:space="preserve">third </w:t>
      </w:r>
      <w:r w:rsidR="00CD1D01" w:rsidRPr="00ED51E6">
        <w:rPr>
          <w:rFonts w:cs="Arial"/>
          <w:spacing w:val="-5"/>
        </w:rPr>
        <w:t xml:space="preserve">party. </w:t>
      </w:r>
      <w:r w:rsidR="00CD1D01" w:rsidRPr="00ED51E6">
        <w:rPr>
          <w:rFonts w:cs="Arial"/>
        </w:rPr>
        <w:t xml:space="preserve">A </w:t>
      </w:r>
      <w:r w:rsidR="00CD1D01" w:rsidRPr="00ED51E6">
        <w:rPr>
          <w:rFonts w:cs="Arial"/>
          <w:spacing w:val="-3"/>
        </w:rPr>
        <w:t xml:space="preserve">list </w:t>
      </w:r>
      <w:r w:rsidR="00CD1D01" w:rsidRPr="00ED51E6">
        <w:rPr>
          <w:rFonts w:cs="Arial"/>
        </w:rPr>
        <w:t xml:space="preserve">of </w:t>
      </w:r>
      <w:r w:rsidR="00CD1D01" w:rsidRPr="00ED51E6">
        <w:rPr>
          <w:rFonts w:cs="Arial"/>
          <w:spacing w:val="-3"/>
        </w:rPr>
        <w:t xml:space="preserve">contacts </w:t>
      </w:r>
      <w:r w:rsidR="00CD1D01" w:rsidRPr="00ED51E6">
        <w:rPr>
          <w:rFonts w:cs="Arial"/>
        </w:rPr>
        <w:t xml:space="preserve">is provided at </w:t>
      </w:r>
      <w:r w:rsidR="00CD1D01" w:rsidRPr="00ED51E6">
        <w:rPr>
          <w:rFonts w:cs="Arial"/>
          <w:spacing w:val="-5"/>
        </w:rPr>
        <w:t xml:space="preserve">the </w:t>
      </w:r>
      <w:r w:rsidR="00CD1D01" w:rsidRPr="00ED51E6">
        <w:rPr>
          <w:rFonts w:cs="Arial"/>
          <w:spacing w:val="-3"/>
        </w:rPr>
        <w:t xml:space="preserve">end </w:t>
      </w:r>
      <w:r w:rsidR="00CD1D01" w:rsidRPr="00ED51E6">
        <w:rPr>
          <w:rFonts w:cs="Arial"/>
        </w:rPr>
        <w:t xml:space="preserve">of </w:t>
      </w:r>
      <w:r w:rsidR="00CD1D01" w:rsidRPr="00ED51E6">
        <w:rPr>
          <w:rFonts w:cs="Arial"/>
          <w:spacing w:val="-5"/>
        </w:rPr>
        <w:t>th</w:t>
      </w:r>
      <w:r w:rsidR="0045564F" w:rsidRPr="00ED51E6">
        <w:rPr>
          <w:rFonts w:cs="Arial"/>
          <w:spacing w:val="-5"/>
        </w:rPr>
        <w:t>is document</w:t>
      </w:r>
      <w:r w:rsidR="00CD1D01" w:rsidRPr="00ED51E6">
        <w:rPr>
          <w:rFonts w:cs="Arial"/>
          <w:spacing w:val="-6"/>
        </w:rPr>
        <w:t>.</w:t>
      </w:r>
    </w:p>
    <w:p w14:paraId="1D865802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Human rights and freedom from abuse</w:t>
      </w:r>
    </w:p>
    <w:p w14:paraId="45FB0818" w14:textId="0039804C" w:rsidR="000D2A6F" w:rsidRDefault="00CD1D01" w:rsidP="000D2A6F">
      <w:pPr>
        <w:pStyle w:val="BodyText"/>
        <w:spacing w:before="120" w:after="120" w:line="276" w:lineRule="auto"/>
        <w:ind w:left="693" w:right="699"/>
        <w:rPr>
          <w:rFonts w:cs="Arial"/>
          <w:spacing w:val="-6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4"/>
        </w:rPr>
        <w:t xml:space="preserve">fully endorses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United Nations </w:t>
      </w:r>
      <w:r w:rsidRPr="00ED51E6">
        <w:rPr>
          <w:rFonts w:cs="Arial"/>
          <w:spacing w:val="-5"/>
        </w:rPr>
        <w:t xml:space="preserve">Convention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Rights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Persons </w:t>
      </w:r>
      <w:r w:rsidRPr="00ED51E6">
        <w:rPr>
          <w:rFonts w:cs="Arial"/>
          <w:spacing w:val="-4"/>
        </w:rPr>
        <w:t xml:space="preserve">with </w:t>
      </w:r>
      <w:proofErr w:type="gramStart"/>
      <w:r w:rsidRPr="00ED51E6">
        <w:rPr>
          <w:rFonts w:cs="Arial"/>
          <w:spacing w:val="-5"/>
        </w:rPr>
        <w:t xml:space="preserve">Disabilities, </w:t>
      </w:r>
      <w:r w:rsidRPr="00ED51E6">
        <w:rPr>
          <w:rFonts w:cs="Arial"/>
          <w:spacing w:val="-4"/>
        </w:rPr>
        <w:t>and</w:t>
      </w:r>
      <w:proofErr w:type="gramEnd"/>
      <w:r w:rsidRPr="00ED51E6">
        <w:rPr>
          <w:rFonts w:cs="Arial"/>
          <w:spacing w:val="-4"/>
        </w:rPr>
        <w:t xml:space="preserve"> </w:t>
      </w:r>
      <w:r w:rsidRPr="00ED51E6">
        <w:rPr>
          <w:rFonts w:cs="Arial"/>
          <w:spacing w:val="-5"/>
        </w:rPr>
        <w:t xml:space="preserve">believes </w:t>
      </w:r>
      <w:r w:rsidRPr="00ED51E6">
        <w:rPr>
          <w:rFonts w:cs="Arial"/>
          <w:spacing w:val="-4"/>
        </w:rPr>
        <w:t xml:space="preserve">that </w:t>
      </w:r>
      <w:r w:rsidRPr="00ED51E6">
        <w:rPr>
          <w:rFonts w:cs="Arial"/>
          <w:spacing w:val="-5"/>
        </w:rPr>
        <w:t xml:space="preserve">this Convention contains the </w:t>
      </w:r>
      <w:r w:rsidRPr="00ED51E6">
        <w:rPr>
          <w:rFonts w:cs="Arial"/>
          <w:spacing w:val="-4"/>
        </w:rPr>
        <w:t xml:space="preserve">clearest and </w:t>
      </w:r>
      <w:r w:rsidRPr="00ED51E6">
        <w:rPr>
          <w:rFonts w:cs="Arial"/>
        </w:rPr>
        <w:t xml:space="preserve">most </w:t>
      </w:r>
      <w:r w:rsidRPr="00ED51E6">
        <w:rPr>
          <w:rFonts w:cs="Arial"/>
          <w:spacing w:val="-5"/>
        </w:rPr>
        <w:t xml:space="preserve">authoritative expression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the human </w:t>
      </w:r>
      <w:r w:rsidRPr="00ED51E6">
        <w:rPr>
          <w:rFonts w:cs="Arial"/>
          <w:spacing w:val="-4"/>
        </w:rPr>
        <w:t xml:space="preserve">rights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3"/>
        </w:rPr>
        <w:t xml:space="preserve">people </w:t>
      </w:r>
      <w:r w:rsidRPr="00ED51E6">
        <w:rPr>
          <w:rFonts w:cs="Arial"/>
          <w:spacing w:val="-4"/>
        </w:rPr>
        <w:t xml:space="preserve">with </w:t>
      </w:r>
      <w:r w:rsidRPr="00ED51E6">
        <w:rPr>
          <w:rFonts w:cs="Arial"/>
          <w:spacing w:val="-7"/>
        </w:rPr>
        <w:t xml:space="preserve">disability. </w:t>
      </w: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  <w:spacing w:val="-5"/>
        </w:rPr>
        <w:t xml:space="preserve">are </w:t>
      </w:r>
      <w:r w:rsidRPr="00ED51E6">
        <w:rPr>
          <w:rFonts w:cs="Arial"/>
          <w:spacing w:val="-3"/>
        </w:rPr>
        <w:t xml:space="preserve">committed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the elimination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all </w:t>
      </w:r>
      <w:r w:rsidRPr="00ED51E6">
        <w:rPr>
          <w:rFonts w:cs="Arial"/>
          <w:spacing w:val="-4"/>
        </w:rPr>
        <w:t xml:space="preserve">forms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discrimination </w:t>
      </w:r>
      <w:r w:rsidRPr="00ED51E6">
        <w:rPr>
          <w:rFonts w:cs="Arial"/>
          <w:spacing w:val="-4"/>
        </w:rPr>
        <w:t xml:space="preserve">and to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6"/>
        </w:rPr>
        <w:t xml:space="preserve">prevention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all </w:t>
      </w:r>
      <w:r w:rsidRPr="00ED51E6">
        <w:rPr>
          <w:rFonts w:cs="Arial"/>
          <w:spacing w:val="-4"/>
        </w:rPr>
        <w:t xml:space="preserve">forms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abuse, exploitation, </w:t>
      </w:r>
      <w:r w:rsidRPr="00ED51E6">
        <w:rPr>
          <w:rFonts w:cs="Arial"/>
          <w:spacing w:val="-3"/>
        </w:rPr>
        <w:t xml:space="preserve">neglect, </w:t>
      </w:r>
      <w:r w:rsidR="00DB47EF" w:rsidRPr="00ED51E6">
        <w:rPr>
          <w:rFonts w:cs="Arial"/>
          <w:spacing w:val="-4"/>
        </w:rPr>
        <w:t>violence,</w:t>
      </w:r>
      <w:r w:rsidRPr="00ED51E6">
        <w:rPr>
          <w:rFonts w:cs="Arial"/>
          <w:spacing w:val="-4"/>
        </w:rPr>
        <w:t xml:space="preserve"> and </w:t>
      </w:r>
      <w:r w:rsidRPr="00ED51E6">
        <w:rPr>
          <w:rFonts w:cs="Arial"/>
          <w:spacing w:val="-6"/>
        </w:rPr>
        <w:t>harm.</w:t>
      </w:r>
    </w:p>
    <w:p w14:paraId="410324E1" w14:textId="63C24296" w:rsidR="00461DE5" w:rsidRDefault="00461DE5" w:rsidP="005163E3">
      <w:pPr>
        <w:pStyle w:val="Heading2"/>
        <w:spacing w:before="120" w:after="120" w:line="276" w:lineRule="auto"/>
        <w:ind w:left="692"/>
      </w:pPr>
      <w:r>
        <w:t>Keeping you safe</w:t>
      </w:r>
    </w:p>
    <w:p w14:paraId="35615F21" w14:textId="42685E50" w:rsidR="00E01960" w:rsidRDefault="00D14ACC" w:rsidP="005163E3">
      <w:pPr>
        <w:pStyle w:val="BodyText"/>
        <w:spacing w:before="120" w:after="120" w:line="276" w:lineRule="auto"/>
        <w:ind w:left="693"/>
      </w:pPr>
      <w:r>
        <w:t xml:space="preserve">At Vision Australia we </w:t>
      </w:r>
      <w:r w:rsidR="005826B9">
        <w:t xml:space="preserve">believe that </w:t>
      </w:r>
      <w:r w:rsidR="002A09B5">
        <w:t>effectively</w:t>
      </w:r>
      <w:r w:rsidR="00026337">
        <w:t xml:space="preserve"> recording and</w:t>
      </w:r>
      <w:r w:rsidR="002A09B5">
        <w:t xml:space="preserve"> managing </w:t>
      </w:r>
      <w:r w:rsidR="00111BA5">
        <w:t xml:space="preserve">incidents </w:t>
      </w:r>
      <w:r w:rsidR="00D3141A">
        <w:t xml:space="preserve">is an essential </w:t>
      </w:r>
      <w:r w:rsidR="006C15B6">
        <w:t xml:space="preserve">part of providing </w:t>
      </w:r>
      <w:r w:rsidR="00C903E1">
        <w:t xml:space="preserve">quality and safe services to </w:t>
      </w:r>
      <w:r w:rsidR="00B0419C">
        <w:t xml:space="preserve">our clients. </w:t>
      </w:r>
      <w:r w:rsidR="00453958">
        <w:t xml:space="preserve">All hazards, near misses and </w:t>
      </w:r>
      <w:r w:rsidR="00623BDE">
        <w:t>incidents are reported into our incident reporting system</w:t>
      </w:r>
      <w:r w:rsidR="007B5C99">
        <w:t xml:space="preserve"> as soon as </w:t>
      </w:r>
      <w:r w:rsidR="00E741C2">
        <w:t>possible</w:t>
      </w:r>
      <w:r w:rsidR="00740B10">
        <w:t xml:space="preserve"> so that </w:t>
      </w:r>
      <w:r w:rsidR="003A4609">
        <w:t xml:space="preserve">appropriate actions can be taken to keep our clients and workforce safe. </w:t>
      </w:r>
      <w:r w:rsidR="00AF4649">
        <w:t>We have</w:t>
      </w:r>
      <w:r w:rsidR="00BB10E0">
        <w:t xml:space="preserve"> additional</w:t>
      </w:r>
      <w:r w:rsidR="00AF4649">
        <w:t xml:space="preserve"> </w:t>
      </w:r>
      <w:r w:rsidR="00BB10E0">
        <w:t xml:space="preserve">reporting obligations for </w:t>
      </w:r>
      <w:proofErr w:type="gramStart"/>
      <w:r w:rsidR="00FD13AC">
        <w:t>a number of</w:t>
      </w:r>
      <w:proofErr w:type="gramEnd"/>
      <w:r w:rsidR="00FD13AC">
        <w:t xml:space="preserve"> our</w:t>
      </w:r>
      <w:r w:rsidR="006963D6">
        <w:t xml:space="preserve"> regulators and</w:t>
      </w:r>
      <w:r w:rsidR="00FD13AC">
        <w:t xml:space="preserve"> funding bodies</w:t>
      </w:r>
      <w:r w:rsidR="00783401">
        <w:t xml:space="preserve"> needing to </w:t>
      </w:r>
      <w:r w:rsidR="006963D6">
        <w:t>advise them on any serious incidents that occur</w:t>
      </w:r>
      <w:r w:rsidR="001D7FA1">
        <w:t xml:space="preserve"> in connection with providing </w:t>
      </w:r>
      <w:r w:rsidR="007F4BE0">
        <w:t xml:space="preserve">services or </w:t>
      </w:r>
      <w:r w:rsidR="001D7FA1">
        <w:t xml:space="preserve">supports to clients. </w:t>
      </w:r>
    </w:p>
    <w:p w14:paraId="38FB8D58" w14:textId="4EA0F87E" w:rsidR="000D2A6F" w:rsidRDefault="00E01960" w:rsidP="005163E3">
      <w:pPr>
        <w:pStyle w:val="BodyText"/>
        <w:spacing w:before="120" w:after="120" w:line="276" w:lineRule="auto"/>
        <w:ind w:left="693"/>
      </w:pPr>
      <w:r>
        <w:t xml:space="preserve">We are committed to learning from </w:t>
      </w:r>
      <w:r w:rsidR="004C29FF">
        <w:t>incidents</w:t>
      </w:r>
      <w:r w:rsidR="006868D4">
        <w:t xml:space="preserve"> and continuo</w:t>
      </w:r>
      <w:r w:rsidR="00402BCD">
        <w:t>usly improving</w:t>
      </w:r>
      <w:r w:rsidR="004C29FF">
        <w:t>,</w:t>
      </w:r>
      <w:r w:rsidR="00402BCD">
        <w:t xml:space="preserve"> as well as</w:t>
      </w:r>
      <w:r w:rsidR="004C29FF">
        <w:t xml:space="preserve"> using </w:t>
      </w:r>
      <w:r w:rsidR="00D530AE">
        <w:t xml:space="preserve">open disclosure </w:t>
      </w:r>
      <w:r w:rsidR="00726AB1">
        <w:t xml:space="preserve">or having open and honest discussions with clients </w:t>
      </w:r>
      <w:proofErr w:type="gramStart"/>
      <w:r w:rsidR="00A0343A">
        <w:t>in the event</w:t>
      </w:r>
      <w:r w:rsidR="007B305D">
        <w:t xml:space="preserve"> that</w:t>
      </w:r>
      <w:proofErr w:type="gramEnd"/>
      <w:r w:rsidR="007B305D">
        <w:t xml:space="preserve"> things don’t go to plan and an</w:t>
      </w:r>
      <w:r w:rsidR="00A0343A">
        <w:t xml:space="preserve"> incident</w:t>
      </w:r>
      <w:r w:rsidR="007B305D">
        <w:t xml:space="preserve"> occurs. </w:t>
      </w:r>
      <w:r w:rsidR="000D2A6F">
        <w:br w:type="page"/>
      </w:r>
    </w:p>
    <w:p w14:paraId="2FC1FC3C" w14:textId="77777777" w:rsidR="00EF0E3E" w:rsidRPr="00ED51E6" w:rsidRDefault="00CD1D01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10" w:name="_TOC_250003"/>
      <w:r w:rsidRPr="00ED51E6">
        <w:rPr>
          <w:rFonts w:ascii="Arial" w:hAnsi="Arial" w:cs="Arial"/>
        </w:rPr>
        <w:lastRenderedPageBreak/>
        <w:t xml:space="preserve"> </w:t>
      </w:r>
      <w:bookmarkStart w:id="11" w:name="_Toc58573398"/>
      <w:r w:rsidRPr="00ED51E6">
        <w:rPr>
          <w:rFonts w:ascii="Arial" w:hAnsi="Arial" w:cs="Arial"/>
          <w:spacing w:val="-13"/>
        </w:rPr>
        <w:t xml:space="preserve">Working </w:t>
      </w:r>
      <w:r w:rsidRPr="00ED51E6">
        <w:rPr>
          <w:rFonts w:ascii="Arial" w:hAnsi="Arial" w:cs="Arial"/>
          <w:spacing w:val="-6"/>
        </w:rPr>
        <w:t>in</w:t>
      </w:r>
      <w:r w:rsidRPr="00ED51E6">
        <w:rPr>
          <w:rFonts w:ascii="Arial" w:hAnsi="Arial" w:cs="Arial"/>
          <w:spacing w:val="22"/>
        </w:rPr>
        <w:t xml:space="preserve"> </w:t>
      </w:r>
      <w:bookmarkEnd w:id="10"/>
      <w:r w:rsidRPr="00ED51E6">
        <w:rPr>
          <w:rFonts w:ascii="Arial" w:hAnsi="Arial" w:cs="Arial"/>
        </w:rPr>
        <w:t>partnership</w:t>
      </w:r>
      <w:bookmarkEnd w:id="11"/>
      <w:r w:rsidRPr="00ED51E6">
        <w:rPr>
          <w:rFonts w:ascii="Arial" w:hAnsi="Arial" w:cs="Arial"/>
        </w:rPr>
        <w:tab/>
      </w:r>
    </w:p>
    <w:p w14:paraId="7111EF14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14"/>
        </w:rPr>
        <w:t xml:space="preserve">To </w:t>
      </w:r>
      <w:r w:rsidRPr="00ED51E6">
        <w:rPr>
          <w:rFonts w:cs="Arial"/>
          <w:spacing w:val="-4"/>
        </w:rPr>
        <w:t xml:space="preserve">deliver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that </w:t>
      </w:r>
      <w:proofErr w:type="gramStart"/>
      <w:r w:rsidRPr="00ED51E6">
        <w:rPr>
          <w:rFonts w:cs="Arial"/>
          <w:spacing w:val="-3"/>
        </w:rPr>
        <w:t>open up</w:t>
      </w:r>
      <w:proofErr w:type="gramEnd"/>
      <w:r w:rsidRPr="00ED51E6">
        <w:rPr>
          <w:rFonts w:cs="Arial"/>
          <w:spacing w:val="-3"/>
        </w:rPr>
        <w:t xml:space="preserve"> </w:t>
      </w:r>
      <w:r w:rsidRPr="00ED51E6">
        <w:rPr>
          <w:rFonts w:cs="Arial"/>
          <w:spacing w:val="-5"/>
        </w:rPr>
        <w:t xml:space="preserve">possibilities </w:t>
      </w:r>
      <w:r w:rsidRPr="00ED51E6">
        <w:rPr>
          <w:rFonts w:cs="Arial"/>
          <w:spacing w:val="-3"/>
        </w:rPr>
        <w:t xml:space="preserve">for people </w:t>
      </w:r>
      <w:r w:rsidRPr="00ED51E6">
        <w:rPr>
          <w:rFonts w:cs="Arial"/>
          <w:spacing w:val="-2"/>
        </w:rPr>
        <w:t xml:space="preserve">who </w:t>
      </w:r>
      <w:r w:rsidRPr="00ED51E6">
        <w:rPr>
          <w:rFonts w:cs="Arial"/>
          <w:spacing w:val="-5"/>
        </w:rPr>
        <w:t xml:space="preserve">are </w:t>
      </w:r>
      <w:r w:rsidRPr="00ED51E6">
        <w:rPr>
          <w:rFonts w:cs="Arial"/>
          <w:spacing w:val="-4"/>
        </w:rPr>
        <w:t xml:space="preserve">blind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4"/>
        </w:rPr>
        <w:t xml:space="preserve">have low </w:t>
      </w:r>
      <w:r w:rsidRPr="00ED51E6">
        <w:rPr>
          <w:rFonts w:cs="Arial"/>
          <w:spacing w:val="-5"/>
        </w:rPr>
        <w:t xml:space="preserve">vision,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4"/>
        </w:rPr>
        <w:t xml:space="preserve">works </w:t>
      </w:r>
      <w:r w:rsidRPr="00ED51E6">
        <w:rPr>
          <w:rFonts w:cs="Arial"/>
          <w:spacing w:val="-3"/>
        </w:rPr>
        <w:t xml:space="preserve">in </w:t>
      </w:r>
      <w:r w:rsidRPr="00ED51E6">
        <w:rPr>
          <w:rFonts w:cs="Arial"/>
          <w:spacing w:val="-4"/>
        </w:rPr>
        <w:t xml:space="preserve">partnership with </w:t>
      </w:r>
      <w:r w:rsidRPr="00ED51E6">
        <w:rPr>
          <w:rFonts w:cs="Arial"/>
          <w:spacing w:val="-5"/>
        </w:rPr>
        <w:t xml:space="preserve">government, </w:t>
      </w:r>
      <w:r w:rsidRPr="00ED51E6">
        <w:rPr>
          <w:rFonts w:cs="Arial"/>
          <w:spacing w:val="-4"/>
        </w:rPr>
        <w:t xml:space="preserve">supporters, trusts and </w:t>
      </w:r>
      <w:r w:rsidRPr="00ED51E6">
        <w:rPr>
          <w:rFonts w:cs="Arial"/>
          <w:spacing w:val="-5"/>
        </w:rPr>
        <w:t xml:space="preserve">foundations, </w:t>
      </w:r>
      <w:r w:rsidRPr="00ED51E6">
        <w:rPr>
          <w:rFonts w:cs="Arial"/>
          <w:spacing w:val="-3"/>
        </w:rPr>
        <w:t xml:space="preserve">community </w:t>
      </w:r>
      <w:r w:rsidRPr="00ED51E6">
        <w:rPr>
          <w:rFonts w:cs="Arial"/>
          <w:spacing w:val="-6"/>
        </w:rPr>
        <w:t xml:space="preserve">groups, </w:t>
      </w:r>
      <w:r w:rsidRPr="00ED51E6">
        <w:rPr>
          <w:rFonts w:cs="Arial"/>
          <w:spacing w:val="-4"/>
        </w:rPr>
        <w:t xml:space="preserve">educators, health </w:t>
      </w:r>
      <w:r w:rsidRPr="00ED51E6">
        <w:rPr>
          <w:rFonts w:cs="Arial"/>
          <w:spacing w:val="-5"/>
        </w:rPr>
        <w:t xml:space="preserve">professionals, businesses, </w:t>
      </w:r>
      <w:r w:rsidRPr="00ED51E6">
        <w:rPr>
          <w:rFonts w:cs="Arial"/>
          <w:spacing w:val="-3"/>
        </w:rPr>
        <w:t xml:space="preserve">advocacy </w:t>
      </w:r>
      <w:r w:rsidRPr="00ED51E6">
        <w:rPr>
          <w:rFonts w:cs="Arial"/>
          <w:spacing w:val="-4"/>
        </w:rPr>
        <w:t xml:space="preserve">agencies and our </w:t>
      </w:r>
      <w:r w:rsidRPr="00ED51E6">
        <w:rPr>
          <w:rFonts w:cs="Arial"/>
          <w:spacing w:val="-7"/>
        </w:rPr>
        <w:t>clients.</w:t>
      </w:r>
    </w:p>
    <w:p w14:paraId="2CD3BA20" w14:textId="62B4DA92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 xml:space="preserve">Individual </w:t>
      </w:r>
      <w:r w:rsidR="000C6D41" w:rsidRPr="00ED51E6">
        <w:rPr>
          <w:rFonts w:cs="Arial"/>
        </w:rPr>
        <w:t>Schedule of Support</w:t>
      </w:r>
    </w:p>
    <w:p w14:paraId="007E9107" w14:textId="12F2E7FD" w:rsidR="00EF0E3E" w:rsidRPr="00ED51E6" w:rsidRDefault="00CD1D01" w:rsidP="002247A5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Vision Australia works in partnership with you (and/or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8"/>
        </w:rPr>
        <w:t xml:space="preserve">family, </w:t>
      </w:r>
      <w:r w:rsidRPr="00ED51E6">
        <w:rPr>
          <w:rFonts w:cs="Arial"/>
          <w:spacing w:val="-9"/>
        </w:rPr>
        <w:t xml:space="preserve">carer, </w:t>
      </w:r>
      <w:r w:rsidR="00DB47EF" w:rsidRPr="00ED51E6">
        <w:rPr>
          <w:rFonts w:cs="Arial"/>
          <w:spacing w:val="-4"/>
        </w:rPr>
        <w:t>advocate,</w:t>
      </w:r>
      <w:r w:rsidRPr="00ED51E6">
        <w:rPr>
          <w:rFonts w:cs="Arial"/>
          <w:spacing w:val="-4"/>
        </w:rPr>
        <w:t xml:space="preserve"> and others </w:t>
      </w:r>
      <w:r w:rsidRPr="00ED51E6">
        <w:rPr>
          <w:rFonts w:cs="Arial"/>
        </w:rPr>
        <w:t xml:space="preserve">as </w:t>
      </w:r>
      <w:r w:rsidRPr="00ED51E6">
        <w:rPr>
          <w:rFonts w:cs="Arial"/>
          <w:spacing w:val="-6"/>
        </w:rPr>
        <w:t xml:space="preserve">required)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develop </w:t>
      </w:r>
      <w:r w:rsidRPr="00ED51E6">
        <w:rPr>
          <w:rFonts w:cs="Arial"/>
        </w:rPr>
        <w:t xml:space="preserve">a </w:t>
      </w:r>
      <w:r w:rsidR="000C6D41" w:rsidRPr="00ED51E6">
        <w:rPr>
          <w:rFonts w:cs="Arial"/>
        </w:rPr>
        <w:t>schedule of support</w:t>
      </w:r>
      <w:r w:rsidRPr="00ED51E6">
        <w:rPr>
          <w:rFonts w:cs="Arial"/>
          <w:spacing w:val="-4"/>
        </w:rPr>
        <w:t xml:space="preserve"> to </w:t>
      </w:r>
      <w:r w:rsidRPr="00ED51E6">
        <w:rPr>
          <w:rFonts w:cs="Arial"/>
          <w:spacing w:val="-3"/>
        </w:rPr>
        <w:t xml:space="preserve">identify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that will </w:t>
      </w:r>
      <w:r w:rsidRPr="00ED51E6">
        <w:rPr>
          <w:rFonts w:cs="Arial"/>
        </w:rPr>
        <w:t xml:space="preserve">support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4"/>
        </w:rPr>
        <w:t xml:space="preserve">to reach </w:t>
      </w:r>
      <w:r w:rsidRPr="00ED51E6">
        <w:rPr>
          <w:rFonts w:cs="Arial"/>
          <w:spacing w:val="-5"/>
        </w:rPr>
        <w:t xml:space="preserve">your goals. </w:t>
      </w:r>
      <w:r w:rsidRPr="00ED51E6">
        <w:rPr>
          <w:rFonts w:cs="Arial"/>
          <w:spacing w:val="-3"/>
        </w:rPr>
        <w:t xml:space="preserve">The </w:t>
      </w:r>
      <w:r w:rsidR="0082233E">
        <w:rPr>
          <w:rFonts w:cs="Arial"/>
        </w:rPr>
        <w:t>S</w:t>
      </w:r>
      <w:r w:rsidR="000C6D41" w:rsidRPr="00ED51E6">
        <w:rPr>
          <w:rFonts w:cs="Arial"/>
        </w:rPr>
        <w:t xml:space="preserve">chedule of </w:t>
      </w:r>
      <w:r w:rsidR="0082233E">
        <w:rPr>
          <w:rFonts w:cs="Arial"/>
        </w:rPr>
        <w:t>S</w:t>
      </w:r>
      <w:r w:rsidR="000C6D41" w:rsidRPr="00ED51E6">
        <w:rPr>
          <w:rFonts w:cs="Arial"/>
        </w:rPr>
        <w:t>upport</w:t>
      </w:r>
      <w:r w:rsidRPr="00ED51E6">
        <w:rPr>
          <w:rFonts w:cs="Arial"/>
          <w:spacing w:val="-4"/>
        </w:rPr>
        <w:t xml:space="preserve"> includes </w:t>
      </w:r>
      <w:r w:rsidRPr="00ED51E6">
        <w:rPr>
          <w:rFonts w:cs="Arial"/>
          <w:spacing w:val="-5"/>
        </w:rPr>
        <w:t xml:space="preserve">your </w:t>
      </w:r>
      <w:r w:rsidR="00540E9D">
        <w:rPr>
          <w:rFonts w:cs="Arial"/>
          <w:spacing w:val="-5"/>
        </w:rPr>
        <w:t>focus areas</w:t>
      </w:r>
      <w:r w:rsidRPr="00ED51E6">
        <w:rPr>
          <w:rFonts w:cs="Arial"/>
          <w:spacing w:val="-4"/>
        </w:rPr>
        <w:t xml:space="preserve">, </w:t>
      </w:r>
      <w:r w:rsidR="00E73858">
        <w:rPr>
          <w:rFonts w:cs="Arial"/>
          <w:spacing w:val="-4"/>
        </w:rPr>
        <w:t>the agreed services</w:t>
      </w:r>
      <w:r w:rsidR="00260565">
        <w:rPr>
          <w:rFonts w:cs="Arial"/>
          <w:spacing w:val="-4"/>
        </w:rPr>
        <w:t xml:space="preserve">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4"/>
        </w:rPr>
        <w:t xml:space="preserve">will </w:t>
      </w:r>
      <w:r w:rsidRPr="00ED51E6">
        <w:rPr>
          <w:rFonts w:cs="Arial"/>
          <w:spacing w:val="-5"/>
        </w:rPr>
        <w:t xml:space="preserve">receive, the </w:t>
      </w:r>
      <w:r w:rsidRPr="00ED51E6">
        <w:rPr>
          <w:rFonts w:cs="Arial"/>
          <w:spacing w:val="-4"/>
        </w:rPr>
        <w:t xml:space="preserve">number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hours </w:t>
      </w:r>
      <w:r w:rsidR="000C6D41" w:rsidRPr="00ED51E6">
        <w:rPr>
          <w:rFonts w:cs="Arial"/>
        </w:rPr>
        <w:t xml:space="preserve">and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</w:rPr>
        <w:t>cost</w:t>
      </w:r>
      <w:r w:rsidR="797D9034" w:rsidRPr="00ED51E6">
        <w:rPr>
          <w:rFonts w:cs="Arial"/>
        </w:rPr>
        <w:t>.</w:t>
      </w:r>
      <w:r w:rsidRPr="00ED51E6">
        <w:rPr>
          <w:rFonts w:cs="Arial"/>
          <w:spacing w:val="-6"/>
        </w:rPr>
        <w:t xml:space="preserve"> </w:t>
      </w:r>
    </w:p>
    <w:p w14:paraId="51EE7C65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Client and consumer consultation</w:t>
      </w:r>
    </w:p>
    <w:p w14:paraId="2EE2E16F" w14:textId="64CD993B" w:rsidR="00B667D8" w:rsidRPr="00191244" w:rsidRDefault="00B667D8" w:rsidP="00191244">
      <w:pPr>
        <w:pStyle w:val="BodyText"/>
        <w:spacing w:before="120" w:after="120" w:line="276" w:lineRule="auto"/>
        <w:ind w:left="693"/>
        <w:rPr>
          <w:rFonts w:cs="Arial"/>
          <w:spacing w:val="-8"/>
        </w:rPr>
      </w:pPr>
      <w:r w:rsidRPr="00B667D8">
        <w:rPr>
          <w:rFonts w:cs="Arial"/>
        </w:rPr>
        <w:t xml:space="preserve">Engaging clients and consumer groups in meaningful consultation in relation to all aspects of the </w:t>
      </w:r>
      <w:proofErr w:type="spellStart"/>
      <w:r w:rsidRPr="00B667D8">
        <w:rPr>
          <w:rFonts w:cs="Arial"/>
        </w:rPr>
        <w:t>organisation</w:t>
      </w:r>
      <w:proofErr w:type="spellEnd"/>
      <w:r w:rsidRPr="00B667D8">
        <w:rPr>
          <w:rFonts w:cs="Arial"/>
        </w:rPr>
        <w:t xml:space="preserve"> is highly valued.</w:t>
      </w:r>
      <w:r w:rsidR="00191244">
        <w:rPr>
          <w:rFonts w:cs="Arial"/>
          <w:spacing w:val="-8"/>
        </w:rPr>
        <w:t xml:space="preserve"> </w:t>
      </w:r>
      <w:r w:rsidR="00CD1D01" w:rsidRPr="00ED51E6">
        <w:rPr>
          <w:rFonts w:cs="Arial"/>
          <w:spacing w:val="-8"/>
        </w:rPr>
        <w:t xml:space="preserve">We </w:t>
      </w:r>
      <w:r w:rsidR="00CD1D01" w:rsidRPr="00ED51E6">
        <w:rPr>
          <w:rFonts w:cs="Arial"/>
          <w:spacing w:val="-5"/>
        </w:rPr>
        <w:t xml:space="preserve">regularly </w:t>
      </w:r>
      <w:r w:rsidR="00CD1D01" w:rsidRPr="00ED51E6">
        <w:rPr>
          <w:rFonts w:cs="Arial"/>
          <w:spacing w:val="-3"/>
        </w:rPr>
        <w:t xml:space="preserve">contact </w:t>
      </w:r>
      <w:r w:rsidR="00CD1D01" w:rsidRPr="00ED51E6">
        <w:rPr>
          <w:rFonts w:cs="Arial"/>
          <w:spacing w:val="-4"/>
        </w:rPr>
        <w:t xml:space="preserve">clients to </w:t>
      </w:r>
      <w:r w:rsidR="00CD1D01" w:rsidRPr="00ED51E6">
        <w:rPr>
          <w:rFonts w:cs="Arial"/>
          <w:spacing w:val="-5"/>
        </w:rPr>
        <w:t xml:space="preserve">obtain </w:t>
      </w:r>
      <w:r w:rsidR="00CD1D01" w:rsidRPr="00ED51E6">
        <w:rPr>
          <w:rFonts w:cs="Arial"/>
          <w:spacing w:val="-3"/>
        </w:rPr>
        <w:t xml:space="preserve">feedback </w:t>
      </w:r>
      <w:r w:rsidR="00C749DD" w:rsidRPr="00ED51E6">
        <w:rPr>
          <w:rFonts w:cs="Arial"/>
        </w:rPr>
        <w:t>on</w:t>
      </w:r>
      <w:r w:rsidR="00CD1D01" w:rsidRPr="00ED51E6">
        <w:rPr>
          <w:rFonts w:cs="Arial"/>
        </w:rPr>
        <w:t xml:space="preserve"> </w:t>
      </w:r>
      <w:r w:rsidR="00CD1D01" w:rsidRPr="00ED51E6">
        <w:rPr>
          <w:rFonts w:cs="Arial"/>
          <w:spacing w:val="-5"/>
        </w:rPr>
        <w:t xml:space="preserve">the </w:t>
      </w:r>
      <w:r w:rsidR="00CD1D01" w:rsidRPr="00ED51E6">
        <w:rPr>
          <w:rFonts w:cs="Arial"/>
          <w:spacing w:val="-3"/>
        </w:rPr>
        <w:t xml:space="preserve">quality </w:t>
      </w:r>
      <w:r w:rsidR="00CD1D01" w:rsidRPr="00ED51E6">
        <w:rPr>
          <w:rFonts w:cs="Arial"/>
        </w:rPr>
        <w:t xml:space="preserve">of </w:t>
      </w:r>
      <w:r w:rsidR="00CD1D01" w:rsidRPr="00ED51E6">
        <w:rPr>
          <w:rFonts w:cs="Arial"/>
          <w:spacing w:val="-4"/>
        </w:rPr>
        <w:t xml:space="preserve">our </w:t>
      </w:r>
      <w:r w:rsidR="00CD1D01" w:rsidRPr="00ED51E6">
        <w:rPr>
          <w:rFonts w:cs="Arial"/>
        </w:rPr>
        <w:t xml:space="preserve">services </w:t>
      </w:r>
      <w:proofErr w:type="gramStart"/>
      <w:r w:rsidR="00CD1D01" w:rsidRPr="00ED51E6">
        <w:rPr>
          <w:rFonts w:cs="Arial"/>
          <w:spacing w:val="-4"/>
        </w:rPr>
        <w:t>and also</w:t>
      </w:r>
      <w:proofErr w:type="gramEnd"/>
      <w:r w:rsidR="00CD1D01" w:rsidRPr="00ED51E6">
        <w:rPr>
          <w:rFonts w:cs="Arial"/>
          <w:spacing w:val="-4"/>
        </w:rPr>
        <w:t xml:space="preserve"> </w:t>
      </w:r>
      <w:r w:rsidR="00CD1D01" w:rsidRPr="00ED51E6">
        <w:rPr>
          <w:rFonts w:cs="Arial"/>
          <w:spacing w:val="-3"/>
        </w:rPr>
        <w:t xml:space="preserve">seek </w:t>
      </w:r>
      <w:r w:rsidR="00CD1D01" w:rsidRPr="00ED51E6">
        <w:rPr>
          <w:rFonts w:cs="Arial"/>
          <w:spacing w:val="-4"/>
        </w:rPr>
        <w:t>input</w:t>
      </w:r>
      <w:r w:rsidR="00CD1D01" w:rsidRPr="00ED51E6">
        <w:rPr>
          <w:rFonts w:cs="Arial"/>
          <w:spacing w:val="22"/>
        </w:rPr>
        <w:t xml:space="preserve"> </w:t>
      </w:r>
      <w:r w:rsidR="00CD1D01" w:rsidRPr="00ED51E6">
        <w:rPr>
          <w:rFonts w:cs="Arial"/>
          <w:spacing w:val="-5"/>
        </w:rPr>
        <w:t>through</w:t>
      </w:r>
      <w:r w:rsidR="002247A5">
        <w:rPr>
          <w:rFonts w:cs="Arial"/>
        </w:rPr>
        <w:t xml:space="preserve"> </w:t>
      </w:r>
      <w:r w:rsidR="00CD1D01" w:rsidRPr="00ED51E6">
        <w:rPr>
          <w:rFonts w:cs="Arial"/>
          <w:spacing w:val="-5"/>
        </w:rPr>
        <w:t xml:space="preserve">questionnaires, discussion </w:t>
      </w:r>
      <w:r w:rsidR="00CD1D01" w:rsidRPr="00ED51E6">
        <w:rPr>
          <w:rFonts w:cs="Arial"/>
          <w:spacing w:val="-6"/>
        </w:rPr>
        <w:t xml:space="preserve">groups, </w:t>
      </w:r>
      <w:r w:rsidR="00CD1D01" w:rsidRPr="00ED51E6">
        <w:rPr>
          <w:rFonts w:cs="Arial"/>
          <w:spacing w:val="-4"/>
        </w:rPr>
        <w:t xml:space="preserve">consumer forums and </w:t>
      </w:r>
      <w:r w:rsidR="00CD1D01" w:rsidRPr="00ED51E6">
        <w:rPr>
          <w:rFonts w:cs="Arial"/>
        </w:rPr>
        <w:t xml:space="preserve">advisory </w:t>
      </w:r>
      <w:r w:rsidR="00CD1D01" w:rsidRPr="00ED51E6">
        <w:rPr>
          <w:rFonts w:cs="Arial"/>
          <w:spacing w:val="-4"/>
        </w:rPr>
        <w:t>committees.</w:t>
      </w:r>
    </w:p>
    <w:p w14:paraId="2EAD59B3" w14:textId="77777777" w:rsidR="00EF0E3E" w:rsidRPr="00ED51E6" w:rsidRDefault="00CD1D01" w:rsidP="00400764">
      <w:pPr>
        <w:pStyle w:val="BodyText"/>
        <w:spacing w:before="120" w:after="120" w:line="276" w:lineRule="auto"/>
        <w:ind w:left="693" w:right="219"/>
        <w:rPr>
          <w:rFonts w:cs="Arial"/>
        </w:rPr>
      </w:pPr>
      <w:r w:rsidRPr="00ED51E6">
        <w:rPr>
          <w:rFonts w:cs="Arial"/>
          <w:spacing w:val="-3"/>
        </w:rPr>
        <w:t xml:space="preserve">The Board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convenes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5"/>
        </w:rPr>
        <w:t xml:space="preserve">Client Reference </w:t>
      </w:r>
      <w:r w:rsidRPr="00ED51E6">
        <w:rPr>
          <w:rFonts w:cs="Arial"/>
          <w:spacing w:val="-4"/>
        </w:rPr>
        <w:t xml:space="preserve">Group to </w:t>
      </w:r>
      <w:r w:rsidRPr="00ED51E6">
        <w:rPr>
          <w:rFonts w:cs="Arial"/>
          <w:spacing w:val="-3"/>
        </w:rPr>
        <w:t xml:space="preserve">seek advice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3"/>
        </w:rPr>
        <w:t xml:space="preserve">feedback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4"/>
        </w:rPr>
        <w:t xml:space="preserve">specific </w:t>
      </w:r>
      <w:r w:rsidRPr="00ED51E6">
        <w:rPr>
          <w:rFonts w:cs="Arial"/>
        </w:rPr>
        <w:t xml:space="preserve">matters </w:t>
      </w:r>
      <w:r w:rsidRPr="00ED51E6">
        <w:rPr>
          <w:rFonts w:cs="Arial"/>
          <w:spacing w:val="-5"/>
        </w:rPr>
        <w:t xml:space="preserve">relating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experience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 xml:space="preserve">our clients and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direction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the </w:t>
      </w:r>
      <w:proofErr w:type="spellStart"/>
      <w:r w:rsidRPr="00ED51E6">
        <w:rPr>
          <w:rFonts w:cs="Arial"/>
          <w:spacing w:val="-6"/>
        </w:rPr>
        <w:t>organisation</w:t>
      </w:r>
      <w:proofErr w:type="spellEnd"/>
      <w:r w:rsidRPr="00ED51E6">
        <w:rPr>
          <w:rFonts w:cs="Arial"/>
          <w:spacing w:val="-6"/>
        </w:rPr>
        <w:t xml:space="preserve">. </w:t>
      </w:r>
      <w:r w:rsidRPr="00ED51E6">
        <w:rPr>
          <w:rFonts w:cs="Arial"/>
          <w:spacing w:val="-4"/>
        </w:rPr>
        <w:t xml:space="preserve">This Group operates under Vision </w:t>
      </w:r>
      <w:r w:rsidRPr="00ED51E6">
        <w:rPr>
          <w:rFonts w:cs="Arial"/>
          <w:spacing w:val="-7"/>
        </w:rPr>
        <w:t xml:space="preserve">Australia’s </w:t>
      </w:r>
      <w:r w:rsidRPr="00ED51E6">
        <w:rPr>
          <w:rFonts w:cs="Arial"/>
          <w:spacing w:val="-5"/>
        </w:rPr>
        <w:t xml:space="preserve">Client Reference </w:t>
      </w:r>
      <w:r w:rsidRPr="00ED51E6">
        <w:rPr>
          <w:rFonts w:cs="Arial"/>
          <w:spacing w:val="-4"/>
        </w:rPr>
        <w:t xml:space="preserve">Group </w:t>
      </w:r>
      <w:r w:rsidRPr="00ED51E6">
        <w:rPr>
          <w:rFonts w:cs="Arial"/>
          <w:spacing w:val="-8"/>
        </w:rPr>
        <w:t>Charter.</w:t>
      </w:r>
    </w:p>
    <w:p w14:paraId="635A54EC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For more information visit:</w:t>
      </w:r>
    </w:p>
    <w:p w14:paraId="50CB2A54" w14:textId="421B715A" w:rsidR="00B667D8" w:rsidRPr="00ED51E6" w:rsidRDefault="002149CF" w:rsidP="00400764">
      <w:pPr>
        <w:pStyle w:val="BodyText"/>
        <w:spacing w:before="120" w:after="120" w:line="276" w:lineRule="auto"/>
        <w:ind w:left="693"/>
        <w:rPr>
          <w:rFonts w:cs="Arial"/>
        </w:rPr>
      </w:pPr>
      <w:hyperlink r:id="rId32">
        <w:r w:rsidR="00B667D8" w:rsidRPr="00ED51E6">
          <w:rPr>
            <w:rStyle w:val="Hyperlink"/>
            <w:rFonts w:cs="Arial"/>
          </w:rPr>
          <w:t>www.visionaustralia.org/about-us/client-reference-group</w:t>
        </w:r>
      </w:hyperlink>
    </w:p>
    <w:p w14:paraId="49C29881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lastRenderedPageBreak/>
        <w:t>Members</w:t>
      </w:r>
    </w:p>
    <w:p w14:paraId="06FF85AE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5"/>
        </w:rPr>
        <w:t xml:space="preserve">Any </w:t>
      </w:r>
      <w:r w:rsidRPr="00ED51E6">
        <w:rPr>
          <w:rFonts w:cs="Arial"/>
          <w:spacing w:val="-3"/>
        </w:rPr>
        <w:t xml:space="preserve">person </w:t>
      </w:r>
      <w:r w:rsidRPr="00ED51E6">
        <w:rPr>
          <w:rFonts w:cs="Arial"/>
          <w:spacing w:val="-5"/>
        </w:rPr>
        <w:t xml:space="preserve">over the </w:t>
      </w:r>
      <w:r w:rsidRPr="00ED51E6">
        <w:rPr>
          <w:rFonts w:cs="Arial"/>
          <w:spacing w:val="-3"/>
        </w:rPr>
        <w:t xml:space="preserve">age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6"/>
        </w:rPr>
        <w:t xml:space="preserve">18 </w:t>
      </w:r>
      <w:r w:rsidRPr="00ED51E6">
        <w:rPr>
          <w:rFonts w:cs="Arial"/>
          <w:spacing w:val="-4"/>
        </w:rPr>
        <w:t xml:space="preserve">years </w:t>
      </w:r>
      <w:r w:rsidRPr="00ED51E6">
        <w:rPr>
          <w:rFonts w:cs="Arial"/>
        </w:rPr>
        <w:t xml:space="preserve">may become a </w:t>
      </w:r>
      <w:r w:rsidRPr="00ED51E6">
        <w:rPr>
          <w:rFonts w:cs="Arial"/>
          <w:spacing w:val="-3"/>
        </w:rPr>
        <w:t xml:space="preserve">member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6"/>
        </w:rPr>
        <w:t xml:space="preserve">Australia. </w:t>
      </w:r>
      <w:r w:rsidRPr="00ED51E6">
        <w:rPr>
          <w:rFonts w:cs="Arial"/>
          <w:spacing w:val="-3"/>
        </w:rPr>
        <w:t xml:space="preserve">The </w:t>
      </w:r>
      <w:r w:rsidRPr="00ED51E6">
        <w:rPr>
          <w:rFonts w:cs="Arial"/>
          <w:spacing w:val="-5"/>
        </w:rPr>
        <w:t xml:space="preserve">annual </w:t>
      </w:r>
      <w:r w:rsidRPr="00ED51E6">
        <w:rPr>
          <w:rFonts w:cs="Arial"/>
        </w:rPr>
        <w:t xml:space="preserve">fee is </w:t>
      </w:r>
      <w:proofErr w:type="gramStart"/>
      <w:r w:rsidRPr="00ED51E6">
        <w:rPr>
          <w:rFonts w:cs="Arial"/>
          <w:spacing w:val="-6"/>
        </w:rPr>
        <w:t>$25</w:t>
      </w:r>
      <w:proofErr w:type="gramEnd"/>
      <w:r w:rsidRPr="00ED51E6">
        <w:rPr>
          <w:rFonts w:cs="Arial"/>
          <w:spacing w:val="-6"/>
        </w:rPr>
        <w:t xml:space="preserve"> </w:t>
      </w:r>
      <w:r w:rsidRPr="00ED51E6">
        <w:rPr>
          <w:rFonts w:cs="Arial"/>
          <w:spacing w:val="-4"/>
        </w:rPr>
        <w:t xml:space="preserve">and membership </w:t>
      </w:r>
      <w:r w:rsidRPr="00ED51E6">
        <w:rPr>
          <w:rFonts w:cs="Arial"/>
          <w:spacing w:val="-5"/>
        </w:rPr>
        <w:t xml:space="preserve">entitles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3"/>
        </w:rPr>
        <w:t xml:space="preserve">person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5"/>
        </w:rPr>
        <w:t xml:space="preserve">involved </w:t>
      </w:r>
      <w:r w:rsidRPr="00ED51E6">
        <w:rPr>
          <w:rFonts w:cs="Arial"/>
        </w:rPr>
        <w:t xml:space="preserve">at </w:t>
      </w:r>
      <w:r w:rsidRPr="00ED51E6">
        <w:rPr>
          <w:rFonts w:cs="Arial"/>
          <w:spacing w:val="-5"/>
        </w:rPr>
        <w:t xml:space="preserve">general </w:t>
      </w:r>
      <w:r w:rsidRPr="00ED51E6">
        <w:rPr>
          <w:rFonts w:cs="Arial"/>
          <w:spacing w:val="-4"/>
        </w:rPr>
        <w:t xml:space="preserve">meetings, receive papers, and to vote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4"/>
        </w:rPr>
        <w:t xml:space="preserve">issues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>importance.</w:t>
      </w:r>
    </w:p>
    <w:p w14:paraId="242AD578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Supporters and Volunteers</w:t>
      </w:r>
    </w:p>
    <w:p w14:paraId="75427B60" w14:textId="77777777" w:rsidR="00EF0E3E" w:rsidRPr="00ED51E6" w:rsidRDefault="00CD1D01" w:rsidP="00400764">
      <w:pPr>
        <w:pStyle w:val="BodyText"/>
        <w:spacing w:before="120" w:after="120" w:line="276" w:lineRule="auto"/>
        <w:ind w:left="693" w:right="937"/>
        <w:rPr>
          <w:rFonts w:cs="Arial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relies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generosity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3"/>
        </w:rPr>
        <w:t xml:space="preserve">people in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3"/>
        </w:rPr>
        <w:t xml:space="preserve">community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raise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5"/>
        </w:rPr>
        <w:t xml:space="preserve">significant </w:t>
      </w:r>
      <w:r w:rsidRPr="00ED51E6">
        <w:rPr>
          <w:rFonts w:cs="Arial"/>
          <w:spacing w:val="-3"/>
        </w:rPr>
        <w:t xml:space="preserve">proportion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>the</w:t>
      </w:r>
    </w:p>
    <w:p w14:paraId="51AAD229" w14:textId="04D1A84A" w:rsidR="00EF0E3E" w:rsidRPr="00ED51E6" w:rsidRDefault="00CD1D01" w:rsidP="00400764">
      <w:pPr>
        <w:pStyle w:val="BodyText"/>
        <w:spacing w:before="120" w:after="120" w:line="276" w:lineRule="auto"/>
        <w:ind w:left="693" w:right="501"/>
        <w:rPr>
          <w:rFonts w:cs="Arial"/>
        </w:rPr>
      </w:pPr>
      <w:r w:rsidRPr="00ED51E6">
        <w:rPr>
          <w:rFonts w:cs="Arial"/>
          <w:spacing w:val="-4"/>
        </w:rPr>
        <w:t xml:space="preserve">money </w:t>
      </w:r>
      <w:r w:rsidRPr="00ED51E6">
        <w:rPr>
          <w:rFonts w:cs="Arial"/>
        </w:rPr>
        <w:t xml:space="preserve">needed </w:t>
      </w:r>
      <w:r w:rsidRPr="00ED51E6">
        <w:rPr>
          <w:rFonts w:cs="Arial"/>
          <w:spacing w:val="-4"/>
        </w:rPr>
        <w:t xml:space="preserve">to deliver our </w:t>
      </w:r>
      <w:r w:rsidRPr="00ED51E6">
        <w:rPr>
          <w:rFonts w:cs="Arial"/>
          <w:spacing w:val="-3"/>
        </w:rPr>
        <w:t xml:space="preserve">services. </w:t>
      </w:r>
      <w:r w:rsidRPr="00ED51E6">
        <w:rPr>
          <w:rFonts w:cs="Arial"/>
          <w:spacing w:val="-8"/>
        </w:rPr>
        <w:t xml:space="preserve">We </w:t>
      </w:r>
      <w:r w:rsidRPr="00ED51E6">
        <w:rPr>
          <w:rFonts w:cs="Arial"/>
          <w:spacing w:val="-5"/>
        </w:rPr>
        <w:t xml:space="preserve">appreciate </w:t>
      </w:r>
      <w:r w:rsidRPr="00ED51E6">
        <w:rPr>
          <w:rFonts w:cs="Arial"/>
          <w:spacing w:val="-6"/>
        </w:rPr>
        <w:t xml:space="preserve">any </w:t>
      </w:r>
      <w:r w:rsidR="00946C37" w:rsidRPr="00ED51E6">
        <w:rPr>
          <w:rFonts w:cs="Arial"/>
          <w:spacing w:val="-3"/>
        </w:rPr>
        <w:t>support;</w:t>
      </w:r>
      <w:r w:rsidRPr="00ED51E6">
        <w:rPr>
          <w:rFonts w:cs="Arial"/>
          <w:spacing w:val="-3"/>
        </w:rPr>
        <w:t xml:space="preserve"> </w:t>
      </w:r>
      <w:r w:rsidRPr="00ED51E6">
        <w:rPr>
          <w:rFonts w:cs="Arial"/>
          <w:spacing w:val="-5"/>
        </w:rPr>
        <w:t xml:space="preserve">all </w:t>
      </w:r>
      <w:r w:rsidRPr="00ED51E6">
        <w:rPr>
          <w:rFonts w:cs="Arial"/>
          <w:spacing w:val="-4"/>
        </w:rPr>
        <w:t xml:space="preserve">donations </w:t>
      </w:r>
      <w:r w:rsidRPr="00ED51E6">
        <w:rPr>
          <w:rFonts w:cs="Arial"/>
        </w:rPr>
        <w:t xml:space="preserve">go </w:t>
      </w:r>
      <w:r w:rsidRPr="00ED51E6">
        <w:rPr>
          <w:rFonts w:cs="Arial"/>
          <w:spacing w:val="-6"/>
        </w:rPr>
        <w:t xml:space="preserve">towards </w:t>
      </w:r>
      <w:r w:rsidRPr="00ED51E6">
        <w:rPr>
          <w:rFonts w:cs="Arial"/>
          <w:spacing w:val="-5"/>
        </w:rPr>
        <w:t xml:space="preserve">providing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clients. </w:t>
      </w:r>
      <w:r w:rsidRPr="00ED51E6">
        <w:rPr>
          <w:rFonts w:cs="Arial"/>
          <w:spacing w:val="-4"/>
        </w:rPr>
        <w:t xml:space="preserve">Clients </w:t>
      </w:r>
      <w:r w:rsidRPr="00ED51E6">
        <w:rPr>
          <w:rFonts w:cs="Arial"/>
        </w:rPr>
        <w:t xml:space="preserve">may </w:t>
      </w:r>
      <w:r w:rsidRPr="00ED51E6">
        <w:rPr>
          <w:rFonts w:cs="Arial"/>
          <w:spacing w:val="-4"/>
        </w:rPr>
        <w:t xml:space="preserve">receive </w:t>
      </w:r>
      <w:r w:rsidRPr="00ED51E6">
        <w:rPr>
          <w:rFonts w:cs="Arial"/>
          <w:spacing w:val="-6"/>
        </w:rPr>
        <w:t xml:space="preserve">marketing </w:t>
      </w:r>
      <w:r w:rsidRPr="00ED51E6">
        <w:rPr>
          <w:rFonts w:cs="Arial"/>
          <w:spacing w:val="-5"/>
        </w:rPr>
        <w:t xml:space="preserve">material </w:t>
      </w:r>
      <w:r w:rsidRPr="00ED51E6">
        <w:rPr>
          <w:rFonts w:cs="Arial"/>
          <w:spacing w:val="-3"/>
        </w:rPr>
        <w:t xml:space="preserve">in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mail giving </w:t>
      </w:r>
      <w:r w:rsidRPr="00ED51E6">
        <w:rPr>
          <w:rFonts w:cs="Arial"/>
          <w:spacing w:val="-5"/>
        </w:rPr>
        <w:t xml:space="preserve">them the </w:t>
      </w:r>
      <w:r w:rsidRPr="00ED51E6">
        <w:rPr>
          <w:rFonts w:cs="Arial"/>
          <w:spacing w:val="-4"/>
        </w:rPr>
        <w:t xml:space="preserve">option to </w:t>
      </w:r>
      <w:r w:rsidRPr="00ED51E6">
        <w:rPr>
          <w:rFonts w:cs="Arial"/>
          <w:spacing w:val="-6"/>
        </w:rPr>
        <w:t xml:space="preserve">donate. </w:t>
      </w:r>
      <w:r w:rsidRPr="00ED51E6">
        <w:rPr>
          <w:rFonts w:cs="Arial"/>
          <w:spacing w:val="-4"/>
        </w:rPr>
        <w:t xml:space="preserve">If </w:t>
      </w:r>
      <w:r w:rsidRPr="00ED51E6">
        <w:rPr>
          <w:rFonts w:cs="Arial"/>
          <w:spacing w:val="-5"/>
        </w:rPr>
        <w:t xml:space="preserve">you would </w:t>
      </w:r>
      <w:r w:rsidRPr="00ED51E6">
        <w:rPr>
          <w:rFonts w:cs="Arial"/>
          <w:spacing w:val="-7"/>
        </w:rPr>
        <w:t xml:space="preserve">like </w:t>
      </w:r>
      <w:r w:rsidRPr="00ED51E6">
        <w:rPr>
          <w:rFonts w:cs="Arial"/>
          <w:spacing w:val="-4"/>
        </w:rPr>
        <w:t xml:space="preserve">to discuss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6"/>
        </w:rPr>
        <w:t xml:space="preserve">marketing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5"/>
        </w:rPr>
        <w:t xml:space="preserve">communication </w:t>
      </w:r>
      <w:r w:rsidR="00946C37" w:rsidRPr="00ED51E6">
        <w:rPr>
          <w:rFonts w:cs="Arial"/>
          <w:spacing w:val="-5"/>
        </w:rPr>
        <w:t>preferences,</w:t>
      </w:r>
      <w:r w:rsidRPr="00ED51E6">
        <w:rPr>
          <w:rFonts w:cs="Arial"/>
          <w:spacing w:val="-5"/>
        </w:rPr>
        <w:t xml:space="preserve"> </w:t>
      </w:r>
      <w:r w:rsidRPr="00ED51E6">
        <w:rPr>
          <w:rFonts w:cs="Arial"/>
          <w:spacing w:val="-3"/>
        </w:rPr>
        <w:t xml:space="preserve">please </w:t>
      </w:r>
      <w:r w:rsidRPr="00ED51E6">
        <w:rPr>
          <w:rFonts w:cs="Arial"/>
          <w:spacing w:val="-4"/>
        </w:rPr>
        <w:t xml:space="preserve">call </w:t>
      </w:r>
      <w:r w:rsidRPr="00ED51E6">
        <w:rPr>
          <w:rFonts w:cs="Arial"/>
          <w:b/>
          <w:spacing w:val="-6"/>
        </w:rPr>
        <w:t xml:space="preserve">1800 42 </w:t>
      </w:r>
      <w:r w:rsidRPr="00ED51E6">
        <w:rPr>
          <w:rFonts w:cs="Arial"/>
          <w:b/>
          <w:spacing w:val="-3"/>
        </w:rPr>
        <w:t xml:space="preserve">20 </w:t>
      </w:r>
      <w:r w:rsidRPr="00ED51E6">
        <w:rPr>
          <w:rFonts w:cs="Arial"/>
          <w:b/>
          <w:spacing w:val="-19"/>
        </w:rPr>
        <w:t>77</w:t>
      </w:r>
      <w:r w:rsidRPr="00ED51E6">
        <w:rPr>
          <w:rFonts w:cs="Arial"/>
          <w:spacing w:val="-19"/>
        </w:rPr>
        <w:t>.</w:t>
      </w:r>
    </w:p>
    <w:p w14:paraId="79C1BD6F" w14:textId="7F361A75" w:rsidR="00EF0E3E" w:rsidRPr="00ED51E6" w:rsidRDefault="00CD1D01" w:rsidP="00400764">
      <w:pPr>
        <w:pStyle w:val="BodyText"/>
        <w:spacing w:before="120" w:after="120" w:line="276" w:lineRule="auto"/>
        <w:ind w:left="693" w:right="746"/>
        <w:rPr>
          <w:rFonts w:cs="Arial"/>
        </w:rPr>
      </w:pPr>
      <w:r w:rsidRPr="00ED51E6">
        <w:rPr>
          <w:rFonts w:cs="Arial"/>
          <w:spacing w:val="-4"/>
        </w:rPr>
        <w:t xml:space="preserve">While </w:t>
      </w:r>
      <w:r w:rsidRPr="00ED51E6">
        <w:rPr>
          <w:rFonts w:cs="Arial"/>
          <w:spacing w:val="-6"/>
        </w:rPr>
        <w:t xml:space="preserve">many </w:t>
      </w:r>
      <w:r w:rsidRPr="00ED51E6">
        <w:rPr>
          <w:rFonts w:cs="Arial"/>
        </w:rPr>
        <w:t xml:space="preserve">support us </w:t>
      </w:r>
      <w:r w:rsidRPr="00ED51E6">
        <w:rPr>
          <w:rFonts w:cs="Arial"/>
          <w:spacing w:val="-7"/>
        </w:rPr>
        <w:t xml:space="preserve">financially, </w:t>
      </w:r>
      <w:r w:rsidRPr="00ED51E6">
        <w:rPr>
          <w:rFonts w:cs="Arial"/>
          <w:spacing w:val="-4"/>
        </w:rPr>
        <w:t xml:space="preserve">others give </w:t>
      </w:r>
      <w:r w:rsidRPr="00ED51E6">
        <w:rPr>
          <w:rFonts w:cs="Arial"/>
          <w:spacing w:val="-5"/>
        </w:rPr>
        <w:t xml:space="preserve">their time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 xml:space="preserve">skills </w:t>
      </w:r>
      <w:r w:rsidRPr="00ED51E6">
        <w:rPr>
          <w:rFonts w:cs="Arial"/>
        </w:rPr>
        <w:t xml:space="preserve">as </w:t>
      </w:r>
      <w:r w:rsidRPr="00ED51E6">
        <w:rPr>
          <w:rFonts w:cs="Arial"/>
          <w:spacing w:val="-5"/>
        </w:rPr>
        <w:t xml:space="preserve">volunteers. </w:t>
      </w:r>
      <w:r w:rsidR="000C6D41" w:rsidRPr="00ED51E6">
        <w:rPr>
          <w:rFonts w:cs="Arial"/>
          <w:spacing w:val="-5"/>
        </w:rPr>
        <w:t>V</w:t>
      </w:r>
      <w:r w:rsidRPr="00ED51E6">
        <w:rPr>
          <w:rFonts w:cs="Arial"/>
          <w:spacing w:val="-5"/>
        </w:rPr>
        <w:t xml:space="preserve">olunteers </w:t>
      </w:r>
      <w:r w:rsidRPr="00ED51E6">
        <w:rPr>
          <w:rFonts w:cs="Arial"/>
          <w:spacing w:val="-4"/>
        </w:rPr>
        <w:t xml:space="preserve">enable 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4"/>
        </w:rPr>
        <w:t xml:space="preserve">to reduce </w:t>
      </w:r>
      <w:r w:rsidRPr="00ED51E6">
        <w:rPr>
          <w:rFonts w:cs="Arial"/>
        </w:rPr>
        <w:t xml:space="preserve">costs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 xml:space="preserve">devote </w:t>
      </w:r>
      <w:r w:rsidRPr="00ED51E6">
        <w:rPr>
          <w:rFonts w:cs="Arial"/>
          <w:spacing w:val="-4"/>
        </w:rPr>
        <w:t xml:space="preserve">more </w:t>
      </w:r>
      <w:r w:rsidRPr="00ED51E6">
        <w:rPr>
          <w:rFonts w:cs="Arial"/>
          <w:spacing w:val="-5"/>
        </w:rPr>
        <w:t xml:space="preserve">resources </w:t>
      </w:r>
      <w:r w:rsidRPr="00ED51E6">
        <w:rPr>
          <w:rFonts w:cs="Arial"/>
          <w:spacing w:val="-4"/>
        </w:rPr>
        <w:t xml:space="preserve">to deliver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3"/>
        </w:rPr>
        <w:t xml:space="preserve">people </w:t>
      </w:r>
      <w:r w:rsidRPr="00ED51E6">
        <w:rPr>
          <w:rFonts w:cs="Arial"/>
          <w:spacing w:val="-2"/>
        </w:rPr>
        <w:t xml:space="preserve">who </w:t>
      </w:r>
      <w:r w:rsidRPr="00ED51E6">
        <w:rPr>
          <w:rFonts w:cs="Arial"/>
          <w:spacing w:val="-5"/>
        </w:rPr>
        <w:t xml:space="preserve">are </w:t>
      </w:r>
      <w:r w:rsidRPr="00ED51E6">
        <w:rPr>
          <w:rFonts w:cs="Arial"/>
          <w:spacing w:val="-4"/>
        </w:rPr>
        <w:t xml:space="preserve">blind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4"/>
        </w:rPr>
        <w:t>have low</w:t>
      </w:r>
      <w:r w:rsidRPr="00ED51E6">
        <w:rPr>
          <w:rFonts w:cs="Arial"/>
          <w:spacing w:val="13"/>
        </w:rPr>
        <w:t xml:space="preserve"> </w:t>
      </w:r>
      <w:r w:rsidRPr="00ED51E6">
        <w:rPr>
          <w:rFonts w:cs="Arial"/>
          <w:spacing w:val="-6"/>
        </w:rPr>
        <w:t>vision.</w:t>
      </w:r>
    </w:p>
    <w:p w14:paraId="092B309A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Advocates</w:t>
      </w:r>
    </w:p>
    <w:p w14:paraId="6A9607B2" w14:textId="7EF2C163" w:rsidR="00191244" w:rsidRDefault="00CD1D01" w:rsidP="00400764">
      <w:pPr>
        <w:pStyle w:val="BodyText"/>
        <w:spacing w:before="120" w:after="120" w:line="276" w:lineRule="auto"/>
        <w:ind w:left="693" w:right="627"/>
        <w:rPr>
          <w:rFonts w:cs="Arial"/>
          <w:spacing w:val="-7"/>
        </w:rPr>
      </w:pPr>
      <w:r w:rsidRPr="00ED51E6">
        <w:rPr>
          <w:rFonts w:cs="Arial"/>
        </w:rPr>
        <w:t xml:space="preserve">An </w:t>
      </w:r>
      <w:r w:rsidRPr="00ED51E6">
        <w:rPr>
          <w:rFonts w:cs="Arial"/>
          <w:spacing w:val="-4"/>
        </w:rPr>
        <w:t xml:space="preserve">advocate </w:t>
      </w:r>
      <w:r w:rsidRPr="00ED51E6">
        <w:rPr>
          <w:rFonts w:cs="Arial"/>
        </w:rPr>
        <w:t xml:space="preserve">is a </w:t>
      </w:r>
      <w:r w:rsidRPr="00ED51E6">
        <w:rPr>
          <w:rFonts w:cs="Arial"/>
          <w:spacing w:val="-3"/>
        </w:rPr>
        <w:t xml:space="preserve">person </w:t>
      </w:r>
      <w:r w:rsidRPr="00ED51E6">
        <w:rPr>
          <w:rFonts w:cs="Arial"/>
          <w:spacing w:val="-2"/>
        </w:rPr>
        <w:t xml:space="preserve">who </w:t>
      </w:r>
      <w:r w:rsidRPr="00ED51E6">
        <w:rPr>
          <w:rFonts w:cs="Arial"/>
          <w:spacing w:val="-3"/>
        </w:rPr>
        <w:t xml:space="preserve">can speak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</w:rPr>
        <w:t xml:space="preserve">act on </w:t>
      </w:r>
      <w:r w:rsidRPr="00ED51E6">
        <w:rPr>
          <w:rFonts w:cs="Arial"/>
          <w:spacing w:val="-4"/>
        </w:rPr>
        <w:t xml:space="preserve">behalf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3"/>
        </w:rPr>
        <w:t xml:space="preserve">someone </w:t>
      </w:r>
      <w:r w:rsidRPr="00ED51E6">
        <w:rPr>
          <w:rFonts w:cs="Arial"/>
          <w:spacing w:val="-6"/>
        </w:rPr>
        <w:t xml:space="preserve">else. </w:t>
      </w:r>
      <w:r w:rsidRPr="00ED51E6">
        <w:rPr>
          <w:rFonts w:cs="Arial"/>
          <w:spacing w:val="-12"/>
        </w:rPr>
        <w:t xml:space="preserve">You </w:t>
      </w:r>
      <w:r w:rsidRPr="00ED51E6">
        <w:rPr>
          <w:rFonts w:cs="Arial"/>
        </w:rPr>
        <w:t xml:space="preserve">may </w:t>
      </w:r>
      <w:r w:rsidRPr="00ED51E6">
        <w:rPr>
          <w:rFonts w:cs="Arial"/>
          <w:spacing w:val="-3"/>
        </w:rPr>
        <w:t xml:space="preserve">choose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work through </w:t>
      </w:r>
      <w:r w:rsidRPr="00ED51E6">
        <w:rPr>
          <w:rFonts w:cs="Arial"/>
          <w:spacing w:val="-3"/>
        </w:rPr>
        <w:t xml:space="preserve">an </w:t>
      </w:r>
      <w:r w:rsidRPr="00ED51E6">
        <w:rPr>
          <w:rFonts w:cs="Arial"/>
          <w:spacing w:val="-4"/>
        </w:rPr>
        <w:t xml:space="preserve">advocate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  <w:spacing w:val="-4"/>
        </w:rPr>
        <w:t xml:space="preserve">choice to help </w:t>
      </w:r>
      <w:r w:rsidRPr="00ED51E6">
        <w:rPr>
          <w:rFonts w:cs="Arial"/>
          <w:spacing w:val="-6"/>
        </w:rPr>
        <w:t xml:space="preserve">make </w:t>
      </w:r>
      <w:r w:rsidRPr="00ED51E6">
        <w:rPr>
          <w:rFonts w:cs="Arial"/>
          <w:spacing w:val="-4"/>
        </w:rPr>
        <w:t xml:space="preserve">decisions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4"/>
        </w:rPr>
        <w:t xml:space="preserve">resolve </w:t>
      </w:r>
      <w:r w:rsidRPr="00ED51E6">
        <w:rPr>
          <w:rFonts w:cs="Arial"/>
          <w:spacing w:val="-5"/>
        </w:rPr>
        <w:t xml:space="preserve">issues. </w:t>
      </w:r>
      <w:r w:rsidRPr="00ED51E6">
        <w:rPr>
          <w:rFonts w:cs="Arial"/>
          <w:spacing w:val="-12"/>
        </w:rPr>
        <w:t xml:space="preserve">You </w:t>
      </w:r>
      <w:r w:rsidRPr="00ED51E6">
        <w:rPr>
          <w:rFonts w:cs="Arial"/>
        </w:rPr>
        <w:t xml:space="preserve">may </w:t>
      </w:r>
      <w:r w:rsidRPr="00ED51E6">
        <w:rPr>
          <w:rFonts w:cs="Arial"/>
          <w:spacing w:val="-3"/>
        </w:rPr>
        <w:t xml:space="preserve">choose an </w:t>
      </w:r>
      <w:r w:rsidRPr="00ED51E6">
        <w:rPr>
          <w:rFonts w:cs="Arial"/>
          <w:spacing w:val="-4"/>
        </w:rPr>
        <w:t xml:space="preserve">advocate </w:t>
      </w:r>
      <w:r w:rsidRPr="00ED51E6">
        <w:rPr>
          <w:rFonts w:cs="Arial"/>
          <w:spacing w:val="-2"/>
        </w:rPr>
        <w:t xml:space="preserve">who </w:t>
      </w:r>
      <w:r w:rsidRPr="00ED51E6">
        <w:rPr>
          <w:rFonts w:cs="Arial"/>
        </w:rPr>
        <w:t xml:space="preserve">is a </w:t>
      </w:r>
      <w:r w:rsidRPr="00ED51E6">
        <w:rPr>
          <w:rFonts w:cs="Arial"/>
          <w:spacing w:val="-5"/>
        </w:rPr>
        <w:t xml:space="preserve">family </w:t>
      </w:r>
      <w:r w:rsidRPr="00ED51E6">
        <w:rPr>
          <w:rFonts w:cs="Arial"/>
          <w:spacing w:val="-7"/>
        </w:rPr>
        <w:t xml:space="preserve">member, </w:t>
      </w:r>
      <w:r w:rsidRPr="00ED51E6">
        <w:rPr>
          <w:rFonts w:cs="Arial"/>
          <w:spacing w:val="-6"/>
        </w:rPr>
        <w:t xml:space="preserve">friend,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5"/>
        </w:rPr>
        <w:t xml:space="preserve">from </w:t>
      </w:r>
      <w:r w:rsidRPr="00ED51E6">
        <w:rPr>
          <w:rFonts w:cs="Arial"/>
          <w:spacing w:val="-3"/>
        </w:rPr>
        <w:t xml:space="preserve">an </w:t>
      </w:r>
      <w:r w:rsidRPr="00ED51E6">
        <w:rPr>
          <w:rFonts w:cs="Arial"/>
          <w:spacing w:val="-4"/>
        </w:rPr>
        <w:t xml:space="preserve">external </w:t>
      </w:r>
      <w:r w:rsidRPr="00ED51E6">
        <w:rPr>
          <w:rFonts w:cs="Arial"/>
          <w:spacing w:val="-3"/>
        </w:rPr>
        <w:t xml:space="preserve">agency </w:t>
      </w:r>
      <w:r w:rsidRPr="00ED51E6">
        <w:rPr>
          <w:rFonts w:cs="Arial"/>
          <w:spacing w:val="-8"/>
        </w:rPr>
        <w:t xml:space="preserve">(see </w:t>
      </w:r>
      <w:r w:rsidRPr="00ED51E6">
        <w:rPr>
          <w:rFonts w:cs="Arial"/>
          <w:spacing w:val="-3"/>
        </w:rPr>
        <w:t xml:space="preserve">Other </w:t>
      </w:r>
      <w:r w:rsidRPr="00ED51E6">
        <w:rPr>
          <w:rFonts w:cs="Arial"/>
          <w:spacing w:val="-9"/>
        </w:rPr>
        <w:t xml:space="preserve">Contacts).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</w:rPr>
        <w:t xml:space="preserve">supports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</w:rPr>
        <w:t xml:space="preserve">respects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choice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client </w:t>
      </w:r>
      <w:r w:rsidRPr="00ED51E6">
        <w:rPr>
          <w:rFonts w:cs="Arial"/>
          <w:spacing w:val="-7"/>
        </w:rPr>
        <w:t>makes.</w:t>
      </w:r>
    </w:p>
    <w:p w14:paraId="41F1E0E3" w14:textId="77777777" w:rsidR="00191244" w:rsidRDefault="00191244">
      <w:pPr>
        <w:rPr>
          <w:rFonts w:cs="Arial"/>
          <w:spacing w:val="-7"/>
          <w:sz w:val="36"/>
          <w:szCs w:val="36"/>
        </w:rPr>
      </w:pPr>
      <w:r>
        <w:rPr>
          <w:rFonts w:cs="Arial"/>
          <w:spacing w:val="-7"/>
        </w:rPr>
        <w:br w:type="page"/>
      </w:r>
    </w:p>
    <w:p w14:paraId="62AF5579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lastRenderedPageBreak/>
        <w:t>Service completion and service withdrawal</w:t>
      </w:r>
    </w:p>
    <w:p w14:paraId="5EE3817C" w14:textId="3AB2F0F9" w:rsidR="00C854E7" w:rsidRPr="00ED51E6" w:rsidRDefault="00CD1D01" w:rsidP="00400764">
      <w:pPr>
        <w:pStyle w:val="BodyText"/>
        <w:spacing w:before="120" w:after="120" w:line="276" w:lineRule="auto"/>
        <w:ind w:left="693" w:right="627"/>
        <w:rPr>
          <w:rFonts w:cs="Arial"/>
          <w:spacing w:val="-12"/>
        </w:rPr>
      </w:pP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5"/>
        </w:rPr>
        <w:t xml:space="preserve">are </w:t>
      </w:r>
      <w:r w:rsidRPr="00ED51E6">
        <w:rPr>
          <w:rFonts w:cs="Arial"/>
          <w:spacing w:val="-4"/>
        </w:rPr>
        <w:t xml:space="preserve">planned with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ensure </w:t>
      </w:r>
      <w:r w:rsidRPr="00ED51E6">
        <w:rPr>
          <w:rFonts w:cs="Arial"/>
          <w:spacing w:val="-6"/>
        </w:rPr>
        <w:t xml:space="preserve">they </w:t>
      </w:r>
      <w:r w:rsidRPr="00ED51E6">
        <w:rPr>
          <w:rFonts w:cs="Arial"/>
        </w:rPr>
        <w:t xml:space="preserve">meet </w:t>
      </w:r>
      <w:r w:rsidRPr="00ED51E6">
        <w:rPr>
          <w:rFonts w:cs="Arial"/>
          <w:spacing w:val="-5"/>
        </w:rPr>
        <w:t xml:space="preserve">your </w:t>
      </w:r>
      <w:r w:rsidRPr="00ED51E6">
        <w:rPr>
          <w:rFonts w:cs="Arial"/>
        </w:rPr>
        <w:t xml:space="preserve">needs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 xml:space="preserve">goals. </w:t>
      </w:r>
      <w:r w:rsidRPr="00ED51E6">
        <w:rPr>
          <w:rFonts w:cs="Arial"/>
        </w:rPr>
        <w:t xml:space="preserve">A </w:t>
      </w:r>
      <w:r w:rsidR="000C6D41" w:rsidRPr="00ED51E6">
        <w:rPr>
          <w:rFonts w:cs="Arial"/>
        </w:rPr>
        <w:t>schedule of support</w:t>
      </w:r>
      <w:r w:rsidRPr="00ED51E6">
        <w:rPr>
          <w:rFonts w:cs="Arial"/>
          <w:spacing w:val="-4"/>
        </w:rPr>
        <w:t xml:space="preserve"> </w:t>
      </w:r>
      <w:r w:rsidRPr="00ED51E6">
        <w:rPr>
          <w:rFonts w:cs="Arial"/>
        </w:rPr>
        <w:t xml:space="preserve">is </w:t>
      </w:r>
      <w:r w:rsidRPr="00ED51E6">
        <w:rPr>
          <w:rFonts w:cs="Arial"/>
          <w:spacing w:val="-3"/>
        </w:rPr>
        <w:t xml:space="preserve">completed when </w:t>
      </w:r>
      <w:r w:rsidRPr="00ED51E6">
        <w:rPr>
          <w:rFonts w:cs="Arial"/>
          <w:spacing w:val="-5"/>
        </w:rPr>
        <w:t xml:space="preserve">your identified </w:t>
      </w:r>
      <w:r w:rsidRPr="00ED51E6">
        <w:rPr>
          <w:rFonts w:cs="Arial"/>
          <w:spacing w:val="-3"/>
        </w:rPr>
        <w:t xml:space="preserve">goals </w:t>
      </w:r>
      <w:r w:rsidRPr="00ED51E6">
        <w:rPr>
          <w:rFonts w:cs="Arial"/>
          <w:spacing w:val="-4"/>
        </w:rPr>
        <w:t xml:space="preserve">have </w:t>
      </w:r>
      <w:r w:rsidRPr="00ED51E6">
        <w:rPr>
          <w:rFonts w:cs="Arial"/>
        </w:rPr>
        <w:t xml:space="preserve">been </w:t>
      </w:r>
      <w:r w:rsidRPr="00ED51E6">
        <w:rPr>
          <w:rFonts w:cs="Arial"/>
          <w:spacing w:val="-5"/>
        </w:rPr>
        <w:t xml:space="preserve">achieved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3"/>
        </w:rPr>
        <w:t xml:space="preserve">when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</w:rPr>
        <w:t xml:space="preserve">elect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3"/>
        </w:rPr>
        <w:t xml:space="preserve">cease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before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completion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agreed </w:t>
      </w:r>
      <w:r w:rsidRPr="00ED51E6">
        <w:rPr>
          <w:rFonts w:cs="Arial"/>
          <w:spacing w:val="-3"/>
        </w:rPr>
        <w:t xml:space="preserve">services. </w:t>
      </w:r>
      <w:r w:rsidRPr="00ED51E6">
        <w:rPr>
          <w:rFonts w:cs="Arial"/>
          <w:spacing w:val="-12"/>
        </w:rPr>
        <w:t xml:space="preserve">You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5"/>
        </w:rPr>
        <w:t xml:space="preserve">remain </w:t>
      </w:r>
      <w:r w:rsidRPr="00ED51E6">
        <w:rPr>
          <w:rFonts w:cs="Arial"/>
          <w:spacing w:val="-3"/>
        </w:rPr>
        <w:t xml:space="preserve">connected </w:t>
      </w:r>
      <w:r w:rsidRPr="00ED51E6">
        <w:rPr>
          <w:rFonts w:cs="Arial"/>
          <w:spacing w:val="-4"/>
        </w:rPr>
        <w:t xml:space="preserve">with </w:t>
      </w:r>
      <w:r w:rsidRPr="00ED51E6">
        <w:rPr>
          <w:rFonts w:cs="Arial"/>
        </w:rPr>
        <w:t xml:space="preserve">us </w:t>
      </w:r>
      <w:r w:rsidRPr="00ED51E6">
        <w:rPr>
          <w:rFonts w:cs="Arial"/>
          <w:spacing w:val="-5"/>
        </w:rPr>
        <w:t xml:space="preserve">by </w:t>
      </w:r>
      <w:r w:rsidRPr="00ED51E6">
        <w:rPr>
          <w:rFonts w:cs="Arial"/>
          <w:spacing w:val="-4"/>
        </w:rPr>
        <w:t xml:space="preserve">receiving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4"/>
        </w:rPr>
        <w:t xml:space="preserve">client </w:t>
      </w:r>
      <w:r w:rsidRPr="00ED51E6">
        <w:rPr>
          <w:rFonts w:cs="Arial"/>
          <w:spacing w:val="-6"/>
        </w:rPr>
        <w:t xml:space="preserve">newsletter, </w:t>
      </w:r>
      <w:r w:rsidRPr="00ED51E6">
        <w:rPr>
          <w:rFonts w:cs="Arial"/>
          <w:spacing w:val="-5"/>
        </w:rPr>
        <w:t xml:space="preserve">using </w:t>
      </w:r>
      <w:r w:rsidRPr="00ED51E6">
        <w:rPr>
          <w:rFonts w:cs="Arial"/>
          <w:spacing w:val="-4"/>
        </w:rPr>
        <w:t xml:space="preserve">our </w:t>
      </w:r>
      <w:r w:rsidRPr="00ED51E6">
        <w:rPr>
          <w:rFonts w:cs="Arial"/>
          <w:spacing w:val="-3"/>
        </w:rPr>
        <w:t xml:space="preserve">library services, </w:t>
      </w:r>
      <w:r w:rsidRPr="00ED51E6">
        <w:rPr>
          <w:rFonts w:cs="Arial"/>
          <w:spacing w:val="-5"/>
        </w:rPr>
        <w:t xml:space="preserve">visiting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7"/>
        </w:rPr>
        <w:t xml:space="preserve">Australia’s </w:t>
      </w:r>
      <w:r w:rsidRPr="00ED51E6">
        <w:rPr>
          <w:rFonts w:cs="Arial"/>
          <w:spacing w:val="-6"/>
        </w:rPr>
        <w:t xml:space="preserve">website, </w:t>
      </w:r>
      <w:r w:rsidRPr="00ED51E6">
        <w:rPr>
          <w:rFonts w:cs="Arial"/>
          <w:spacing w:val="-5"/>
        </w:rPr>
        <w:t xml:space="preserve">listening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3"/>
        </w:rPr>
        <w:t xml:space="preserve">segments about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6"/>
        </w:rPr>
        <w:t xml:space="preserve">Radio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5"/>
        </w:rPr>
        <w:t xml:space="preserve">joining </w:t>
      </w:r>
      <w:r w:rsidRPr="00ED51E6">
        <w:rPr>
          <w:rFonts w:cs="Arial"/>
          <w:spacing w:val="-4"/>
        </w:rPr>
        <w:t xml:space="preserve">our Facebook </w:t>
      </w:r>
      <w:r w:rsidRPr="00ED51E6">
        <w:rPr>
          <w:rFonts w:cs="Arial"/>
          <w:spacing w:val="-5"/>
        </w:rPr>
        <w:t>page.</w:t>
      </w:r>
      <w:r w:rsidR="000C6D41" w:rsidRPr="00ED51E6">
        <w:rPr>
          <w:rFonts w:cs="Arial"/>
          <w:spacing w:val="-12"/>
        </w:rPr>
        <w:t xml:space="preserve"> </w:t>
      </w:r>
    </w:p>
    <w:p w14:paraId="3DF4144E" w14:textId="318B4FBA" w:rsidR="000C6D41" w:rsidRPr="00ED51E6" w:rsidRDefault="00CD1D01" w:rsidP="00400764">
      <w:pPr>
        <w:pStyle w:val="BodyText"/>
        <w:spacing w:before="120" w:after="120" w:line="276" w:lineRule="auto"/>
        <w:ind w:left="693" w:right="627"/>
        <w:rPr>
          <w:rFonts w:cs="Arial"/>
          <w:spacing w:val="-3"/>
        </w:rPr>
      </w:pPr>
      <w:r w:rsidRPr="00ED51E6">
        <w:rPr>
          <w:rFonts w:cs="Arial"/>
          <w:spacing w:val="-12"/>
        </w:rPr>
        <w:t xml:space="preserve">You </w:t>
      </w:r>
      <w:r w:rsidRPr="00ED51E6">
        <w:rPr>
          <w:rFonts w:cs="Arial"/>
          <w:spacing w:val="-3"/>
        </w:rPr>
        <w:t xml:space="preserve">can contact </w:t>
      </w:r>
      <w:r w:rsidRPr="00ED51E6">
        <w:rPr>
          <w:rFonts w:cs="Arial"/>
        </w:rPr>
        <w:t xml:space="preserve">us </w:t>
      </w:r>
      <w:r w:rsidRPr="00ED51E6">
        <w:rPr>
          <w:rFonts w:cs="Arial"/>
          <w:spacing w:val="-3"/>
        </w:rPr>
        <w:t xml:space="preserve">when </w:t>
      </w:r>
      <w:r w:rsidRPr="00ED51E6">
        <w:rPr>
          <w:rFonts w:cs="Arial"/>
          <w:spacing w:val="-5"/>
        </w:rPr>
        <w:t xml:space="preserve">there </w:t>
      </w:r>
      <w:r w:rsidRPr="00ED51E6">
        <w:rPr>
          <w:rFonts w:cs="Arial"/>
        </w:rPr>
        <w:t xml:space="preserve">is a </w:t>
      </w:r>
      <w:r w:rsidRPr="00ED51E6">
        <w:rPr>
          <w:rFonts w:cs="Arial"/>
          <w:spacing w:val="-4"/>
        </w:rPr>
        <w:t xml:space="preserve">change </w:t>
      </w:r>
      <w:r w:rsidRPr="00ED51E6">
        <w:rPr>
          <w:rFonts w:cs="Arial"/>
          <w:spacing w:val="-3"/>
        </w:rPr>
        <w:t>in</w:t>
      </w:r>
      <w:r w:rsidR="00C854E7" w:rsidRPr="00ED51E6">
        <w:rPr>
          <w:rFonts w:cs="Arial"/>
          <w:spacing w:val="-3"/>
        </w:rPr>
        <w:t xml:space="preserve"> your</w:t>
      </w:r>
      <w:r w:rsidRPr="00ED51E6">
        <w:rPr>
          <w:rFonts w:cs="Arial"/>
          <w:spacing w:val="-3"/>
        </w:rPr>
        <w:t xml:space="preserve"> </w:t>
      </w:r>
      <w:r w:rsidRPr="00ED51E6">
        <w:rPr>
          <w:rFonts w:cs="Arial"/>
          <w:spacing w:val="-5"/>
        </w:rPr>
        <w:t xml:space="preserve">vision, </w:t>
      </w:r>
      <w:r w:rsidRPr="00ED51E6">
        <w:rPr>
          <w:rFonts w:cs="Arial"/>
          <w:spacing w:val="-4"/>
        </w:rPr>
        <w:t xml:space="preserve">change </w:t>
      </w:r>
      <w:r w:rsidRPr="00ED51E6">
        <w:rPr>
          <w:rFonts w:cs="Arial"/>
          <w:spacing w:val="-3"/>
        </w:rPr>
        <w:t xml:space="preserve">in </w:t>
      </w:r>
      <w:r w:rsidRPr="00ED51E6">
        <w:rPr>
          <w:rFonts w:cs="Arial"/>
          <w:spacing w:val="-4"/>
        </w:rPr>
        <w:t xml:space="preserve">personal </w:t>
      </w:r>
      <w:r w:rsidRPr="00ED51E6">
        <w:rPr>
          <w:rFonts w:cs="Arial"/>
          <w:spacing w:val="-5"/>
        </w:rPr>
        <w:t xml:space="preserve">circumstances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3"/>
        </w:rPr>
        <w:t xml:space="preserve">when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4"/>
        </w:rPr>
        <w:t xml:space="preserve">new </w:t>
      </w:r>
      <w:r w:rsidRPr="00ED51E6">
        <w:rPr>
          <w:rFonts w:cs="Arial"/>
        </w:rPr>
        <w:t xml:space="preserve">need </w:t>
      </w:r>
      <w:r w:rsidRPr="00ED51E6">
        <w:rPr>
          <w:rFonts w:cs="Arial"/>
          <w:spacing w:val="-6"/>
        </w:rPr>
        <w:t xml:space="preserve">arises. </w:t>
      </w:r>
    </w:p>
    <w:p w14:paraId="5186F1C9" w14:textId="1592DB4F" w:rsidR="00EF0E3E" w:rsidRPr="00ED51E6" w:rsidRDefault="00CD1D01" w:rsidP="00400764">
      <w:pPr>
        <w:pStyle w:val="BodyText"/>
        <w:spacing w:before="120" w:after="120" w:line="276" w:lineRule="auto"/>
        <w:ind w:left="693" w:right="627"/>
        <w:rPr>
          <w:rFonts w:cs="Arial"/>
          <w:spacing w:val="-6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</w:rPr>
        <w:t xml:space="preserve">support </w:t>
      </w:r>
      <w:r w:rsidRPr="00ED51E6">
        <w:rPr>
          <w:rFonts w:cs="Arial"/>
          <w:spacing w:val="-5"/>
        </w:rPr>
        <w:t xml:space="preserve">you </w:t>
      </w:r>
      <w:r w:rsidRPr="00ED51E6">
        <w:rPr>
          <w:rFonts w:cs="Arial"/>
          <w:spacing w:val="-4"/>
        </w:rPr>
        <w:t xml:space="preserve">with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5"/>
        </w:rPr>
        <w:t xml:space="preserve">referral </w:t>
      </w:r>
      <w:r w:rsidRPr="00ED51E6">
        <w:rPr>
          <w:rFonts w:cs="Arial"/>
          <w:spacing w:val="-4"/>
        </w:rPr>
        <w:t xml:space="preserve">to other assessment agencies </w:t>
      </w:r>
      <w:r w:rsidRPr="00ED51E6">
        <w:rPr>
          <w:rFonts w:cs="Arial"/>
          <w:spacing w:val="-7"/>
        </w:rPr>
        <w:t xml:space="preserve">like </w:t>
      </w:r>
      <w:r w:rsidRPr="00ED51E6">
        <w:rPr>
          <w:rFonts w:cs="Arial"/>
          <w:spacing w:val="-3"/>
        </w:rPr>
        <w:t xml:space="preserve">My Aged </w:t>
      </w:r>
      <w:r w:rsidRPr="00ED51E6">
        <w:rPr>
          <w:rFonts w:cs="Arial"/>
          <w:spacing w:val="-4"/>
        </w:rPr>
        <w:t xml:space="preserve">Care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5"/>
        </w:rPr>
        <w:t xml:space="preserve">the National </w:t>
      </w:r>
      <w:r w:rsidRPr="00ED51E6">
        <w:rPr>
          <w:rFonts w:cs="Arial"/>
          <w:spacing w:val="-4"/>
        </w:rPr>
        <w:t xml:space="preserve">Disability </w:t>
      </w:r>
      <w:r w:rsidRPr="00ED51E6">
        <w:rPr>
          <w:rFonts w:cs="Arial"/>
          <w:spacing w:val="-5"/>
        </w:rPr>
        <w:t xml:space="preserve">Insurance </w:t>
      </w:r>
      <w:r w:rsidRPr="00ED51E6">
        <w:rPr>
          <w:rFonts w:cs="Arial"/>
          <w:spacing w:val="-7"/>
        </w:rPr>
        <w:t xml:space="preserve">Agency, </w:t>
      </w:r>
      <w:r w:rsidRPr="00ED51E6">
        <w:rPr>
          <w:rFonts w:cs="Arial"/>
          <w:spacing w:val="-3"/>
        </w:rPr>
        <w:t xml:space="preserve">if </w:t>
      </w:r>
      <w:r w:rsidRPr="00ED51E6">
        <w:rPr>
          <w:rFonts w:cs="Arial"/>
          <w:spacing w:val="-6"/>
        </w:rPr>
        <w:t>required.</w:t>
      </w:r>
    </w:p>
    <w:p w14:paraId="64F11389" w14:textId="77777777" w:rsidR="00F25D0B" w:rsidRPr="00F25D0B" w:rsidRDefault="00F25D0B" w:rsidP="00400764">
      <w:pPr>
        <w:pStyle w:val="BodyText"/>
        <w:spacing w:before="120" w:after="120" w:line="276" w:lineRule="auto"/>
        <w:ind w:left="693" w:right="627"/>
        <w:rPr>
          <w:rFonts w:cs="Arial"/>
          <w:spacing w:val="-6"/>
        </w:rPr>
        <w:sectPr w:rsidR="00F25D0B" w:rsidRPr="00F25D0B">
          <w:headerReference w:type="even" r:id="rId33"/>
          <w:headerReference w:type="default" r:id="rId34"/>
          <w:pgSz w:w="11910" w:h="16840"/>
          <w:pgMar w:top="880" w:right="740" w:bottom="960" w:left="440" w:header="0" w:footer="771" w:gutter="0"/>
          <w:cols w:space="720"/>
        </w:sectPr>
      </w:pPr>
      <w:r w:rsidRPr="00F25D0B">
        <w:rPr>
          <w:rFonts w:cs="Arial"/>
          <w:spacing w:val="-6"/>
        </w:rPr>
        <w:t xml:space="preserve">Vision Australia services may be withdrawn if the client no longer meets the eligibility criteria due to improved vision. If a client’s </w:t>
      </w:r>
      <w:proofErr w:type="spellStart"/>
      <w:r w:rsidRPr="00F25D0B">
        <w:rPr>
          <w:rFonts w:cs="Arial"/>
          <w:spacing w:val="-6"/>
        </w:rPr>
        <w:t>behaviour</w:t>
      </w:r>
      <w:proofErr w:type="spellEnd"/>
      <w:r w:rsidRPr="00F25D0B">
        <w:rPr>
          <w:rFonts w:cs="Arial"/>
          <w:spacing w:val="-6"/>
        </w:rPr>
        <w:t xml:space="preserve"> is threatening or menacing, an agreed action plan is developed to support the client to continue receiving services. </w:t>
      </w:r>
    </w:p>
    <w:p w14:paraId="4222AB35" w14:textId="77777777" w:rsidR="00B667D8" w:rsidRPr="00ED51E6" w:rsidRDefault="00B667D8" w:rsidP="00400764">
      <w:pPr>
        <w:pStyle w:val="BodyText"/>
        <w:spacing w:before="120" w:after="120" w:line="276" w:lineRule="auto"/>
        <w:ind w:left="693" w:right="627"/>
        <w:rPr>
          <w:rFonts w:cs="Arial"/>
        </w:rPr>
      </w:pPr>
    </w:p>
    <w:p w14:paraId="4C366750" w14:textId="504D8D1C" w:rsidR="00EF0E3E" w:rsidRPr="00ED51E6" w:rsidRDefault="00CD1D01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12" w:name="_TOC_250002"/>
      <w:bookmarkStart w:id="13" w:name="_Toc58573399"/>
      <w:r w:rsidRPr="00ED51E6">
        <w:rPr>
          <w:rFonts w:ascii="Arial" w:hAnsi="Arial" w:cs="Arial"/>
          <w:spacing w:val="-6"/>
        </w:rPr>
        <w:t>Other</w:t>
      </w:r>
      <w:r w:rsidRPr="00ED51E6">
        <w:rPr>
          <w:rFonts w:ascii="Arial" w:hAnsi="Arial" w:cs="Arial"/>
          <w:spacing w:val="8"/>
        </w:rPr>
        <w:t xml:space="preserve"> </w:t>
      </w:r>
      <w:bookmarkEnd w:id="12"/>
      <w:r w:rsidRPr="00ED51E6">
        <w:rPr>
          <w:rFonts w:ascii="Arial" w:hAnsi="Arial" w:cs="Arial"/>
        </w:rPr>
        <w:t>Contacts</w:t>
      </w:r>
      <w:bookmarkEnd w:id="13"/>
      <w:r w:rsidRPr="00ED51E6">
        <w:rPr>
          <w:rFonts w:ascii="Arial" w:hAnsi="Arial" w:cs="Arial"/>
        </w:rPr>
        <w:tab/>
      </w:r>
    </w:p>
    <w:p w14:paraId="51E74FFB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Aged Care Quality and Safety Commission</w:t>
      </w:r>
    </w:p>
    <w:p w14:paraId="772C89C4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042"/>
        <w:rPr>
          <w:rFonts w:cs="Arial"/>
        </w:rPr>
      </w:pPr>
      <w:r w:rsidRPr="00ED51E6">
        <w:rPr>
          <w:rFonts w:cs="Arial"/>
          <w:spacing w:val="-14"/>
        </w:rPr>
        <w:t xml:space="preserve">To </w:t>
      </w:r>
      <w:r w:rsidRPr="00ED51E6">
        <w:rPr>
          <w:rFonts w:cs="Arial"/>
          <w:spacing w:val="-5"/>
        </w:rPr>
        <w:t xml:space="preserve">raise </w:t>
      </w:r>
      <w:r w:rsidRPr="00ED51E6">
        <w:rPr>
          <w:rFonts w:cs="Arial"/>
          <w:spacing w:val="-4"/>
        </w:rPr>
        <w:t xml:space="preserve">concerns </w:t>
      </w:r>
      <w:r w:rsidRPr="00ED51E6">
        <w:rPr>
          <w:rFonts w:cs="Arial"/>
          <w:spacing w:val="-3"/>
        </w:rPr>
        <w:t xml:space="preserve">about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3"/>
        </w:rPr>
        <w:t xml:space="preserve">quality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 xml:space="preserve">care </w:t>
      </w:r>
      <w:r w:rsidRPr="00ED51E6">
        <w:rPr>
          <w:rFonts w:cs="Arial"/>
        </w:rPr>
        <w:t xml:space="preserve">or services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2"/>
        </w:rPr>
        <w:t xml:space="preserve">people </w:t>
      </w:r>
      <w:r w:rsidRPr="00ED51E6">
        <w:rPr>
          <w:rFonts w:cs="Arial"/>
          <w:spacing w:val="-4"/>
        </w:rPr>
        <w:t xml:space="preserve">receiving </w:t>
      </w:r>
      <w:r w:rsidRPr="00ED51E6">
        <w:rPr>
          <w:rFonts w:cs="Arial"/>
          <w:spacing w:val="-3"/>
        </w:rPr>
        <w:t xml:space="preserve">aged </w:t>
      </w:r>
      <w:r w:rsidRPr="00ED51E6">
        <w:rPr>
          <w:rFonts w:cs="Arial"/>
          <w:spacing w:val="-4"/>
        </w:rPr>
        <w:t xml:space="preserve">care </w:t>
      </w:r>
      <w:r w:rsidRPr="00ED51E6">
        <w:rPr>
          <w:rFonts w:cs="Arial"/>
          <w:spacing w:val="-3"/>
        </w:rPr>
        <w:t>services.</w:t>
      </w:r>
    </w:p>
    <w:p w14:paraId="57339D38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</w:t>
      </w:r>
      <w:r w:rsidRPr="00ED51E6">
        <w:rPr>
          <w:rFonts w:cs="Arial"/>
          <w:b/>
          <w:spacing w:val="-10"/>
          <w:sz w:val="36"/>
        </w:rPr>
        <w:t>951</w:t>
      </w:r>
      <w:r w:rsidRPr="00ED51E6">
        <w:rPr>
          <w:rFonts w:cs="Arial"/>
          <w:b/>
          <w:spacing w:val="6"/>
          <w:sz w:val="36"/>
        </w:rPr>
        <w:t xml:space="preserve"> </w:t>
      </w:r>
      <w:r w:rsidRPr="00ED51E6">
        <w:rPr>
          <w:rFonts w:cs="Arial"/>
          <w:b/>
          <w:spacing w:val="-7"/>
          <w:sz w:val="36"/>
        </w:rPr>
        <w:t>822</w:t>
      </w:r>
    </w:p>
    <w:p w14:paraId="09073D37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  <w:spacing w:val="-4"/>
        </w:rPr>
        <w:t>Visit</w:t>
      </w:r>
      <w:r w:rsidR="00162FC6" w:rsidRPr="00ED51E6">
        <w:rPr>
          <w:rFonts w:cs="Arial"/>
          <w:b/>
          <w:bCs/>
          <w:spacing w:val="-4"/>
        </w:rPr>
        <w:tab/>
      </w:r>
      <w:r w:rsidR="00162FC6" w:rsidRPr="00ED51E6">
        <w:rPr>
          <w:rFonts w:cs="Arial"/>
          <w:b/>
          <w:bCs/>
          <w:spacing w:val="-4"/>
        </w:rPr>
        <w:tab/>
      </w:r>
      <w:hyperlink r:id="rId35">
        <w:r w:rsidRPr="00ED51E6">
          <w:rPr>
            <w:rFonts w:cs="Arial"/>
            <w:b/>
            <w:bCs/>
            <w:spacing w:val="-8"/>
          </w:rPr>
          <w:t>www.agedcarequality.gov.au</w:t>
        </w:r>
      </w:hyperlink>
    </w:p>
    <w:p w14:paraId="37D28965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Australian Human Rights Commission</w:t>
      </w:r>
    </w:p>
    <w:p w14:paraId="759FE9FA" w14:textId="3DCF3334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3"/>
        </w:rPr>
        <w:t xml:space="preserve">The </w:t>
      </w:r>
      <w:r w:rsidRPr="00ED51E6">
        <w:rPr>
          <w:rFonts w:cs="Arial"/>
          <w:spacing w:val="-5"/>
        </w:rPr>
        <w:t xml:space="preserve">Australian </w:t>
      </w:r>
      <w:r w:rsidRPr="00ED51E6">
        <w:rPr>
          <w:rFonts w:cs="Arial"/>
          <w:spacing w:val="-4"/>
        </w:rPr>
        <w:t xml:space="preserve">Human Rights Commission </w:t>
      </w:r>
      <w:r w:rsidRPr="00ED51E6">
        <w:rPr>
          <w:rFonts w:cs="Arial"/>
          <w:spacing w:val="-5"/>
        </w:rPr>
        <w:t xml:space="preserve">can investigate </w:t>
      </w:r>
      <w:r w:rsidRPr="00ED51E6">
        <w:rPr>
          <w:rFonts w:cs="Arial"/>
          <w:spacing w:val="-4"/>
        </w:rPr>
        <w:t xml:space="preserve">and resolve complaints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discrimination, </w:t>
      </w:r>
      <w:r w:rsidR="00D43184" w:rsidRPr="00ED51E6">
        <w:rPr>
          <w:rFonts w:cs="Arial"/>
          <w:spacing w:val="-5"/>
        </w:rPr>
        <w:t>harassment,</w:t>
      </w:r>
      <w:r w:rsidRPr="00ED51E6">
        <w:rPr>
          <w:rFonts w:cs="Arial"/>
          <w:spacing w:val="-5"/>
        </w:rPr>
        <w:t xml:space="preserve">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6"/>
        </w:rPr>
        <w:t>bullying.</w:t>
      </w:r>
    </w:p>
    <w:p w14:paraId="2DF5BBC8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-4"/>
          <w:sz w:val="36"/>
        </w:rPr>
        <w:tab/>
      </w:r>
      <w:hyperlink r:id="rId36">
        <w:r w:rsidRPr="00ED51E6">
          <w:rPr>
            <w:rFonts w:cs="Arial"/>
            <w:b/>
            <w:spacing w:val="-8"/>
            <w:sz w:val="36"/>
          </w:rPr>
          <w:t>www.humanrights.gov.au</w:t>
        </w:r>
      </w:hyperlink>
    </w:p>
    <w:p w14:paraId="13D88818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Blind Citizens Australia</w:t>
      </w:r>
    </w:p>
    <w:p w14:paraId="02068C55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4"/>
        </w:rPr>
        <w:t xml:space="preserve">Consumer </w:t>
      </w:r>
      <w:r w:rsidRPr="00ED51E6">
        <w:rPr>
          <w:rFonts w:cs="Arial"/>
          <w:spacing w:val="-5"/>
        </w:rPr>
        <w:t xml:space="preserve">group </w:t>
      </w:r>
      <w:r w:rsidRPr="00ED51E6">
        <w:rPr>
          <w:rFonts w:cs="Arial"/>
          <w:spacing w:val="-4"/>
        </w:rPr>
        <w:t xml:space="preserve">that advances opportunities and </w:t>
      </w:r>
      <w:r w:rsidRPr="00ED51E6">
        <w:rPr>
          <w:rFonts w:cs="Arial"/>
          <w:spacing w:val="-3"/>
        </w:rPr>
        <w:t xml:space="preserve">advocacy for people </w:t>
      </w:r>
      <w:r w:rsidRPr="00ED51E6">
        <w:rPr>
          <w:rFonts w:cs="Arial"/>
          <w:spacing w:val="-2"/>
        </w:rPr>
        <w:t xml:space="preserve">who </w:t>
      </w:r>
      <w:r w:rsidRPr="00ED51E6">
        <w:rPr>
          <w:rFonts w:cs="Arial"/>
          <w:spacing w:val="-5"/>
        </w:rPr>
        <w:t xml:space="preserve">are </w:t>
      </w:r>
      <w:r w:rsidRPr="00ED51E6">
        <w:rPr>
          <w:rFonts w:cs="Arial"/>
          <w:spacing w:val="-4"/>
        </w:rPr>
        <w:t xml:space="preserve">blind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4"/>
        </w:rPr>
        <w:t xml:space="preserve">have low </w:t>
      </w:r>
      <w:r w:rsidRPr="00ED51E6">
        <w:rPr>
          <w:rFonts w:cs="Arial"/>
          <w:spacing w:val="-6"/>
        </w:rPr>
        <w:t>vision.</w:t>
      </w:r>
    </w:p>
    <w:p w14:paraId="754C056F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1800 03 </w:t>
      </w:r>
      <w:r w:rsidRPr="00ED51E6">
        <w:rPr>
          <w:rFonts w:cs="Arial"/>
          <w:b/>
          <w:spacing w:val="-5"/>
          <w:sz w:val="36"/>
        </w:rPr>
        <w:t>36</w:t>
      </w:r>
      <w:r w:rsidRPr="00ED51E6">
        <w:rPr>
          <w:rFonts w:cs="Arial"/>
          <w:b/>
          <w:spacing w:val="12"/>
          <w:sz w:val="36"/>
        </w:rPr>
        <w:t xml:space="preserve"> </w:t>
      </w:r>
      <w:r w:rsidRPr="00ED51E6">
        <w:rPr>
          <w:rFonts w:cs="Arial"/>
          <w:b/>
          <w:spacing w:val="-5"/>
          <w:sz w:val="36"/>
        </w:rPr>
        <w:t>60</w:t>
      </w:r>
    </w:p>
    <w:p w14:paraId="6DDA8D4B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-4"/>
          <w:sz w:val="36"/>
        </w:rPr>
        <w:tab/>
      </w:r>
      <w:hyperlink r:id="rId37">
        <w:r w:rsidRPr="00ED51E6">
          <w:rPr>
            <w:rFonts w:cs="Arial"/>
            <w:b/>
            <w:spacing w:val="-8"/>
            <w:sz w:val="36"/>
          </w:rPr>
          <w:t>www.bca.org.au</w:t>
        </w:r>
      </w:hyperlink>
    </w:p>
    <w:p w14:paraId="1A50EDA7" w14:textId="2CF60830" w:rsidR="002E2BA8" w:rsidRPr="00ED51E6" w:rsidRDefault="002E2BA8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Carer Gatewa</w:t>
      </w:r>
      <w:r w:rsidR="00FB56C9" w:rsidRPr="00ED51E6">
        <w:rPr>
          <w:rFonts w:cs="Arial"/>
        </w:rPr>
        <w:t>y</w:t>
      </w:r>
    </w:p>
    <w:p w14:paraId="75A4E2CA" w14:textId="50CC48C0" w:rsidR="00FB56C9" w:rsidRPr="00ED51E6" w:rsidRDefault="00571EAD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Free </w:t>
      </w:r>
      <w:r w:rsidR="00CC20BE" w:rsidRPr="00ED51E6">
        <w:rPr>
          <w:rFonts w:cs="Arial"/>
        </w:rPr>
        <w:t>services</w:t>
      </w:r>
      <w:r w:rsidR="009777A7" w:rsidRPr="00ED51E6">
        <w:rPr>
          <w:rFonts w:cs="Arial"/>
        </w:rPr>
        <w:t>,</w:t>
      </w:r>
      <w:r w:rsidR="00CC20BE" w:rsidRPr="00ED51E6">
        <w:rPr>
          <w:rFonts w:cs="Arial"/>
        </w:rPr>
        <w:t xml:space="preserve"> </w:t>
      </w:r>
      <w:r w:rsidR="00D43184" w:rsidRPr="00ED51E6">
        <w:rPr>
          <w:rFonts w:cs="Arial"/>
        </w:rPr>
        <w:t>support,</w:t>
      </w:r>
      <w:r w:rsidR="009777A7" w:rsidRPr="00ED51E6">
        <w:rPr>
          <w:rFonts w:cs="Arial"/>
        </w:rPr>
        <w:t xml:space="preserve"> and resources</w:t>
      </w:r>
      <w:r w:rsidRPr="00ED51E6">
        <w:rPr>
          <w:rFonts w:cs="Arial"/>
        </w:rPr>
        <w:t xml:space="preserve"> for </w:t>
      </w:r>
      <w:r w:rsidR="00CC20BE" w:rsidRPr="00ED51E6">
        <w:rPr>
          <w:rFonts w:cs="Arial"/>
        </w:rPr>
        <w:t>carers</w:t>
      </w:r>
      <w:r w:rsidR="009777A7" w:rsidRPr="00ED51E6">
        <w:rPr>
          <w:rFonts w:cs="Arial"/>
        </w:rPr>
        <w:t>.</w:t>
      </w:r>
    </w:p>
    <w:p w14:paraId="02FFFC31" w14:textId="28F5AA1C" w:rsidR="00601AC4" w:rsidRPr="00ED51E6" w:rsidRDefault="00601AC4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Phone</w:t>
      </w:r>
      <w:r w:rsidRPr="00ED51E6">
        <w:rPr>
          <w:rFonts w:cs="Arial"/>
        </w:rPr>
        <w:tab/>
      </w:r>
      <w:r w:rsidRPr="00ED51E6">
        <w:rPr>
          <w:rFonts w:cs="Arial"/>
          <w:b/>
          <w:bCs/>
        </w:rPr>
        <w:t>1800 422 737</w:t>
      </w:r>
    </w:p>
    <w:p w14:paraId="6A1B7531" w14:textId="3CEC57AA" w:rsidR="00FB56C9" w:rsidRPr="00ED51E6" w:rsidRDefault="009B3CB4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Visit</w:t>
      </w:r>
      <w:r w:rsidRPr="00ED51E6">
        <w:rPr>
          <w:rFonts w:cs="Arial"/>
        </w:rPr>
        <w:tab/>
      </w:r>
      <w:r w:rsidRPr="00ED51E6">
        <w:rPr>
          <w:rFonts w:cs="Arial"/>
        </w:rPr>
        <w:tab/>
      </w:r>
      <w:proofErr w:type="gramStart"/>
      <w:r w:rsidRPr="00ED51E6">
        <w:rPr>
          <w:rFonts w:cs="Arial"/>
          <w:b/>
          <w:bCs/>
        </w:rPr>
        <w:t>www.carergateway.gov.au</w:t>
      </w:r>
      <w:proofErr w:type="gramEnd"/>
    </w:p>
    <w:p w14:paraId="643B0D81" w14:textId="7DC58179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 xml:space="preserve">Commonwealth Respite and </w:t>
      </w:r>
      <w:proofErr w:type="spellStart"/>
      <w:r w:rsidRPr="00ED51E6">
        <w:rPr>
          <w:rFonts w:cs="Arial"/>
        </w:rPr>
        <w:t>Carelink</w:t>
      </w:r>
      <w:proofErr w:type="spellEnd"/>
      <w:r w:rsidRPr="00ED51E6">
        <w:rPr>
          <w:rFonts w:cs="Arial"/>
        </w:rPr>
        <w:t xml:space="preserve"> </w:t>
      </w:r>
      <w:proofErr w:type="spellStart"/>
      <w:r w:rsidR="00006D8F" w:rsidRPr="00ED51E6">
        <w:rPr>
          <w:rFonts w:cs="Arial"/>
        </w:rPr>
        <w:t>Centres</w:t>
      </w:r>
      <w:proofErr w:type="spellEnd"/>
    </w:p>
    <w:p w14:paraId="6208C525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Provides short term emergency respite services.</w:t>
      </w:r>
    </w:p>
    <w:p w14:paraId="23AC72BD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</w:t>
      </w:r>
      <w:r w:rsidRPr="00ED51E6">
        <w:rPr>
          <w:rFonts w:cs="Arial"/>
          <w:b/>
          <w:spacing w:val="-4"/>
          <w:sz w:val="36"/>
        </w:rPr>
        <w:t>05 22</w:t>
      </w:r>
      <w:r w:rsidRPr="00ED51E6">
        <w:rPr>
          <w:rFonts w:cs="Arial"/>
          <w:b/>
          <w:spacing w:val="10"/>
          <w:sz w:val="36"/>
        </w:rPr>
        <w:t xml:space="preserve"> </w:t>
      </w:r>
      <w:r w:rsidRPr="00ED51E6">
        <w:rPr>
          <w:rFonts w:cs="Arial"/>
          <w:b/>
          <w:spacing w:val="-4"/>
          <w:sz w:val="36"/>
        </w:rPr>
        <w:t>22</w:t>
      </w:r>
    </w:p>
    <w:p w14:paraId="0693EA12" w14:textId="53493C54" w:rsidR="00EF0E3E" w:rsidRPr="00ED51E6" w:rsidRDefault="00EF0E3E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</w:p>
    <w:p w14:paraId="340167F5" w14:textId="3817BD19" w:rsidR="00E03899" w:rsidRPr="00ED51E6" w:rsidRDefault="00E73B49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Dementia Australia</w:t>
      </w:r>
    </w:p>
    <w:p w14:paraId="74837B76" w14:textId="16B0F304" w:rsidR="00E73B49" w:rsidRPr="00ED51E6" w:rsidRDefault="00454FA0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Provide information and support to </w:t>
      </w:r>
      <w:r w:rsidR="00F34A6D" w:rsidRPr="00ED51E6">
        <w:rPr>
          <w:rFonts w:cs="Arial"/>
        </w:rPr>
        <w:t>Australians liv</w:t>
      </w:r>
      <w:r w:rsidR="00C870F6" w:rsidRPr="00ED51E6">
        <w:rPr>
          <w:rFonts w:cs="Arial"/>
        </w:rPr>
        <w:t xml:space="preserve">ing with dementia and those supporting them. </w:t>
      </w:r>
    </w:p>
    <w:p w14:paraId="1CBEEA2E" w14:textId="084E8F55" w:rsidR="00C870F6" w:rsidRPr="00ED51E6" w:rsidRDefault="00C870F6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Phone</w:t>
      </w:r>
      <w:r w:rsidRPr="00ED51E6">
        <w:rPr>
          <w:rFonts w:cs="Arial"/>
        </w:rPr>
        <w:tab/>
      </w:r>
      <w:r w:rsidRPr="00ED51E6">
        <w:rPr>
          <w:rFonts w:cs="Arial"/>
          <w:b/>
          <w:bCs/>
        </w:rPr>
        <w:t>1800 100 500</w:t>
      </w:r>
    </w:p>
    <w:p w14:paraId="26661C04" w14:textId="52815707" w:rsidR="00C870F6" w:rsidRPr="00ED51E6" w:rsidRDefault="00EA7882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>Visit</w:t>
      </w:r>
      <w:r w:rsidRPr="00ED51E6">
        <w:rPr>
          <w:rFonts w:cs="Arial"/>
        </w:rPr>
        <w:tab/>
      </w:r>
      <w:r w:rsidRPr="00ED51E6">
        <w:rPr>
          <w:rFonts w:cs="Arial"/>
        </w:rPr>
        <w:tab/>
      </w:r>
      <w:proofErr w:type="gramStart"/>
      <w:r w:rsidRPr="00ED51E6">
        <w:rPr>
          <w:rFonts w:cs="Arial"/>
          <w:b/>
          <w:bCs/>
        </w:rPr>
        <w:t>www.dementia.org.au</w:t>
      </w:r>
      <w:proofErr w:type="gramEnd"/>
    </w:p>
    <w:p w14:paraId="255EE8D4" w14:textId="3B5B42F7" w:rsidR="00EF0E3E" w:rsidRPr="00ED51E6" w:rsidRDefault="00CD1D01" w:rsidP="00400764">
      <w:pPr>
        <w:pStyle w:val="Heading2"/>
        <w:spacing w:before="120" w:after="120" w:line="276" w:lineRule="auto"/>
        <w:ind w:right="1255"/>
        <w:rPr>
          <w:rFonts w:cs="Arial"/>
          <w:spacing w:val="-6"/>
        </w:rPr>
      </w:pPr>
      <w:r w:rsidRPr="00ED51E6">
        <w:rPr>
          <w:rFonts w:cs="Arial"/>
          <w:spacing w:val="-3"/>
        </w:rPr>
        <w:t xml:space="preserve">Department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5"/>
        </w:rPr>
        <w:t xml:space="preserve">Child </w:t>
      </w:r>
      <w:r w:rsidRPr="00ED51E6">
        <w:rPr>
          <w:rFonts w:cs="Arial"/>
          <w:spacing w:val="-8"/>
        </w:rPr>
        <w:t xml:space="preserve">Safety, </w:t>
      </w:r>
      <w:r w:rsidR="00006D8F" w:rsidRPr="00ED51E6">
        <w:rPr>
          <w:rFonts w:cs="Arial"/>
          <w:spacing w:val="-8"/>
        </w:rPr>
        <w:t>Seniors,</w:t>
      </w:r>
      <w:r w:rsidR="008D3B80" w:rsidRPr="00ED51E6">
        <w:rPr>
          <w:rFonts w:cs="Arial"/>
          <w:spacing w:val="-8"/>
        </w:rPr>
        <w:t xml:space="preserve"> and Disability Services </w:t>
      </w:r>
      <w:r w:rsidR="0032624E" w:rsidRPr="00ED51E6">
        <w:rPr>
          <w:rFonts w:cs="Arial"/>
          <w:spacing w:val="-8"/>
        </w:rPr>
        <w:t>(Qld)</w:t>
      </w:r>
    </w:p>
    <w:p w14:paraId="143AE080" w14:textId="037D5689" w:rsidR="00C3254F" w:rsidRPr="00ED51E6" w:rsidRDefault="00BF181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</w:rPr>
        <w:t xml:space="preserve">Services for </w:t>
      </w:r>
      <w:r w:rsidR="00342304" w:rsidRPr="00ED51E6">
        <w:rPr>
          <w:rFonts w:cs="Arial"/>
        </w:rPr>
        <w:t>children and families, people with disabilities and seniors.</w:t>
      </w:r>
    </w:p>
    <w:p w14:paraId="43ED7B58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-4"/>
          <w:sz w:val="36"/>
        </w:rPr>
        <w:tab/>
      </w:r>
      <w:hyperlink r:id="rId38">
        <w:r w:rsidRPr="00ED51E6">
          <w:rPr>
            <w:rFonts w:cs="Arial"/>
            <w:b/>
            <w:spacing w:val="-10"/>
            <w:sz w:val="36"/>
          </w:rPr>
          <w:t>www.csyw.qld.gov.au</w:t>
        </w:r>
      </w:hyperlink>
    </w:p>
    <w:p w14:paraId="4296298C" w14:textId="230351D2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Disability Services Commission</w:t>
      </w:r>
      <w:r w:rsidR="0032624E" w:rsidRPr="00ED51E6">
        <w:rPr>
          <w:rFonts w:cs="Arial"/>
        </w:rPr>
        <w:t xml:space="preserve"> (Vic)</w:t>
      </w:r>
    </w:p>
    <w:p w14:paraId="76FD545D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4"/>
        </w:rPr>
        <w:t xml:space="preserve">Clients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5"/>
        </w:rPr>
        <w:t xml:space="preserve">provide </w:t>
      </w:r>
      <w:r w:rsidRPr="00ED51E6">
        <w:rPr>
          <w:rFonts w:cs="Arial"/>
          <w:spacing w:val="-3"/>
        </w:rPr>
        <w:t xml:space="preserve">feedback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Commission </w:t>
      </w:r>
      <w:r w:rsidRPr="00ED51E6">
        <w:rPr>
          <w:rFonts w:cs="Arial"/>
          <w:spacing w:val="-5"/>
        </w:rPr>
        <w:t xml:space="preserve">regarding </w:t>
      </w:r>
      <w:r w:rsidRPr="00ED51E6">
        <w:rPr>
          <w:rFonts w:cs="Arial"/>
          <w:spacing w:val="-4"/>
        </w:rPr>
        <w:t xml:space="preserve">disability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3"/>
        </w:rPr>
        <w:t xml:space="preserve">in </w:t>
      </w:r>
      <w:r w:rsidRPr="00ED51E6">
        <w:rPr>
          <w:rFonts w:cs="Arial"/>
          <w:spacing w:val="-5"/>
        </w:rPr>
        <w:t>Victoria.</w:t>
      </w:r>
    </w:p>
    <w:p w14:paraId="359DEDE2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</w:t>
      </w:r>
      <w:r w:rsidRPr="00ED51E6">
        <w:rPr>
          <w:rFonts w:cs="Arial"/>
          <w:b/>
          <w:spacing w:val="-11"/>
          <w:sz w:val="36"/>
        </w:rPr>
        <w:t xml:space="preserve">67 </w:t>
      </w:r>
      <w:r w:rsidRPr="00ED51E6">
        <w:rPr>
          <w:rFonts w:cs="Arial"/>
          <w:b/>
          <w:spacing w:val="-4"/>
          <w:sz w:val="36"/>
        </w:rPr>
        <w:t>73</w:t>
      </w:r>
      <w:r w:rsidRPr="00ED51E6">
        <w:rPr>
          <w:rFonts w:cs="Arial"/>
          <w:b/>
          <w:spacing w:val="17"/>
          <w:sz w:val="36"/>
        </w:rPr>
        <w:t xml:space="preserve"> </w:t>
      </w:r>
      <w:r w:rsidRPr="00ED51E6">
        <w:rPr>
          <w:rFonts w:cs="Arial"/>
          <w:b/>
          <w:spacing w:val="-6"/>
          <w:sz w:val="36"/>
        </w:rPr>
        <w:t>42</w:t>
      </w:r>
    </w:p>
    <w:p w14:paraId="1E821B32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-4"/>
          <w:sz w:val="36"/>
        </w:rPr>
        <w:tab/>
      </w:r>
      <w:hyperlink r:id="rId39">
        <w:r w:rsidRPr="00ED51E6">
          <w:rPr>
            <w:rFonts w:cs="Arial"/>
            <w:b/>
            <w:spacing w:val="-10"/>
            <w:sz w:val="36"/>
          </w:rPr>
          <w:t>www.odsc.vic.gov.au</w:t>
        </w:r>
      </w:hyperlink>
    </w:p>
    <w:p w14:paraId="479241BE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Elder Abuse Concerns</w:t>
      </w:r>
    </w:p>
    <w:p w14:paraId="74A33176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  <w:spacing w:val="-7"/>
        </w:rPr>
        <w:t xml:space="preserve">Each state </w:t>
      </w:r>
      <w:r w:rsidRPr="00ED51E6">
        <w:rPr>
          <w:rFonts w:cs="Arial"/>
          <w:spacing w:val="-6"/>
        </w:rPr>
        <w:t xml:space="preserve">and </w:t>
      </w:r>
      <w:r w:rsidRPr="00ED51E6">
        <w:rPr>
          <w:rFonts w:cs="Arial"/>
          <w:spacing w:val="-7"/>
        </w:rPr>
        <w:t xml:space="preserve">territory </w:t>
      </w:r>
      <w:proofErr w:type="gramStart"/>
      <w:r w:rsidRPr="00ED51E6">
        <w:rPr>
          <w:rFonts w:cs="Arial"/>
          <w:spacing w:val="-8"/>
        </w:rPr>
        <w:t>provides</w:t>
      </w:r>
      <w:proofErr w:type="gramEnd"/>
      <w:r w:rsidRPr="00ED51E6">
        <w:rPr>
          <w:rFonts w:cs="Arial"/>
          <w:spacing w:val="-8"/>
        </w:rPr>
        <w:t xml:space="preserve"> information </w:t>
      </w:r>
      <w:r w:rsidRPr="00ED51E6">
        <w:rPr>
          <w:rFonts w:cs="Arial"/>
          <w:spacing w:val="-6"/>
        </w:rPr>
        <w:t xml:space="preserve">about </w:t>
      </w:r>
      <w:r w:rsidRPr="00ED51E6">
        <w:rPr>
          <w:rFonts w:cs="Arial"/>
          <w:spacing w:val="-8"/>
        </w:rPr>
        <w:t xml:space="preserve">abuse, </w:t>
      </w:r>
      <w:r w:rsidRPr="00ED51E6">
        <w:rPr>
          <w:rFonts w:cs="Arial"/>
          <w:spacing w:val="-7"/>
        </w:rPr>
        <w:t xml:space="preserve">abuse </w:t>
      </w:r>
      <w:r w:rsidRPr="00ED51E6">
        <w:rPr>
          <w:rFonts w:cs="Arial"/>
          <w:spacing w:val="-9"/>
        </w:rPr>
        <w:t xml:space="preserve">prevention </w:t>
      </w:r>
      <w:r w:rsidRPr="00ED51E6">
        <w:rPr>
          <w:rFonts w:cs="Arial"/>
          <w:spacing w:val="-6"/>
        </w:rPr>
        <w:t xml:space="preserve">and </w:t>
      </w:r>
      <w:r w:rsidRPr="00ED51E6">
        <w:rPr>
          <w:rFonts w:cs="Arial"/>
          <w:spacing w:val="-7"/>
        </w:rPr>
        <w:t xml:space="preserve">useful </w:t>
      </w:r>
      <w:r w:rsidRPr="00ED51E6">
        <w:rPr>
          <w:rFonts w:cs="Arial"/>
          <w:spacing w:val="-6"/>
        </w:rPr>
        <w:t xml:space="preserve">contacts </w:t>
      </w:r>
      <w:r w:rsidRPr="00ED51E6">
        <w:rPr>
          <w:rFonts w:cs="Arial"/>
          <w:spacing w:val="-5"/>
        </w:rPr>
        <w:t xml:space="preserve">via </w:t>
      </w:r>
      <w:r w:rsidRPr="00ED51E6">
        <w:rPr>
          <w:rFonts w:cs="Arial"/>
          <w:spacing w:val="-8"/>
        </w:rPr>
        <w:t xml:space="preserve">their </w:t>
      </w:r>
      <w:r w:rsidRPr="00ED51E6">
        <w:rPr>
          <w:rFonts w:cs="Arial"/>
          <w:spacing w:val="-12"/>
        </w:rPr>
        <w:t>website.</w:t>
      </w:r>
    </w:p>
    <w:p w14:paraId="63C371C9" w14:textId="06CA11A4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proofErr w:type="gramStart"/>
      <w:r w:rsidRPr="00ED51E6">
        <w:rPr>
          <w:rFonts w:cs="Arial"/>
          <w:b/>
          <w:spacing w:val="-6"/>
          <w:sz w:val="36"/>
        </w:rPr>
        <w:t xml:space="preserve">1800 </w:t>
      </w:r>
      <w:r w:rsidR="008A05AF" w:rsidRPr="00ED51E6">
        <w:rPr>
          <w:rFonts w:cs="Arial"/>
          <w:b/>
          <w:spacing w:val="-4"/>
          <w:sz w:val="36"/>
        </w:rPr>
        <w:t xml:space="preserve"> </w:t>
      </w:r>
      <w:r w:rsidR="00E97525" w:rsidRPr="00ED51E6">
        <w:rPr>
          <w:rFonts w:cs="Arial"/>
          <w:b/>
          <w:spacing w:val="-4"/>
          <w:sz w:val="36"/>
        </w:rPr>
        <w:t>353</w:t>
      </w:r>
      <w:proofErr w:type="gramEnd"/>
      <w:r w:rsidR="00E97525" w:rsidRPr="00ED51E6">
        <w:rPr>
          <w:rFonts w:cs="Arial"/>
          <w:b/>
          <w:spacing w:val="-4"/>
          <w:sz w:val="36"/>
        </w:rPr>
        <w:t xml:space="preserve"> 374</w:t>
      </w:r>
    </w:p>
    <w:p w14:paraId="58E5EAF2" w14:textId="2D13D0F3" w:rsidR="00EF0E3E" w:rsidRPr="00ED51E6" w:rsidRDefault="00165170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  <w:spacing w:val="-4"/>
        </w:rPr>
        <w:t>Visit</w:t>
      </w:r>
      <w:r w:rsidR="00C524FB" w:rsidRPr="00ED51E6">
        <w:rPr>
          <w:rFonts w:cs="Arial"/>
          <w:spacing w:val="-4"/>
        </w:rPr>
        <w:tab/>
      </w:r>
      <w:r w:rsidR="00CD1D01" w:rsidRPr="00ED51E6">
        <w:rPr>
          <w:rFonts w:cs="Arial"/>
          <w:spacing w:val="-4"/>
        </w:rPr>
        <w:tab/>
      </w:r>
      <w:proofErr w:type="gramStart"/>
      <w:r w:rsidR="0024005B" w:rsidRPr="00ED51E6">
        <w:rPr>
          <w:rFonts w:cs="Arial"/>
          <w:b/>
          <w:bCs/>
        </w:rPr>
        <w:t>www.</w:t>
      </w:r>
      <w:r w:rsidR="00CA1A2C" w:rsidRPr="00ED51E6">
        <w:rPr>
          <w:rFonts w:cs="Arial"/>
          <w:b/>
          <w:bCs/>
        </w:rPr>
        <w:t>humanrights.gov.au/elderabuse</w:t>
      </w:r>
      <w:proofErr w:type="gramEnd"/>
    </w:p>
    <w:p w14:paraId="749D48A1" w14:textId="77777777" w:rsidR="00191244" w:rsidRDefault="00191244">
      <w:pPr>
        <w:rPr>
          <w:rFonts w:cs="Arial"/>
          <w:b/>
          <w:bCs/>
          <w:spacing w:val="-4"/>
          <w:sz w:val="44"/>
          <w:szCs w:val="40"/>
        </w:rPr>
      </w:pPr>
      <w:r>
        <w:rPr>
          <w:rFonts w:cs="Arial"/>
          <w:spacing w:val="-4"/>
        </w:rPr>
        <w:br w:type="page"/>
      </w:r>
    </w:p>
    <w:p w14:paraId="6E7CF45D" w14:textId="20F8673D" w:rsidR="00EF0E3E" w:rsidRPr="00ED51E6" w:rsidRDefault="00CD1D01" w:rsidP="00400764">
      <w:pPr>
        <w:pStyle w:val="Heading2"/>
        <w:spacing w:before="120" w:after="120" w:line="276" w:lineRule="auto"/>
        <w:ind w:right="1255"/>
        <w:rPr>
          <w:rFonts w:cs="Arial"/>
        </w:rPr>
      </w:pPr>
      <w:r w:rsidRPr="00ED51E6">
        <w:rPr>
          <w:rFonts w:cs="Arial"/>
          <w:spacing w:val="-4"/>
        </w:rPr>
        <w:lastRenderedPageBreak/>
        <w:t xml:space="preserve">Health </w:t>
      </w:r>
      <w:r w:rsidRPr="00ED51E6">
        <w:rPr>
          <w:rFonts w:cs="Arial"/>
          <w:spacing w:val="-3"/>
        </w:rPr>
        <w:t xml:space="preserve">and </w:t>
      </w:r>
      <w:r w:rsidRPr="00ED51E6">
        <w:rPr>
          <w:rFonts w:cs="Arial"/>
          <w:spacing w:val="-5"/>
        </w:rPr>
        <w:t xml:space="preserve">Disability </w:t>
      </w:r>
      <w:r w:rsidRPr="00ED51E6">
        <w:rPr>
          <w:rFonts w:cs="Arial"/>
          <w:spacing w:val="-3"/>
        </w:rPr>
        <w:t xml:space="preserve">Services </w:t>
      </w:r>
      <w:r w:rsidRPr="00ED51E6">
        <w:rPr>
          <w:rFonts w:cs="Arial"/>
          <w:spacing w:val="-5"/>
        </w:rPr>
        <w:t xml:space="preserve">Complaints </w:t>
      </w:r>
      <w:r w:rsidRPr="00ED51E6">
        <w:rPr>
          <w:rFonts w:cs="Arial"/>
        </w:rPr>
        <w:t xml:space="preserve">Office </w:t>
      </w:r>
      <w:r w:rsidRPr="00ED51E6">
        <w:rPr>
          <w:rFonts w:cs="Arial"/>
          <w:spacing w:val="-7"/>
        </w:rPr>
        <w:t xml:space="preserve">Western </w:t>
      </w:r>
      <w:r w:rsidRPr="00ED51E6">
        <w:rPr>
          <w:rFonts w:cs="Arial"/>
          <w:spacing w:val="-6"/>
        </w:rPr>
        <w:t>Australia</w:t>
      </w:r>
    </w:p>
    <w:p w14:paraId="5F113CEA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  <w:spacing w:val="-4"/>
        </w:rPr>
        <w:t xml:space="preserve">Clients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  <w:spacing w:val="-5"/>
        </w:rPr>
        <w:t xml:space="preserve">provide </w:t>
      </w:r>
      <w:r w:rsidRPr="00ED51E6">
        <w:rPr>
          <w:rFonts w:cs="Arial"/>
          <w:spacing w:val="-3"/>
        </w:rPr>
        <w:t xml:space="preserve">feedback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3"/>
        </w:rPr>
        <w:t xml:space="preserve">office </w:t>
      </w:r>
      <w:r w:rsidRPr="00ED51E6">
        <w:rPr>
          <w:rFonts w:cs="Arial"/>
          <w:spacing w:val="-5"/>
        </w:rPr>
        <w:t xml:space="preserve">regarding </w:t>
      </w:r>
      <w:r w:rsidRPr="00ED51E6">
        <w:rPr>
          <w:rFonts w:cs="Arial"/>
          <w:spacing w:val="-4"/>
        </w:rPr>
        <w:t xml:space="preserve">disability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3"/>
        </w:rPr>
        <w:t xml:space="preserve">in </w:t>
      </w:r>
      <w:r w:rsidRPr="00ED51E6">
        <w:rPr>
          <w:rFonts w:cs="Arial"/>
          <w:spacing w:val="-6"/>
        </w:rPr>
        <w:t>Western Australia.</w:t>
      </w:r>
    </w:p>
    <w:p w14:paraId="7F5C623A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</w:t>
      </w:r>
      <w:r w:rsidRPr="00ED51E6">
        <w:rPr>
          <w:rFonts w:cs="Arial"/>
          <w:b/>
          <w:spacing w:val="-9"/>
          <w:sz w:val="36"/>
        </w:rPr>
        <w:t xml:space="preserve">81 </w:t>
      </w:r>
      <w:r w:rsidRPr="00ED51E6">
        <w:rPr>
          <w:rFonts w:cs="Arial"/>
          <w:b/>
          <w:spacing w:val="-5"/>
          <w:sz w:val="36"/>
        </w:rPr>
        <w:t>35</w:t>
      </w:r>
      <w:r w:rsidRPr="00ED51E6">
        <w:rPr>
          <w:rFonts w:cs="Arial"/>
          <w:b/>
          <w:spacing w:val="15"/>
          <w:sz w:val="36"/>
        </w:rPr>
        <w:t xml:space="preserve"> </w:t>
      </w:r>
      <w:r w:rsidRPr="00ED51E6">
        <w:rPr>
          <w:rFonts w:cs="Arial"/>
          <w:b/>
          <w:spacing w:val="-4"/>
          <w:sz w:val="36"/>
        </w:rPr>
        <w:t>83</w:t>
      </w:r>
    </w:p>
    <w:p w14:paraId="66ABD4F3" w14:textId="77777777" w:rsidR="00EF0E3E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spacing w:val="-4"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-4"/>
          <w:sz w:val="36"/>
        </w:rPr>
        <w:tab/>
      </w:r>
      <w:hyperlink r:id="rId40">
        <w:r w:rsidRPr="00ED51E6">
          <w:rPr>
            <w:rFonts w:cs="Arial"/>
            <w:b/>
            <w:spacing w:val="-11"/>
            <w:sz w:val="36"/>
          </w:rPr>
          <w:t>www.hadsco.wa.gov.au</w:t>
        </w:r>
      </w:hyperlink>
    </w:p>
    <w:p w14:paraId="7900FA1A" w14:textId="77777777" w:rsidR="00EF0E3E" w:rsidRPr="00ED51E6" w:rsidRDefault="00CD1D01" w:rsidP="00400764">
      <w:pPr>
        <w:pStyle w:val="Heading2"/>
        <w:spacing w:before="120" w:after="120" w:line="276" w:lineRule="auto"/>
        <w:jc w:val="both"/>
        <w:rPr>
          <w:rFonts w:cs="Arial"/>
        </w:rPr>
      </w:pPr>
      <w:r w:rsidRPr="00ED51E6">
        <w:rPr>
          <w:rFonts w:cs="Arial"/>
        </w:rPr>
        <w:t>My Aged Care</w:t>
      </w:r>
    </w:p>
    <w:p w14:paraId="53187798" w14:textId="1B5D50B6" w:rsidR="00EF0E3E" w:rsidRPr="00ED51E6" w:rsidRDefault="00CD1D01" w:rsidP="00400764">
      <w:pPr>
        <w:pStyle w:val="BodyText"/>
        <w:spacing w:before="120" w:after="120" w:line="276" w:lineRule="auto"/>
        <w:ind w:left="693" w:right="1213"/>
        <w:jc w:val="both"/>
        <w:rPr>
          <w:rFonts w:cs="Arial"/>
        </w:rPr>
      </w:pPr>
      <w:r w:rsidRPr="00ED51E6">
        <w:rPr>
          <w:rFonts w:cs="Arial"/>
          <w:spacing w:val="-3"/>
        </w:rPr>
        <w:t xml:space="preserve">The </w:t>
      </w:r>
      <w:r w:rsidRPr="00ED51E6">
        <w:rPr>
          <w:rFonts w:cs="Arial"/>
          <w:spacing w:val="-5"/>
        </w:rPr>
        <w:t xml:space="preserve">gateway </w:t>
      </w:r>
      <w:r w:rsidRPr="00ED51E6">
        <w:rPr>
          <w:rFonts w:cs="Arial"/>
          <w:spacing w:val="-3"/>
        </w:rPr>
        <w:t xml:space="preserve">for older </w:t>
      </w:r>
      <w:proofErr w:type="gramStart"/>
      <w:r w:rsidRPr="00ED51E6">
        <w:rPr>
          <w:rFonts w:cs="Arial"/>
          <w:spacing w:val="-8"/>
        </w:rPr>
        <w:t>Australian’s</w:t>
      </w:r>
      <w:proofErr w:type="gramEnd"/>
      <w:r w:rsidRPr="00ED51E6">
        <w:rPr>
          <w:rFonts w:cs="Arial"/>
          <w:spacing w:val="-8"/>
        </w:rPr>
        <w:t xml:space="preserve"> </w:t>
      </w:r>
      <w:r w:rsidRPr="00ED51E6">
        <w:rPr>
          <w:rFonts w:cs="Arial"/>
          <w:spacing w:val="-4"/>
        </w:rPr>
        <w:t xml:space="preserve">to receive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5"/>
        </w:rPr>
        <w:t xml:space="preserve">including information </w:t>
      </w:r>
      <w:r w:rsidRPr="00ED51E6">
        <w:rPr>
          <w:rFonts w:cs="Arial"/>
        </w:rPr>
        <w:t xml:space="preserve">on </w:t>
      </w:r>
      <w:r w:rsidRPr="00ED51E6">
        <w:rPr>
          <w:rFonts w:cs="Arial"/>
          <w:spacing w:val="-3"/>
        </w:rPr>
        <w:t xml:space="preserve">aged </w:t>
      </w:r>
      <w:r w:rsidRPr="00ED51E6">
        <w:rPr>
          <w:rFonts w:cs="Arial"/>
          <w:spacing w:val="-4"/>
        </w:rPr>
        <w:t xml:space="preserve">care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spacing w:val="-6"/>
        </w:rPr>
        <w:t xml:space="preserve">you,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5"/>
        </w:rPr>
        <w:t xml:space="preserve">family </w:t>
      </w:r>
      <w:r w:rsidRPr="00ED51E6">
        <w:rPr>
          <w:rFonts w:cs="Arial"/>
          <w:spacing w:val="-7"/>
        </w:rPr>
        <w:t xml:space="preserve">member, </w:t>
      </w:r>
      <w:r w:rsidRPr="00ED51E6">
        <w:rPr>
          <w:rFonts w:cs="Arial"/>
          <w:spacing w:val="-5"/>
        </w:rPr>
        <w:t xml:space="preserve">friend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3"/>
        </w:rPr>
        <w:t xml:space="preserve">someone </w:t>
      </w:r>
      <w:r w:rsidRPr="00ED51E6">
        <w:rPr>
          <w:rFonts w:cs="Arial"/>
          <w:spacing w:val="-10"/>
        </w:rPr>
        <w:t xml:space="preserve">you’re </w:t>
      </w:r>
      <w:r w:rsidRPr="00ED51E6">
        <w:rPr>
          <w:rFonts w:cs="Arial"/>
          <w:spacing w:val="-5"/>
        </w:rPr>
        <w:t xml:space="preserve">caring </w:t>
      </w:r>
      <w:r w:rsidRPr="00ED51E6">
        <w:rPr>
          <w:rFonts w:cs="Arial"/>
          <w:spacing w:val="-12"/>
        </w:rPr>
        <w:t>for.</w:t>
      </w:r>
      <w:r w:rsidR="007E5794" w:rsidRPr="00ED51E6">
        <w:rPr>
          <w:rFonts w:cs="Arial"/>
          <w:spacing w:val="-12"/>
        </w:rPr>
        <w:t xml:space="preserve"> Complaints relating to aged care services can also be reported here.</w:t>
      </w:r>
    </w:p>
    <w:p w14:paraId="34A65DC2" w14:textId="77777777" w:rsidR="00EF0E3E" w:rsidRPr="00ED51E6" w:rsidRDefault="00CD1D01" w:rsidP="00400764">
      <w:pPr>
        <w:spacing w:before="120" w:after="120" w:line="276" w:lineRule="auto"/>
        <w:ind w:left="693"/>
        <w:jc w:val="both"/>
        <w:rPr>
          <w:rFonts w:cs="Arial"/>
          <w:b/>
          <w:sz w:val="36"/>
        </w:rPr>
      </w:pPr>
      <w:r w:rsidRPr="00ED51E6">
        <w:rPr>
          <w:rFonts w:cs="Arial"/>
          <w:sz w:val="36"/>
        </w:rPr>
        <w:t xml:space="preserve">Phone </w:t>
      </w:r>
      <w:r w:rsidRPr="00ED51E6">
        <w:rPr>
          <w:rFonts w:cs="Arial"/>
          <w:b/>
          <w:sz w:val="36"/>
        </w:rPr>
        <w:t>1800 20 04 22</w:t>
      </w:r>
    </w:p>
    <w:p w14:paraId="5C6B7A88" w14:textId="77777777" w:rsidR="00EF0E3E" w:rsidRPr="00ED51E6" w:rsidRDefault="00CD1D01" w:rsidP="00400764">
      <w:pPr>
        <w:spacing w:before="120" w:after="120" w:line="276" w:lineRule="auto"/>
        <w:ind w:left="693"/>
        <w:jc w:val="both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64"/>
          <w:sz w:val="36"/>
        </w:rPr>
        <w:t xml:space="preserve"> </w:t>
      </w:r>
      <w:hyperlink r:id="rId41">
        <w:r w:rsidRPr="00ED51E6">
          <w:rPr>
            <w:rFonts w:cs="Arial"/>
            <w:b/>
            <w:spacing w:val="-9"/>
            <w:sz w:val="36"/>
          </w:rPr>
          <w:t>www.myagedcare.gov.au</w:t>
        </w:r>
      </w:hyperlink>
    </w:p>
    <w:p w14:paraId="1214385B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National Disability Abuse and Neglect Hotline</w:t>
      </w:r>
    </w:p>
    <w:p w14:paraId="53FCFC22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509"/>
        <w:rPr>
          <w:rFonts w:cs="Arial"/>
        </w:rPr>
      </w:pPr>
      <w:r w:rsidRPr="00ED51E6">
        <w:rPr>
          <w:rFonts w:cs="Arial"/>
          <w:spacing w:val="-6"/>
        </w:rPr>
        <w:t xml:space="preserve">Australia-wide </w:t>
      </w:r>
      <w:r w:rsidRPr="00ED51E6">
        <w:rPr>
          <w:rFonts w:cs="Arial"/>
          <w:spacing w:val="-4"/>
        </w:rPr>
        <w:t xml:space="preserve">telephone </w:t>
      </w:r>
      <w:r w:rsidRPr="00ED51E6">
        <w:rPr>
          <w:rFonts w:cs="Arial"/>
          <w:spacing w:val="-5"/>
        </w:rPr>
        <w:t xml:space="preserve">hotline </w:t>
      </w:r>
      <w:r w:rsidRPr="00ED51E6">
        <w:rPr>
          <w:rFonts w:cs="Arial"/>
          <w:spacing w:val="-3"/>
        </w:rPr>
        <w:t xml:space="preserve">for reporting </w:t>
      </w:r>
      <w:r w:rsidRPr="00ED51E6">
        <w:rPr>
          <w:rFonts w:cs="Arial"/>
          <w:spacing w:val="-4"/>
        </w:rPr>
        <w:t xml:space="preserve">abuse and </w:t>
      </w:r>
      <w:r w:rsidRPr="00ED51E6">
        <w:rPr>
          <w:rFonts w:cs="Arial"/>
        </w:rPr>
        <w:t xml:space="preserve">neglect of </w:t>
      </w:r>
      <w:r w:rsidRPr="00ED51E6">
        <w:rPr>
          <w:rFonts w:cs="Arial"/>
          <w:spacing w:val="-3"/>
        </w:rPr>
        <w:t xml:space="preserve">people </w:t>
      </w:r>
      <w:r w:rsidRPr="00ED51E6">
        <w:rPr>
          <w:rFonts w:cs="Arial"/>
          <w:spacing w:val="-4"/>
        </w:rPr>
        <w:t xml:space="preserve">with </w:t>
      </w:r>
      <w:r w:rsidRPr="00ED51E6">
        <w:rPr>
          <w:rFonts w:cs="Arial"/>
          <w:spacing w:val="-5"/>
        </w:rPr>
        <w:t xml:space="preserve">disabilities using government </w:t>
      </w:r>
      <w:r w:rsidRPr="00ED51E6">
        <w:rPr>
          <w:rFonts w:cs="Arial"/>
          <w:spacing w:val="-4"/>
        </w:rPr>
        <w:t xml:space="preserve">funded </w:t>
      </w:r>
      <w:r w:rsidRPr="00ED51E6">
        <w:rPr>
          <w:rFonts w:cs="Arial"/>
          <w:spacing w:val="-3"/>
        </w:rPr>
        <w:t>services.</w:t>
      </w:r>
    </w:p>
    <w:p w14:paraId="33629E8C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</w:t>
      </w:r>
      <w:r w:rsidRPr="00ED51E6">
        <w:rPr>
          <w:rFonts w:cs="Arial"/>
          <w:b/>
          <w:spacing w:val="-4"/>
          <w:sz w:val="36"/>
        </w:rPr>
        <w:t xml:space="preserve">88 </w:t>
      </w:r>
      <w:r w:rsidRPr="00ED51E6">
        <w:rPr>
          <w:rFonts w:cs="Arial"/>
          <w:b/>
          <w:sz w:val="36"/>
        </w:rPr>
        <w:t>00</w:t>
      </w:r>
      <w:r w:rsidRPr="00ED51E6">
        <w:rPr>
          <w:rFonts w:cs="Arial"/>
          <w:b/>
          <w:spacing w:val="9"/>
          <w:sz w:val="36"/>
        </w:rPr>
        <w:t xml:space="preserve"> </w:t>
      </w:r>
      <w:r w:rsidRPr="00ED51E6">
        <w:rPr>
          <w:rFonts w:cs="Arial"/>
          <w:b/>
          <w:spacing w:val="-8"/>
          <w:sz w:val="36"/>
        </w:rPr>
        <w:t>52</w:t>
      </w:r>
    </w:p>
    <w:p w14:paraId="7A83192A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  <w:spacing w:val="-4"/>
        </w:rPr>
        <w:t>Visit</w:t>
      </w:r>
      <w:r w:rsidRPr="00ED51E6">
        <w:rPr>
          <w:rFonts w:cs="Arial"/>
          <w:spacing w:val="-4"/>
        </w:rPr>
        <w:tab/>
      </w:r>
      <w:r w:rsidR="008B7A0C" w:rsidRPr="00ED51E6">
        <w:rPr>
          <w:rFonts w:cs="Arial"/>
          <w:spacing w:val="-4"/>
        </w:rPr>
        <w:tab/>
      </w:r>
      <w:hyperlink r:id="rId42">
        <w:r w:rsidRPr="00ED51E6">
          <w:rPr>
            <w:rFonts w:cs="Arial"/>
            <w:b/>
            <w:bCs/>
            <w:spacing w:val="-7"/>
          </w:rPr>
          <w:t>www.jobaccess.gov.au/complaints/hotline</w:t>
        </w:r>
      </w:hyperlink>
    </w:p>
    <w:p w14:paraId="1BC6C19E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NDIS (National Disability Insurance Scheme)</w:t>
      </w:r>
    </w:p>
    <w:p w14:paraId="01E13622" w14:textId="77777777" w:rsidR="00EF0E3E" w:rsidRPr="00ED51E6" w:rsidRDefault="00CD1D01" w:rsidP="00400764">
      <w:pPr>
        <w:pStyle w:val="BodyText"/>
        <w:spacing w:before="120" w:after="120" w:line="276" w:lineRule="auto"/>
        <w:ind w:left="693" w:right="699"/>
        <w:rPr>
          <w:rFonts w:cs="Arial"/>
        </w:rPr>
      </w:pPr>
      <w:r w:rsidRPr="00ED51E6">
        <w:rPr>
          <w:rFonts w:cs="Arial"/>
        </w:rPr>
        <w:t xml:space="preserve">A </w:t>
      </w:r>
      <w:r w:rsidRPr="00ED51E6">
        <w:rPr>
          <w:rFonts w:cs="Arial"/>
          <w:spacing w:val="-4"/>
        </w:rPr>
        <w:t xml:space="preserve">scheme to </w:t>
      </w:r>
      <w:r w:rsidRPr="00ED51E6">
        <w:rPr>
          <w:rFonts w:cs="Arial"/>
          <w:spacing w:val="-5"/>
        </w:rPr>
        <w:t xml:space="preserve">ensure </w:t>
      </w:r>
      <w:r w:rsidRPr="00ED51E6">
        <w:rPr>
          <w:rFonts w:cs="Arial"/>
          <w:spacing w:val="-3"/>
        </w:rPr>
        <w:t xml:space="preserve">people </w:t>
      </w:r>
      <w:r w:rsidRPr="00ED51E6">
        <w:rPr>
          <w:rFonts w:cs="Arial"/>
          <w:spacing w:val="-4"/>
        </w:rPr>
        <w:t xml:space="preserve">under </w:t>
      </w:r>
      <w:r w:rsidRPr="00ED51E6">
        <w:rPr>
          <w:rFonts w:cs="Arial"/>
          <w:spacing w:val="-5"/>
        </w:rPr>
        <w:t xml:space="preserve">65 </w:t>
      </w:r>
      <w:r w:rsidRPr="00ED51E6">
        <w:rPr>
          <w:rFonts w:cs="Arial"/>
          <w:spacing w:val="-4"/>
        </w:rPr>
        <w:t xml:space="preserve">years with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4"/>
        </w:rPr>
        <w:t xml:space="preserve">disability receive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</w:rPr>
        <w:t xml:space="preserve">support </w:t>
      </w:r>
      <w:r w:rsidRPr="00ED51E6">
        <w:rPr>
          <w:rFonts w:cs="Arial"/>
          <w:spacing w:val="-6"/>
        </w:rPr>
        <w:t xml:space="preserve">they </w:t>
      </w:r>
      <w:r w:rsidRPr="00ED51E6">
        <w:rPr>
          <w:rFonts w:cs="Arial"/>
          <w:spacing w:val="-5"/>
        </w:rPr>
        <w:t>need.</w:t>
      </w:r>
    </w:p>
    <w:p w14:paraId="4393B2E4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</w:t>
      </w:r>
      <w:r w:rsidRPr="00ED51E6">
        <w:rPr>
          <w:rFonts w:cs="Arial"/>
          <w:b/>
          <w:spacing w:val="-4"/>
          <w:sz w:val="36"/>
        </w:rPr>
        <w:t xml:space="preserve">80 </w:t>
      </w:r>
      <w:r w:rsidRPr="00ED51E6">
        <w:rPr>
          <w:rFonts w:cs="Arial"/>
          <w:b/>
          <w:spacing w:val="-6"/>
          <w:sz w:val="36"/>
        </w:rPr>
        <w:t>01</w:t>
      </w:r>
      <w:r w:rsidRPr="00ED51E6">
        <w:rPr>
          <w:rFonts w:cs="Arial"/>
          <w:b/>
          <w:spacing w:val="10"/>
          <w:sz w:val="36"/>
        </w:rPr>
        <w:t xml:space="preserve"> </w:t>
      </w:r>
      <w:r w:rsidRPr="00ED51E6">
        <w:rPr>
          <w:rFonts w:cs="Arial"/>
          <w:b/>
          <w:spacing w:val="-5"/>
          <w:sz w:val="36"/>
        </w:rPr>
        <w:t>10</w:t>
      </w:r>
    </w:p>
    <w:p w14:paraId="2AB326C4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-4"/>
          <w:sz w:val="36"/>
        </w:rPr>
        <w:tab/>
      </w:r>
      <w:hyperlink r:id="rId43">
        <w:r w:rsidRPr="00ED51E6">
          <w:rPr>
            <w:rFonts w:cs="Arial"/>
            <w:b/>
            <w:spacing w:val="-9"/>
            <w:sz w:val="36"/>
          </w:rPr>
          <w:t>www.ndis.gov.au</w:t>
        </w:r>
      </w:hyperlink>
    </w:p>
    <w:p w14:paraId="27AAACEB" w14:textId="77777777" w:rsidR="00191244" w:rsidRDefault="00191244">
      <w:pPr>
        <w:rPr>
          <w:rFonts w:cs="Arial"/>
          <w:b/>
          <w:bCs/>
          <w:sz w:val="44"/>
          <w:szCs w:val="40"/>
        </w:rPr>
      </w:pPr>
      <w:r>
        <w:rPr>
          <w:rFonts w:cs="Arial"/>
        </w:rPr>
        <w:br w:type="page"/>
      </w:r>
    </w:p>
    <w:p w14:paraId="6F5334DB" w14:textId="543245C0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lastRenderedPageBreak/>
        <w:t>NDIS Quality and Safeguard</w:t>
      </w:r>
      <w:r w:rsidR="002B7961" w:rsidRPr="00ED51E6">
        <w:rPr>
          <w:rFonts w:cs="Arial"/>
        </w:rPr>
        <w:t>s</w:t>
      </w:r>
      <w:r w:rsidRPr="00ED51E6">
        <w:rPr>
          <w:rFonts w:cs="Arial"/>
        </w:rPr>
        <w:t xml:space="preserve"> Commission</w:t>
      </w:r>
    </w:p>
    <w:p w14:paraId="5A4FBF0E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255"/>
        <w:rPr>
          <w:rFonts w:cs="Arial"/>
        </w:rPr>
      </w:pPr>
      <w:r w:rsidRPr="00ED51E6">
        <w:rPr>
          <w:rFonts w:cs="Arial"/>
        </w:rPr>
        <w:t xml:space="preserve">An </w:t>
      </w:r>
      <w:r w:rsidRPr="00ED51E6">
        <w:rPr>
          <w:rFonts w:cs="Arial"/>
          <w:spacing w:val="-4"/>
        </w:rPr>
        <w:t xml:space="preserve">independent </w:t>
      </w:r>
      <w:r w:rsidRPr="00ED51E6">
        <w:rPr>
          <w:rFonts w:cs="Arial"/>
        </w:rPr>
        <w:t xml:space="preserve">body </w:t>
      </w:r>
      <w:r w:rsidRPr="00ED51E6">
        <w:rPr>
          <w:rFonts w:cs="Arial"/>
          <w:spacing w:val="-4"/>
        </w:rPr>
        <w:t xml:space="preserve">that works to </w:t>
      </w:r>
      <w:r w:rsidRPr="00ED51E6">
        <w:rPr>
          <w:rFonts w:cs="Arial"/>
          <w:spacing w:val="-5"/>
        </w:rPr>
        <w:t xml:space="preserve">improve the </w:t>
      </w:r>
      <w:r w:rsidRPr="00ED51E6">
        <w:rPr>
          <w:rFonts w:cs="Arial"/>
          <w:spacing w:val="-3"/>
        </w:rPr>
        <w:t xml:space="preserve">quality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</w:rPr>
        <w:t xml:space="preserve">safety of </w:t>
      </w:r>
      <w:r w:rsidRPr="00ED51E6">
        <w:rPr>
          <w:rFonts w:cs="Arial"/>
          <w:spacing w:val="-4"/>
        </w:rPr>
        <w:t xml:space="preserve">NDIS </w:t>
      </w:r>
      <w:r w:rsidRPr="00ED51E6">
        <w:rPr>
          <w:rFonts w:cs="Arial"/>
        </w:rPr>
        <w:t xml:space="preserve">services </w:t>
      </w:r>
      <w:r w:rsidRPr="00ED51E6">
        <w:rPr>
          <w:rFonts w:cs="Arial"/>
          <w:spacing w:val="-4"/>
        </w:rPr>
        <w:t xml:space="preserve">and supports. Complaints </w:t>
      </w:r>
      <w:r w:rsidRPr="00ED51E6">
        <w:rPr>
          <w:rFonts w:cs="Arial"/>
          <w:spacing w:val="-3"/>
        </w:rPr>
        <w:t xml:space="preserve">can </w:t>
      </w:r>
      <w:r w:rsidRPr="00ED51E6">
        <w:rPr>
          <w:rFonts w:cs="Arial"/>
        </w:rPr>
        <w:t xml:space="preserve">be </w:t>
      </w:r>
      <w:r w:rsidRPr="00ED51E6">
        <w:rPr>
          <w:rFonts w:cs="Arial"/>
          <w:spacing w:val="-3"/>
        </w:rPr>
        <w:t xml:space="preserve">made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the </w:t>
      </w:r>
      <w:r w:rsidRPr="00ED51E6">
        <w:rPr>
          <w:rFonts w:cs="Arial"/>
          <w:spacing w:val="-4"/>
        </w:rPr>
        <w:t xml:space="preserve">NDIS </w:t>
      </w:r>
      <w:r w:rsidRPr="00ED51E6">
        <w:rPr>
          <w:rFonts w:cs="Arial"/>
          <w:spacing w:val="-5"/>
        </w:rPr>
        <w:t>Commission.</w:t>
      </w:r>
    </w:p>
    <w:p w14:paraId="0BD2306D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1800 03 </w:t>
      </w:r>
      <w:r w:rsidRPr="00ED51E6">
        <w:rPr>
          <w:rFonts w:cs="Arial"/>
          <w:b/>
          <w:spacing w:val="-5"/>
          <w:sz w:val="36"/>
        </w:rPr>
        <w:t>55</w:t>
      </w:r>
      <w:r w:rsidRPr="00ED51E6">
        <w:rPr>
          <w:rFonts w:cs="Arial"/>
          <w:b/>
          <w:spacing w:val="12"/>
          <w:sz w:val="36"/>
        </w:rPr>
        <w:t xml:space="preserve"> </w:t>
      </w:r>
      <w:r w:rsidRPr="00ED51E6">
        <w:rPr>
          <w:rFonts w:cs="Arial"/>
          <w:b/>
          <w:sz w:val="36"/>
        </w:rPr>
        <w:t>44</w:t>
      </w:r>
    </w:p>
    <w:p w14:paraId="4A9D56EB" w14:textId="77777777" w:rsidR="00EF0E3E" w:rsidRPr="00ED51E6" w:rsidRDefault="00CD1D01" w:rsidP="00400764">
      <w:pPr>
        <w:pStyle w:val="BodyText"/>
        <w:spacing w:before="120" w:after="120" w:line="276" w:lineRule="auto"/>
        <w:ind w:left="720"/>
        <w:rPr>
          <w:rFonts w:cs="Arial"/>
        </w:rPr>
      </w:pPr>
      <w:r w:rsidRPr="00ED51E6">
        <w:rPr>
          <w:rFonts w:cs="Arial"/>
          <w:spacing w:val="-4"/>
        </w:rPr>
        <w:t>Visit</w:t>
      </w:r>
      <w:r w:rsidRPr="00ED51E6">
        <w:rPr>
          <w:rFonts w:cs="Arial"/>
          <w:spacing w:val="-4"/>
        </w:rPr>
        <w:tab/>
      </w:r>
      <w:r w:rsidR="009101E9" w:rsidRPr="00ED51E6">
        <w:rPr>
          <w:rFonts w:cs="Arial"/>
          <w:spacing w:val="-4"/>
        </w:rPr>
        <w:tab/>
      </w:r>
      <w:hyperlink r:id="rId44">
        <w:r w:rsidRPr="00ED51E6">
          <w:rPr>
            <w:rFonts w:cs="Arial"/>
            <w:b/>
            <w:bCs/>
            <w:spacing w:val="-8"/>
          </w:rPr>
          <w:t>www.ndiscommission.gov.au</w:t>
        </w:r>
      </w:hyperlink>
    </w:p>
    <w:p w14:paraId="6F0ADCCF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Office of the Public Guardian (QLD only)</w:t>
      </w:r>
    </w:p>
    <w:p w14:paraId="24DFECE9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000"/>
        <w:rPr>
          <w:rFonts w:cs="Arial"/>
        </w:rPr>
      </w:pPr>
      <w:r w:rsidRPr="00ED51E6">
        <w:rPr>
          <w:rFonts w:cs="Arial"/>
        </w:rPr>
        <w:t xml:space="preserve">An </w:t>
      </w:r>
      <w:r w:rsidRPr="00ED51E6">
        <w:rPr>
          <w:rFonts w:cs="Arial"/>
          <w:spacing w:val="-4"/>
        </w:rPr>
        <w:t xml:space="preserve">independent </w:t>
      </w:r>
      <w:r w:rsidRPr="00ED51E6">
        <w:rPr>
          <w:rFonts w:cs="Arial"/>
          <w:spacing w:val="-3"/>
        </w:rPr>
        <w:t xml:space="preserve">statutory office </w:t>
      </w:r>
      <w:r w:rsidRPr="00ED51E6">
        <w:rPr>
          <w:rFonts w:cs="Arial"/>
          <w:spacing w:val="-4"/>
        </w:rPr>
        <w:t xml:space="preserve">established to </w:t>
      </w:r>
      <w:r w:rsidRPr="00ED51E6">
        <w:rPr>
          <w:rFonts w:cs="Arial"/>
        </w:rPr>
        <w:t xml:space="preserve">protect </w:t>
      </w:r>
      <w:r w:rsidRPr="00ED51E6">
        <w:rPr>
          <w:rFonts w:cs="Arial"/>
          <w:spacing w:val="-5"/>
        </w:rPr>
        <w:t xml:space="preserve">the rights, </w:t>
      </w:r>
      <w:proofErr w:type="gramStart"/>
      <w:r w:rsidRPr="00ED51E6">
        <w:rPr>
          <w:rFonts w:cs="Arial"/>
          <w:spacing w:val="-4"/>
        </w:rPr>
        <w:t>interests</w:t>
      </w:r>
      <w:proofErr w:type="gramEnd"/>
      <w:r w:rsidRPr="00ED51E6">
        <w:rPr>
          <w:rFonts w:cs="Arial"/>
          <w:spacing w:val="-4"/>
        </w:rPr>
        <w:t xml:space="preserve"> and </w:t>
      </w:r>
      <w:r w:rsidRPr="00ED51E6">
        <w:rPr>
          <w:rFonts w:cs="Arial"/>
          <w:spacing w:val="-5"/>
        </w:rPr>
        <w:t xml:space="preserve">wellbeing </w:t>
      </w:r>
      <w:r w:rsidRPr="00ED51E6">
        <w:rPr>
          <w:rFonts w:cs="Arial"/>
        </w:rPr>
        <w:t xml:space="preserve">of </w:t>
      </w:r>
      <w:r w:rsidRPr="00ED51E6">
        <w:rPr>
          <w:rFonts w:cs="Arial"/>
          <w:spacing w:val="-4"/>
        </w:rPr>
        <w:t xml:space="preserve">adults with impaired </w:t>
      </w:r>
      <w:r w:rsidRPr="00ED51E6">
        <w:rPr>
          <w:rFonts w:cs="Arial"/>
          <w:spacing w:val="-5"/>
        </w:rPr>
        <w:t xml:space="preserve">decision-making </w:t>
      </w:r>
      <w:r w:rsidRPr="00ED51E6">
        <w:rPr>
          <w:rFonts w:cs="Arial"/>
          <w:spacing w:val="-6"/>
        </w:rPr>
        <w:t xml:space="preserve">capacity,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 xml:space="preserve">children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 xml:space="preserve">young </w:t>
      </w:r>
      <w:r w:rsidRPr="00ED51E6">
        <w:rPr>
          <w:rFonts w:cs="Arial"/>
          <w:spacing w:val="-3"/>
        </w:rPr>
        <w:t xml:space="preserve">people in </w:t>
      </w:r>
      <w:r w:rsidRPr="00ED51E6">
        <w:rPr>
          <w:rFonts w:cs="Arial"/>
          <w:spacing w:val="-5"/>
        </w:rPr>
        <w:t xml:space="preserve">the child </w:t>
      </w:r>
      <w:r w:rsidRPr="00ED51E6">
        <w:rPr>
          <w:rFonts w:cs="Arial"/>
          <w:spacing w:val="-4"/>
        </w:rPr>
        <w:t xml:space="preserve">protection </w:t>
      </w:r>
      <w:r w:rsidRPr="00ED51E6">
        <w:rPr>
          <w:rFonts w:cs="Arial"/>
          <w:spacing w:val="-5"/>
        </w:rPr>
        <w:t>system.</w:t>
      </w:r>
    </w:p>
    <w:p w14:paraId="4A903049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7"/>
          <w:sz w:val="36"/>
        </w:rPr>
        <w:t>1300 653</w:t>
      </w:r>
      <w:r w:rsidRPr="00ED51E6">
        <w:rPr>
          <w:rFonts w:cs="Arial"/>
          <w:b/>
          <w:spacing w:val="7"/>
          <w:sz w:val="36"/>
        </w:rPr>
        <w:t xml:space="preserve"> </w:t>
      </w:r>
      <w:r w:rsidRPr="00ED51E6">
        <w:rPr>
          <w:rFonts w:cs="Arial"/>
          <w:b/>
          <w:spacing w:val="-10"/>
          <w:sz w:val="36"/>
        </w:rPr>
        <w:t>187</w:t>
      </w:r>
    </w:p>
    <w:p w14:paraId="3D0AD92E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  <w:b/>
          <w:bCs/>
        </w:rPr>
      </w:pPr>
      <w:r w:rsidRPr="00ED51E6">
        <w:rPr>
          <w:rFonts w:cs="Arial"/>
          <w:spacing w:val="-4"/>
        </w:rPr>
        <w:t>Visit</w:t>
      </w:r>
      <w:r w:rsidRPr="00ED51E6">
        <w:rPr>
          <w:rFonts w:cs="Arial"/>
          <w:spacing w:val="-4"/>
        </w:rPr>
        <w:tab/>
      </w:r>
      <w:r w:rsidR="009101E9" w:rsidRPr="00ED51E6">
        <w:rPr>
          <w:rFonts w:cs="Arial"/>
          <w:spacing w:val="-4"/>
        </w:rPr>
        <w:tab/>
      </w:r>
      <w:hyperlink r:id="rId45">
        <w:r w:rsidRPr="00ED51E6">
          <w:rPr>
            <w:rFonts w:cs="Arial"/>
            <w:b/>
            <w:bCs/>
            <w:spacing w:val="-8"/>
          </w:rPr>
          <w:t>www.publicguardian.qld.gov.au</w:t>
        </w:r>
      </w:hyperlink>
    </w:p>
    <w:p w14:paraId="0D69C588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Older Persons Advocacy Network (OPAN)</w:t>
      </w:r>
    </w:p>
    <w:p w14:paraId="601F596F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509"/>
        <w:rPr>
          <w:rFonts w:cs="Arial"/>
        </w:rPr>
      </w:pPr>
      <w:r w:rsidRPr="00ED51E6">
        <w:rPr>
          <w:rFonts w:cs="Arial"/>
        </w:rPr>
        <w:t xml:space="preserve">A </w:t>
      </w:r>
      <w:r w:rsidRPr="00ED51E6">
        <w:rPr>
          <w:rFonts w:cs="Arial"/>
          <w:spacing w:val="-6"/>
        </w:rPr>
        <w:t xml:space="preserve">free, </w:t>
      </w:r>
      <w:proofErr w:type="gramStart"/>
      <w:r w:rsidRPr="00ED51E6">
        <w:rPr>
          <w:rFonts w:cs="Arial"/>
          <w:spacing w:val="-4"/>
        </w:rPr>
        <w:t>independent</w:t>
      </w:r>
      <w:proofErr w:type="gramEnd"/>
      <w:r w:rsidRPr="00ED51E6">
        <w:rPr>
          <w:rFonts w:cs="Arial"/>
          <w:spacing w:val="-4"/>
        </w:rPr>
        <w:t xml:space="preserve"> and </w:t>
      </w:r>
      <w:r w:rsidRPr="00ED51E6">
        <w:rPr>
          <w:rFonts w:cs="Arial"/>
          <w:spacing w:val="-5"/>
        </w:rPr>
        <w:t xml:space="preserve">confidential </w:t>
      </w:r>
      <w:r w:rsidRPr="00ED51E6">
        <w:rPr>
          <w:rFonts w:cs="Arial"/>
        </w:rPr>
        <w:t xml:space="preserve">service </w:t>
      </w:r>
      <w:r w:rsidRPr="00ED51E6">
        <w:rPr>
          <w:rFonts w:cs="Arial"/>
          <w:spacing w:val="-4"/>
        </w:rPr>
        <w:t xml:space="preserve">supporting </w:t>
      </w:r>
      <w:r w:rsidRPr="00ED51E6">
        <w:rPr>
          <w:rFonts w:cs="Arial"/>
          <w:spacing w:val="-3"/>
        </w:rPr>
        <w:t xml:space="preserve">older </w:t>
      </w:r>
      <w:r w:rsidRPr="00ED51E6">
        <w:rPr>
          <w:rFonts w:cs="Arial"/>
          <w:spacing w:val="-2"/>
        </w:rPr>
        <w:t xml:space="preserve">people </w:t>
      </w:r>
      <w:r w:rsidRPr="00ED51E6">
        <w:rPr>
          <w:rFonts w:cs="Arial"/>
          <w:spacing w:val="-4"/>
        </w:rPr>
        <w:t xml:space="preserve">and </w:t>
      </w:r>
      <w:r w:rsidRPr="00ED51E6">
        <w:rPr>
          <w:rFonts w:cs="Arial"/>
          <w:spacing w:val="-5"/>
        </w:rPr>
        <w:t xml:space="preserve">their representatives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5"/>
        </w:rPr>
        <w:t xml:space="preserve">raise </w:t>
      </w:r>
      <w:r w:rsidRPr="00ED51E6">
        <w:rPr>
          <w:rFonts w:cs="Arial"/>
          <w:spacing w:val="-4"/>
        </w:rPr>
        <w:t xml:space="preserve">and address issues </w:t>
      </w:r>
      <w:r w:rsidRPr="00ED51E6">
        <w:rPr>
          <w:rFonts w:cs="Arial"/>
          <w:spacing w:val="-5"/>
        </w:rPr>
        <w:t xml:space="preserve">relating </w:t>
      </w:r>
      <w:r w:rsidRPr="00ED51E6">
        <w:rPr>
          <w:rFonts w:cs="Arial"/>
          <w:spacing w:val="-4"/>
        </w:rPr>
        <w:t xml:space="preserve">to </w:t>
      </w:r>
      <w:r w:rsidRPr="00ED51E6">
        <w:rPr>
          <w:rFonts w:cs="Arial"/>
          <w:spacing w:val="-3"/>
        </w:rPr>
        <w:t xml:space="preserve">aged </w:t>
      </w:r>
      <w:r w:rsidRPr="00ED51E6">
        <w:rPr>
          <w:rFonts w:cs="Arial"/>
          <w:spacing w:val="-4"/>
        </w:rPr>
        <w:t xml:space="preserve">care </w:t>
      </w:r>
      <w:r w:rsidRPr="00ED51E6">
        <w:rPr>
          <w:rFonts w:cs="Arial"/>
          <w:spacing w:val="-5"/>
        </w:rPr>
        <w:t>services.</w:t>
      </w:r>
    </w:p>
    <w:p w14:paraId="25503012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Phone</w:t>
      </w:r>
      <w:r w:rsidRPr="00ED51E6">
        <w:rPr>
          <w:rFonts w:cs="Arial"/>
          <w:spacing w:val="-4"/>
          <w:sz w:val="36"/>
        </w:rPr>
        <w:tab/>
      </w:r>
      <w:r w:rsidRPr="00ED51E6">
        <w:rPr>
          <w:rFonts w:cs="Arial"/>
          <w:b/>
          <w:spacing w:val="-6"/>
          <w:sz w:val="36"/>
        </w:rPr>
        <w:t xml:space="preserve">1800 </w:t>
      </w:r>
      <w:r w:rsidRPr="00ED51E6">
        <w:rPr>
          <w:rFonts w:cs="Arial"/>
          <w:b/>
          <w:spacing w:val="-8"/>
          <w:sz w:val="36"/>
        </w:rPr>
        <w:t xml:space="preserve">70 </w:t>
      </w:r>
      <w:r w:rsidRPr="00ED51E6">
        <w:rPr>
          <w:rFonts w:cs="Arial"/>
          <w:b/>
          <w:spacing w:val="-5"/>
          <w:sz w:val="36"/>
        </w:rPr>
        <w:t>06</w:t>
      </w:r>
      <w:r w:rsidRPr="00ED51E6">
        <w:rPr>
          <w:rFonts w:cs="Arial"/>
          <w:b/>
          <w:spacing w:val="13"/>
          <w:sz w:val="36"/>
        </w:rPr>
        <w:t xml:space="preserve"> </w:t>
      </w:r>
      <w:r w:rsidRPr="00ED51E6">
        <w:rPr>
          <w:rFonts w:cs="Arial"/>
          <w:b/>
          <w:sz w:val="36"/>
        </w:rPr>
        <w:t>00</w:t>
      </w:r>
    </w:p>
    <w:p w14:paraId="740BD8CD" w14:textId="77777777" w:rsidR="00EF0E3E" w:rsidRPr="00ED51E6" w:rsidRDefault="00CD1D01" w:rsidP="00400764">
      <w:pPr>
        <w:tabs>
          <w:tab w:val="left" w:pos="2133"/>
        </w:tabs>
        <w:spacing w:before="120" w:after="120" w:line="276" w:lineRule="auto"/>
        <w:ind w:left="693"/>
        <w:rPr>
          <w:rFonts w:cs="Arial"/>
          <w:b/>
          <w:sz w:val="36"/>
        </w:rPr>
      </w:pPr>
      <w:r w:rsidRPr="00ED51E6">
        <w:rPr>
          <w:rFonts w:cs="Arial"/>
          <w:spacing w:val="-4"/>
          <w:sz w:val="36"/>
        </w:rPr>
        <w:t>Visit</w:t>
      </w:r>
      <w:r w:rsidRPr="00ED51E6">
        <w:rPr>
          <w:rFonts w:cs="Arial"/>
          <w:spacing w:val="-4"/>
          <w:sz w:val="36"/>
        </w:rPr>
        <w:tab/>
      </w:r>
      <w:hyperlink r:id="rId46">
        <w:r w:rsidRPr="00ED51E6">
          <w:rPr>
            <w:rFonts w:cs="Arial"/>
            <w:b/>
            <w:spacing w:val="-7"/>
            <w:sz w:val="36"/>
          </w:rPr>
          <w:t>www.opan.com.au</w:t>
        </w:r>
      </w:hyperlink>
    </w:p>
    <w:p w14:paraId="4DDBEF00" w14:textId="22C41B3D" w:rsidR="00191244" w:rsidRPr="00191244" w:rsidRDefault="00191244" w:rsidP="00191244">
      <w:pPr>
        <w:rPr>
          <w:rFonts w:cs="Arial"/>
        </w:rPr>
        <w:sectPr w:rsidR="00191244" w:rsidRPr="00191244">
          <w:headerReference w:type="even" r:id="rId47"/>
          <w:headerReference w:type="default" r:id="rId48"/>
          <w:pgSz w:w="11910" w:h="16840"/>
          <w:pgMar w:top="880" w:right="740" w:bottom="960" w:left="440" w:header="0" w:footer="771" w:gutter="0"/>
          <w:cols w:space="720"/>
        </w:sectPr>
      </w:pPr>
    </w:p>
    <w:p w14:paraId="57EE6F09" w14:textId="77777777" w:rsidR="00EF0E3E" w:rsidRPr="00ED51E6" w:rsidRDefault="00CD1D01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14" w:name="_TOC_250001"/>
      <w:r w:rsidRPr="00ED51E6">
        <w:rPr>
          <w:rFonts w:ascii="Arial" w:hAnsi="Arial" w:cs="Arial"/>
        </w:rPr>
        <w:lastRenderedPageBreak/>
        <w:t xml:space="preserve"> </w:t>
      </w:r>
      <w:bookmarkStart w:id="15" w:name="_Toc58573400"/>
      <w:r w:rsidRPr="00ED51E6">
        <w:rPr>
          <w:rFonts w:ascii="Arial" w:hAnsi="Arial" w:cs="Arial"/>
        </w:rPr>
        <w:t>Government</w:t>
      </w:r>
      <w:r w:rsidRPr="00ED51E6">
        <w:rPr>
          <w:rFonts w:ascii="Arial" w:hAnsi="Arial" w:cs="Arial"/>
          <w:spacing w:val="11"/>
        </w:rPr>
        <w:t xml:space="preserve"> </w:t>
      </w:r>
      <w:bookmarkEnd w:id="14"/>
      <w:r w:rsidRPr="00ED51E6">
        <w:rPr>
          <w:rFonts w:ascii="Arial" w:hAnsi="Arial" w:cs="Arial"/>
          <w:spacing w:val="-6"/>
        </w:rPr>
        <w:t>Support</w:t>
      </w:r>
      <w:bookmarkEnd w:id="15"/>
      <w:r w:rsidRPr="00ED51E6">
        <w:rPr>
          <w:rFonts w:ascii="Arial" w:hAnsi="Arial" w:cs="Arial"/>
          <w:spacing w:val="-6"/>
        </w:rPr>
        <w:tab/>
      </w:r>
    </w:p>
    <w:p w14:paraId="7A11D79A" w14:textId="77777777" w:rsidR="00EF0E3E" w:rsidRPr="00ED51E6" w:rsidRDefault="00CD1D01" w:rsidP="00400764">
      <w:pPr>
        <w:pStyle w:val="BodyText"/>
        <w:spacing w:before="120" w:after="120" w:line="276" w:lineRule="auto"/>
        <w:ind w:left="693" w:right="1255"/>
        <w:rPr>
          <w:rFonts w:cs="Arial"/>
        </w:rPr>
      </w:pPr>
      <w:r w:rsidRPr="00ED51E6">
        <w:rPr>
          <w:rFonts w:cs="Arial"/>
          <w:spacing w:val="-4"/>
        </w:rPr>
        <w:t xml:space="preserve">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4"/>
        </w:rPr>
        <w:t xml:space="preserve">would </w:t>
      </w:r>
      <w:r w:rsidRPr="00ED51E6">
        <w:rPr>
          <w:rFonts w:cs="Arial"/>
          <w:spacing w:val="-7"/>
        </w:rPr>
        <w:t xml:space="preserve">like </w:t>
      </w:r>
      <w:r w:rsidRPr="00ED51E6">
        <w:rPr>
          <w:rFonts w:cs="Arial"/>
          <w:spacing w:val="-4"/>
        </w:rPr>
        <w:t xml:space="preserve">to acknowledge </w:t>
      </w:r>
      <w:r w:rsidRPr="00ED51E6">
        <w:rPr>
          <w:rFonts w:cs="Arial"/>
          <w:spacing w:val="-5"/>
        </w:rPr>
        <w:t xml:space="preserve">the following government funding </w:t>
      </w:r>
      <w:r w:rsidRPr="00ED51E6">
        <w:rPr>
          <w:rFonts w:cs="Arial"/>
          <w:spacing w:val="-4"/>
        </w:rPr>
        <w:t>and support:</w:t>
      </w:r>
    </w:p>
    <w:p w14:paraId="0274163E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Federal Government</w:t>
      </w:r>
    </w:p>
    <w:p w14:paraId="393B5640" w14:textId="1226C185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right="2065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 xml:space="preserve">of </w:t>
      </w:r>
      <w:r w:rsidR="00576378" w:rsidRPr="00ED51E6">
        <w:rPr>
          <w:rFonts w:ascii="Arial" w:hAnsi="Arial" w:cs="Arial"/>
          <w:sz w:val="36"/>
        </w:rPr>
        <w:t>Education</w:t>
      </w:r>
      <w:r w:rsidR="00DC04E0" w:rsidRPr="00ED51E6">
        <w:rPr>
          <w:rFonts w:ascii="Arial" w:hAnsi="Arial" w:cs="Arial"/>
          <w:sz w:val="36"/>
        </w:rPr>
        <w:t xml:space="preserve">, Skills, and Employment </w:t>
      </w:r>
    </w:p>
    <w:p w14:paraId="04AD7CA5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>of</w:t>
      </w:r>
      <w:r w:rsidRPr="00ED51E6">
        <w:rPr>
          <w:rFonts w:ascii="Arial" w:hAnsi="Arial" w:cs="Arial"/>
          <w:spacing w:val="3"/>
          <w:sz w:val="36"/>
        </w:rPr>
        <w:t xml:space="preserve"> </w:t>
      </w:r>
      <w:r w:rsidRPr="00ED51E6">
        <w:rPr>
          <w:rFonts w:ascii="Arial" w:hAnsi="Arial" w:cs="Arial"/>
          <w:spacing w:val="-4"/>
          <w:sz w:val="36"/>
        </w:rPr>
        <w:t>Health</w:t>
      </w:r>
    </w:p>
    <w:p w14:paraId="35E12EF9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 xml:space="preserve">of </w:t>
      </w:r>
      <w:r w:rsidRPr="00ED51E6">
        <w:rPr>
          <w:rFonts w:ascii="Arial" w:hAnsi="Arial" w:cs="Arial"/>
          <w:spacing w:val="-4"/>
          <w:sz w:val="36"/>
        </w:rPr>
        <w:t>Human</w:t>
      </w:r>
      <w:r w:rsidRPr="00ED51E6">
        <w:rPr>
          <w:rFonts w:ascii="Arial" w:hAnsi="Arial" w:cs="Arial"/>
          <w:spacing w:val="2"/>
          <w:sz w:val="36"/>
        </w:rPr>
        <w:t xml:space="preserve"> </w:t>
      </w:r>
      <w:r w:rsidRPr="00ED51E6">
        <w:rPr>
          <w:rFonts w:ascii="Arial" w:hAnsi="Arial" w:cs="Arial"/>
          <w:sz w:val="36"/>
        </w:rPr>
        <w:t>Services</w:t>
      </w:r>
    </w:p>
    <w:p w14:paraId="1AB8B16F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 xml:space="preserve">of </w:t>
      </w:r>
      <w:r w:rsidRPr="00ED51E6">
        <w:rPr>
          <w:rFonts w:ascii="Arial" w:hAnsi="Arial" w:cs="Arial"/>
          <w:spacing w:val="-4"/>
          <w:sz w:val="36"/>
        </w:rPr>
        <w:t>Social</w:t>
      </w:r>
      <w:r w:rsidRPr="00ED51E6">
        <w:rPr>
          <w:rFonts w:ascii="Arial" w:hAnsi="Arial" w:cs="Arial"/>
          <w:spacing w:val="2"/>
          <w:sz w:val="36"/>
        </w:rPr>
        <w:t xml:space="preserve"> </w:t>
      </w:r>
      <w:r w:rsidRPr="00ED51E6">
        <w:rPr>
          <w:rFonts w:ascii="Arial" w:hAnsi="Arial" w:cs="Arial"/>
          <w:sz w:val="36"/>
        </w:rPr>
        <w:t>Services</w:t>
      </w:r>
    </w:p>
    <w:p w14:paraId="3B77A2FE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 xml:space="preserve">of </w:t>
      </w:r>
      <w:r w:rsidRPr="00ED51E6">
        <w:rPr>
          <w:rFonts w:ascii="Arial" w:hAnsi="Arial" w:cs="Arial"/>
          <w:spacing w:val="-7"/>
          <w:sz w:val="36"/>
        </w:rPr>
        <w:t>Veterans’</w:t>
      </w:r>
      <w:r w:rsidRPr="00ED51E6">
        <w:rPr>
          <w:rFonts w:ascii="Arial" w:hAnsi="Arial" w:cs="Arial"/>
          <w:spacing w:val="2"/>
          <w:sz w:val="36"/>
        </w:rPr>
        <w:t xml:space="preserve"> </w:t>
      </w:r>
      <w:r w:rsidRPr="00ED51E6">
        <w:rPr>
          <w:rFonts w:ascii="Arial" w:hAnsi="Arial" w:cs="Arial"/>
          <w:spacing w:val="-6"/>
          <w:sz w:val="36"/>
        </w:rPr>
        <w:t>Affairs</w:t>
      </w:r>
    </w:p>
    <w:p w14:paraId="185D2EBF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5"/>
          <w:sz w:val="36"/>
        </w:rPr>
        <w:t xml:space="preserve">National </w:t>
      </w:r>
      <w:r w:rsidRPr="00ED51E6">
        <w:rPr>
          <w:rFonts w:ascii="Arial" w:hAnsi="Arial" w:cs="Arial"/>
          <w:spacing w:val="-4"/>
          <w:sz w:val="36"/>
        </w:rPr>
        <w:t xml:space="preserve">Disability </w:t>
      </w:r>
      <w:r w:rsidRPr="00ED51E6">
        <w:rPr>
          <w:rFonts w:ascii="Arial" w:hAnsi="Arial" w:cs="Arial"/>
          <w:spacing w:val="-5"/>
          <w:sz w:val="36"/>
        </w:rPr>
        <w:t>Insurance</w:t>
      </w:r>
      <w:r w:rsidRPr="00ED51E6">
        <w:rPr>
          <w:rFonts w:ascii="Arial" w:hAnsi="Arial" w:cs="Arial"/>
          <w:spacing w:val="10"/>
          <w:sz w:val="36"/>
        </w:rPr>
        <w:t xml:space="preserve"> </w:t>
      </w:r>
      <w:r w:rsidRPr="00ED51E6">
        <w:rPr>
          <w:rFonts w:ascii="Arial" w:hAnsi="Arial" w:cs="Arial"/>
          <w:spacing w:val="-3"/>
          <w:sz w:val="36"/>
        </w:rPr>
        <w:t>Scheme</w:t>
      </w:r>
    </w:p>
    <w:p w14:paraId="71003783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Community </w:t>
      </w:r>
      <w:r w:rsidRPr="00ED51E6">
        <w:rPr>
          <w:rFonts w:ascii="Arial" w:hAnsi="Arial" w:cs="Arial"/>
          <w:spacing w:val="-4"/>
          <w:sz w:val="36"/>
        </w:rPr>
        <w:t>Broadcasting</w:t>
      </w:r>
      <w:r w:rsidRPr="00ED51E6">
        <w:rPr>
          <w:rFonts w:ascii="Arial" w:hAnsi="Arial" w:cs="Arial"/>
          <w:spacing w:val="3"/>
          <w:sz w:val="36"/>
        </w:rPr>
        <w:t xml:space="preserve"> </w:t>
      </w:r>
      <w:r w:rsidRPr="00ED51E6">
        <w:rPr>
          <w:rFonts w:ascii="Arial" w:hAnsi="Arial" w:cs="Arial"/>
          <w:spacing w:val="-6"/>
          <w:sz w:val="36"/>
        </w:rPr>
        <w:t>Foundation</w:t>
      </w:r>
    </w:p>
    <w:p w14:paraId="57D8113B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Australian Capital Territory</w:t>
      </w:r>
    </w:p>
    <w:p w14:paraId="5FBCAAE9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Community </w:t>
      </w:r>
      <w:r w:rsidRPr="00ED51E6">
        <w:rPr>
          <w:rFonts w:ascii="Arial" w:hAnsi="Arial" w:cs="Arial"/>
          <w:sz w:val="36"/>
        </w:rPr>
        <w:t>Services</w:t>
      </w:r>
      <w:r w:rsidRPr="00ED51E6">
        <w:rPr>
          <w:rFonts w:ascii="Arial" w:hAnsi="Arial" w:cs="Arial"/>
          <w:spacing w:val="2"/>
          <w:sz w:val="36"/>
        </w:rPr>
        <w:t xml:space="preserve"> </w:t>
      </w:r>
      <w:r w:rsidRPr="00ED51E6">
        <w:rPr>
          <w:rFonts w:ascii="Arial" w:hAnsi="Arial" w:cs="Arial"/>
          <w:spacing w:val="-4"/>
          <w:sz w:val="36"/>
        </w:rPr>
        <w:t>Directorate</w:t>
      </w:r>
    </w:p>
    <w:p w14:paraId="58073397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Victorian State Government</w:t>
      </w:r>
    </w:p>
    <w:p w14:paraId="0A5305D3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 xml:space="preserve">of </w:t>
      </w:r>
      <w:r w:rsidRPr="00ED51E6">
        <w:rPr>
          <w:rFonts w:ascii="Arial" w:hAnsi="Arial" w:cs="Arial"/>
          <w:spacing w:val="-5"/>
          <w:sz w:val="36"/>
        </w:rPr>
        <w:t xml:space="preserve">Education </w:t>
      </w:r>
      <w:r w:rsidRPr="00ED51E6">
        <w:rPr>
          <w:rFonts w:ascii="Arial" w:hAnsi="Arial" w:cs="Arial"/>
          <w:spacing w:val="-4"/>
          <w:sz w:val="36"/>
        </w:rPr>
        <w:t>and</w:t>
      </w:r>
      <w:r w:rsidRPr="00ED51E6">
        <w:rPr>
          <w:rFonts w:ascii="Arial" w:hAnsi="Arial" w:cs="Arial"/>
          <w:spacing w:val="9"/>
          <w:sz w:val="36"/>
        </w:rPr>
        <w:t xml:space="preserve"> </w:t>
      </w:r>
      <w:r w:rsidRPr="00ED51E6">
        <w:rPr>
          <w:rFonts w:ascii="Arial" w:hAnsi="Arial" w:cs="Arial"/>
          <w:spacing w:val="-8"/>
          <w:sz w:val="36"/>
        </w:rPr>
        <w:t>Training</w:t>
      </w:r>
    </w:p>
    <w:p w14:paraId="40CD8EB0" w14:textId="7EB1406E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 xml:space="preserve">of </w:t>
      </w:r>
      <w:r w:rsidR="00996DF2" w:rsidRPr="00ED51E6">
        <w:rPr>
          <w:rFonts w:ascii="Arial" w:hAnsi="Arial" w:cs="Arial"/>
          <w:sz w:val="36"/>
        </w:rPr>
        <w:t xml:space="preserve">Families, Fairness and Housing </w:t>
      </w:r>
    </w:p>
    <w:p w14:paraId="62E4B7FB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New South Wales State Government</w:t>
      </w:r>
    </w:p>
    <w:p w14:paraId="1D4DAA7A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4"/>
          <w:sz w:val="36"/>
        </w:rPr>
        <w:t xml:space="preserve">NSW </w:t>
      </w:r>
      <w:r w:rsidRPr="00ED51E6">
        <w:rPr>
          <w:rFonts w:ascii="Arial" w:hAnsi="Arial" w:cs="Arial"/>
          <w:spacing w:val="-3"/>
          <w:sz w:val="36"/>
        </w:rPr>
        <w:t xml:space="preserve">Department </w:t>
      </w:r>
      <w:r w:rsidRPr="00ED51E6">
        <w:rPr>
          <w:rFonts w:ascii="Arial" w:hAnsi="Arial" w:cs="Arial"/>
          <w:sz w:val="36"/>
        </w:rPr>
        <w:t xml:space="preserve">of </w:t>
      </w:r>
      <w:r w:rsidRPr="00ED51E6">
        <w:rPr>
          <w:rFonts w:ascii="Arial" w:hAnsi="Arial" w:cs="Arial"/>
          <w:spacing w:val="-5"/>
          <w:sz w:val="36"/>
        </w:rPr>
        <w:t xml:space="preserve">Communities </w:t>
      </w:r>
      <w:r w:rsidRPr="00ED51E6">
        <w:rPr>
          <w:rFonts w:ascii="Arial" w:hAnsi="Arial" w:cs="Arial"/>
          <w:spacing w:val="-4"/>
          <w:sz w:val="36"/>
        </w:rPr>
        <w:t>and</w:t>
      </w:r>
      <w:r w:rsidRPr="00ED51E6">
        <w:rPr>
          <w:rFonts w:ascii="Arial" w:hAnsi="Arial" w:cs="Arial"/>
          <w:spacing w:val="14"/>
          <w:sz w:val="36"/>
        </w:rPr>
        <w:t xml:space="preserve"> </w:t>
      </w:r>
      <w:r w:rsidRPr="00ED51E6">
        <w:rPr>
          <w:rFonts w:ascii="Arial" w:hAnsi="Arial" w:cs="Arial"/>
          <w:spacing w:val="-4"/>
          <w:sz w:val="36"/>
        </w:rPr>
        <w:t>Justice</w:t>
      </w:r>
    </w:p>
    <w:p w14:paraId="6078E078" w14:textId="642FB0F8" w:rsidR="00EF0E3E" w:rsidRPr="00ED51E6" w:rsidRDefault="00E4529D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NSW </w:t>
      </w:r>
      <w:r w:rsidR="00CD1D01" w:rsidRPr="00ED51E6">
        <w:rPr>
          <w:rFonts w:ascii="Arial" w:hAnsi="Arial" w:cs="Arial"/>
          <w:spacing w:val="-3"/>
          <w:sz w:val="36"/>
        </w:rPr>
        <w:t xml:space="preserve">Department </w:t>
      </w:r>
      <w:r w:rsidR="00CD1D01" w:rsidRPr="00ED51E6">
        <w:rPr>
          <w:rFonts w:ascii="Arial" w:hAnsi="Arial" w:cs="Arial"/>
          <w:sz w:val="36"/>
        </w:rPr>
        <w:t>of</w:t>
      </w:r>
      <w:r w:rsidR="00CD1D01" w:rsidRPr="00ED51E6">
        <w:rPr>
          <w:rFonts w:ascii="Arial" w:hAnsi="Arial" w:cs="Arial"/>
          <w:spacing w:val="3"/>
          <w:sz w:val="36"/>
        </w:rPr>
        <w:t xml:space="preserve"> </w:t>
      </w:r>
      <w:r w:rsidR="00CD1D01" w:rsidRPr="00ED51E6">
        <w:rPr>
          <w:rFonts w:ascii="Arial" w:hAnsi="Arial" w:cs="Arial"/>
          <w:spacing w:val="-5"/>
          <w:sz w:val="36"/>
        </w:rPr>
        <w:t>Education</w:t>
      </w:r>
    </w:p>
    <w:p w14:paraId="2C72CF7A" w14:textId="77777777" w:rsidR="00EF0E3E" w:rsidRPr="00ED51E6" w:rsidRDefault="00CD1D01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4"/>
          <w:sz w:val="36"/>
        </w:rPr>
        <w:t xml:space="preserve">NSW </w:t>
      </w:r>
      <w:r w:rsidRPr="00ED51E6">
        <w:rPr>
          <w:rFonts w:ascii="Arial" w:hAnsi="Arial" w:cs="Arial"/>
          <w:spacing w:val="-3"/>
          <w:sz w:val="36"/>
        </w:rPr>
        <w:t xml:space="preserve">Ministry </w:t>
      </w:r>
      <w:r w:rsidRPr="00ED51E6">
        <w:rPr>
          <w:rFonts w:ascii="Arial" w:hAnsi="Arial" w:cs="Arial"/>
          <w:sz w:val="36"/>
        </w:rPr>
        <w:t>of</w:t>
      </w:r>
      <w:r w:rsidRPr="00ED51E6">
        <w:rPr>
          <w:rFonts w:ascii="Arial" w:hAnsi="Arial" w:cs="Arial"/>
          <w:spacing w:val="6"/>
          <w:sz w:val="36"/>
        </w:rPr>
        <w:t xml:space="preserve"> </w:t>
      </w:r>
      <w:r w:rsidRPr="00ED51E6">
        <w:rPr>
          <w:rFonts w:ascii="Arial" w:hAnsi="Arial" w:cs="Arial"/>
          <w:spacing w:val="-4"/>
          <w:sz w:val="36"/>
        </w:rPr>
        <w:t>Health</w:t>
      </w:r>
    </w:p>
    <w:p w14:paraId="35886D05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Northern Territory Government</w:t>
      </w:r>
    </w:p>
    <w:p w14:paraId="38077720" w14:textId="5BC57505" w:rsidR="00EF0E3E" w:rsidRPr="00ED51E6" w:rsidRDefault="00E4529D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NT </w:t>
      </w:r>
      <w:r w:rsidR="00CD1D01" w:rsidRPr="00ED51E6">
        <w:rPr>
          <w:rFonts w:ascii="Arial" w:hAnsi="Arial" w:cs="Arial"/>
          <w:spacing w:val="-3"/>
          <w:sz w:val="36"/>
        </w:rPr>
        <w:t xml:space="preserve">Department </w:t>
      </w:r>
      <w:r w:rsidR="00CD1D01" w:rsidRPr="00ED51E6">
        <w:rPr>
          <w:rFonts w:ascii="Arial" w:hAnsi="Arial" w:cs="Arial"/>
          <w:sz w:val="36"/>
        </w:rPr>
        <w:t>of</w:t>
      </w:r>
      <w:r w:rsidR="00CD1D01" w:rsidRPr="00ED51E6">
        <w:rPr>
          <w:rFonts w:ascii="Arial" w:hAnsi="Arial" w:cs="Arial"/>
          <w:spacing w:val="3"/>
          <w:sz w:val="36"/>
        </w:rPr>
        <w:t xml:space="preserve"> </w:t>
      </w:r>
      <w:r w:rsidR="00CD1D01" w:rsidRPr="00ED51E6">
        <w:rPr>
          <w:rFonts w:ascii="Arial" w:hAnsi="Arial" w:cs="Arial"/>
          <w:spacing w:val="-5"/>
          <w:sz w:val="36"/>
        </w:rPr>
        <w:t>Education</w:t>
      </w:r>
    </w:p>
    <w:p w14:paraId="6FF498E5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lastRenderedPageBreak/>
        <w:t>Queensland State Government</w:t>
      </w:r>
    </w:p>
    <w:p w14:paraId="7CBAD3C1" w14:textId="4ED184F2" w:rsidR="00EF0E3E" w:rsidRPr="00ED51E6" w:rsidRDefault="00E4529D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QLD </w:t>
      </w:r>
      <w:r w:rsidR="00CD1D01" w:rsidRPr="00ED51E6">
        <w:rPr>
          <w:rFonts w:ascii="Arial" w:hAnsi="Arial" w:cs="Arial"/>
          <w:spacing w:val="-3"/>
          <w:sz w:val="36"/>
        </w:rPr>
        <w:t xml:space="preserve">Department </w:t>
      </w:r>
      <w:r w:rsidR="00CD1D01" w:rsidRPr="00ED51E6">
        <w:rPr>
          <w:rFonts w:ascii="Arial" w:hAnsi="Arial" w:cs="Arial"/>
          <w:sz w:val="36"/>
        </w:rPr>
        <w:t>of</w:t>
      </w:r>
      <w:r w:rsidR="00CD1D01" w:rsidRPr="00ED51E6">
        <w:rPr>
          <w:rFonts w:ascii="Arial" w:hAnsi="Arial" w:cs="Arial"/>
          <w:spacing w:val="3"/>
          <w:sz w:val="36"/>
        </w:rPr>
        <w:t xml:space="preserve"> </w:t>
      </w:r>
      <w:r w:rsidR="00CD1D01" w:rsidRPr="00ED51E6">
        <w:rPr>
          <w:rFonts w:ascii="Arial" w:hAnsi="Arial" w:cs="Arial"/>
          <w:spacing w:val="-5"/>
          <w:sz w:val="36"/>
        </w:rPr>
        <w:t>Education</w:t>
      </w:r>
    </w:p>
    <w:p w14:paraId="2B72446D" w14:textId="3F69AC01" w:rsidR="00EF0E3E" w:rsidRPr="00ED51E6" w:rsidRDefault="00E4529D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right="1580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QLD </w:t>
      </w:r>
      <w:r w:rsidR="00CD1D01" w:rsidRPr="00ED51E6">
        <w:rPr>
          <w:rFonts w:ascii="Arial" w:hAnsi="Arial" w:cs="Arial"/>
          <w:spacing w:val="-3"/>
          <w:sz w:val="36"/>
        </w:rPr>
        <w:t xml:space="preserve">Department </w:t>
      </w:r>
      <w:r w:rsidR="00CD1D01" w:rsidRPr="00ED51E6">
        <w:rPr>
          <w:rFonts w:ascii="Arial" w:hAnsi="Arial" w:cs="Arial"/>
          <w:sz w:val="36"/>
        </w:rPr>
        <w:t xml:space="preserve">of </w:t>
      </w:r>
      <w:r w:rsidR="00CD1D01" w:rsidRPr="00ED51E6">
        <w:rPr>
          <w:rFonts w:ascii="Arial" w:hAnsi="Arial" w:cs="Arial"/>
          <w:spacing w:val="-5"/>
          <w:sz w:val="36"/>
        </w:rPr>
        <w:t xml:space="preserve">Employment, </w:t>
      </w:r>
      <w:r w:rsidR="00CD1D01" w:rsidRPr="00ED51E6">
        <w:rPr>
          <w:rFonts w:ascii="Arial" w:hAnsi="Arial" w:cs="Arial"/>
          <w:spacing w:val="-4"/>
          <w:sz w:val="36"/>
        </w:rPr>
        <w:t xml:space="preserve">Small Business and </w:t>
      </w:r>
      <w:r w:rsidR="00CD1D01" w:rsidRPr="00ED51E6">
        <w:rPr>
          <w:rFonts w:ascii="Arial" w:hAnsi="Arial" w:cs="Arial"/>
          <w:spacing w:val="-8"/>
          <w:sz w:val="36"/>
        </w:rPr>
        <w:t>Training</w:t>
      </w:r>
    </w:p>
    <w:p w14:paraId="57672C33" w14:textId="27CA2320" w:rsidR="00EF0E3E" w:rsidRPr="00ED51E6" w:rsidRDefault="00E4529D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right="1648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QLD </w:t>
      </w:r>
      <w:r w:rsidR="00CD1D01" w:rsidRPr="00ED51E6">
        <w:rPr>
          <w:rFonts w:ascii="Arial" w:hAnsi="Arial" w:cs="Arial"/>
          <w:spacing w:val="-3"/>
          <w:sz w:val="36"/>
        </w:rPr>
        <w:t xml:space="preserve">Department </w:t>
      </w:r>
      <w:r w:rsidR="00CD1D01" w:rsidRPr="00ED51E6">
        <w:rPr>
          <w:rFonts w:ascii="Arial" w:hAnsi="Arial" w:cs="Arial"/>
          <w:sz w:val="36"/>
        </w:rPr>
        <w:t xml:space="preserve">of </w:t>
      </w:r>
      <w:r w:rsidR="00D01F9C" w:rsidRPr="00ED51E6">
        <w:rPr>
          <w:rFonts w:ascii="Arial" w:hAnsi="Arial" w:cs="Arial"/>
          <w:sz w:val="36"/>
        </w:rPr>
        <w:t xml:space="preserve">Child Safety, Seniors, and Disability Services </w:t>
      </w:r>
    </w:p>
    <w:p w14:paraId="32930860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  <w:spacing w:val="-8"/>
        </w:rPr>
        <w:t>Tasmanian State</w:t>
      </w:r>
      <w:r w:rsidRPr="00ED51E6">
        <w:rPr>
          <w:rFonts w:cs="Arial"/>
          <w:spacing w:val="20"/>
        </w:rPr>
        <w:t xml:space="preserve"> </w:t>
      </w:r>
      <w:r w:rsidRPr="00ED51E6">
        <w:rPr>
          <w:rFonts w:cs="Arial"/>
          <w:spacing w:val="-6"/>
        </w:rPr>
        <w:t>Government</w:t>
      </w:r>
    </w:p>
    <w:p w14:paraId="29CCD5BF" w14:textId="1E660EE8" w:rsidR="00EF0E3E" w:rsidRPr="00ED51E6" w:rsidRDefault="00D01F9C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TAS </w:t>
      </w:r>
      <w:r w:rsidR="00CD1D01" w:rsidRPr="00ED51E6">
        <w:rPr>
          <w:rFonts w:ascii="Arial" w:hAnsi="Arial" w:cs="Arial"/>
          <w:spacing w:val="-3"/>
          <w:sz w:val="36"/>
        </w:rPr>
        <w:t xml:space="preserve">Department </w:t>
      </w:r>
      <w:r w:rsidR="00CD1D01" w:rsidRPr="00ED51E6">
        <w:rPr>
          <w:rFonts w:ascii="Arial" w:hAnsi="Arial" w:cs="Arial"/>
          <w:sz w:val="36"/>
        </w:rPr>
        <w:t>of</w:t>
      </w:r>
      <w:r w:rsidR="00CD1D01" w:rsidRPr="00ED51E6">
        <w:rPr>
          <w:rFonts w:ascii="Arial" w:hAnsi="Arial" w:cs="Arial"/>
          <w:spacing w:val="10"/>
          <w:sz w:val="36"/>
        </w:rPr>
        <w:t xml:space="preserve"> </w:t>
      </w:r>
      <w:r w:rsidR="00CD1D01" w:rsidRPr="00ED51E6">
        <w:rPr>
          <w:rFonts w:ascii="Arial" w:hAnsi="Arial" w:cs="Arial"/>
          <w:spacing w:val="-5"/>
          <w:sz w:val="36"/>
        </w:rPr>
        <w:t>Education</w:t>
      </w:r>
    </w:p>
    <w:p w14:paraId="2455441A" w14:textId="77777777" w:rsidR="00EF0E3E" w:rsidRPr="00ED51E6" w:rsidRDefault="00CD1D01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Western Australia State Government</w:t>
      </w:r>
    </w:p>
    <w:p w14:paraId="6DEFA4EB" w14:textId="4C8568C0" w:rsidR="00EF0E3E" w:rsidRPr="00ED51E6" w:rsidRDefault="007764F4" w:rsidP="00400764">
      <w:pPr>
        <w:pStyle w:val="ListParagraph"/>
        <w:numPr>
          <w:ilvl w:val="0"/>
          <w:numId w:val="1"/>
        </w:numPr>
        <w:tabs>
          <w:tab w:val="left" w:pos="1035"/>
        </w:tabs>
        <w:spacing w:before="120" w:after="120" w:line="276" w:lineRule="auto"/>
        <w:ind w:hanging="342"/>
        <w:rPr>
          <w:rFonts w:ascii="Arial" w:hAnsi="Arial" w:cs="Arial"/>
          <w:sz w:val="36"/>
        </w:rPr>
      </w:pPr>
      <w:r w:rsidRPr="00ED51E6">
        <w:rPr>
          <w:rFonts w:ascii="Arial" w:hAnsi="Arial" w:cs="Arial"/>
          <w:spacing w:val="-3"/>
          <w:sz w:val="36"/>
        </w:rPr>
        <w:t xml:space="preserve">WA </w:t>
      </w:r>
      <w:r w:rsidR="00CD1D01" w:rsidRPr="00ED51E6">
        <w:rPr>
          <w:rFonts w:ascii="Arial" w:hAnsi="Arial" w:cs="Arial"/>
          <w:spacing w:val="-3"/>
          <w:sz w:val="36"/>
        </w:rPr>
        <w:t xml:space="preserve">Department </w:t>
      </w:r>
      <w:r w:rsidR="00CD1D01" w:rsidRPr="00ED51E6">
        <w:rPr>
          <w:rFonts w:ascii="Arial" w:hAnsi="Arial" w:cs="Arial"/>
          <w:sz w:val="36"/>
        </w:rPr>
        <w:t>of</w:t>
      </w:r>
      <w:r w:rsidR="00CD1D01" w:rsidRPr="00ED51E6">
        <w:rPr>
          <w:rFonts w:ascii="Arial" w:hAnsi="Arial" w:cs="Arial"/>
          <w:spacing w:val="3"/>
          <w:sz w:val="36"/>
        </w:rPr>
        <w:t xml:space="preserve"> </w:t>
      </w:r>
      <w:r w:rsidR="00CD1D01" w:rsidRPr="00ED51E6">
        <w:rPr>
          <w:rFonts w:ascii="Arial" w:hAnsi="Arial" w:cs="Arial"/>
          <w:spacing w:val="-5"/>
          <w:sz w:val="36"/>
        </w:rPr>
        <w:t>Communities</w:t>
      </w:r>
    </w:p>
    <w:p w14:paraId="7475C80C" w14:textId="77777777" w:rsidR="007764F4" w:rsidRPr="00ED51E6" w:rsidRDefault="007764F4" w:rsidP="00400764">
      <w:pPr>
        <w:pStyle w:val="Heading2"/>
        <w:spacing w:before="120" w:after="120" w:line="276" w:lineRule="auto"/>
        <w:rPr>
          <w:rFonts w:cs="Arial"/>
        </w:rPr>
      </w:pPr>
      <w:r w:rsidRPr="00ED51E6">
        <w:rPr>
          <w:rFonts w:cs="Arial"/>
        </w:rPr>
        <w:t>Other</w:t>
      </w:r>
    </w:p>
    <w:p w14:paraId="0E4878D0" w14:textId="77777777" w:rsidR="00EF0E3E" w:rsidRPr="00ED51E6" w:rsidRDefault="00CD1D01" w:rsidP="00400764">
      <w:pPr>
        <w:pStyle w:val="BodyText"/>
        <w:numPr>
          <w:ilvl w:val="0"/>
          <w:numId w:val="4"/>
        </w:numPr>
        <w:spacing w:before="120" w:after="120" w:line="276" w:lineRule="auto"/>
        <w:rPr>
          <w:rFonts w:cs="Arial"/>
        </w:rPr>
      </w:pPr>
      <w:r w:rsidRPr="00ED51E6">
        <w:rPr>
          <w:rFonts w:cs="Arial"/>
          <w:spacing w:val="-3"/>
        </w:rPr>
        <w:t xml:space="preserve">Community </w:t>
      </w:r>
      <w:r w:rsidRPr="00ED51E6">
        <w:rPr>
          <w:rFonts w:cs="Arial"/>
        </w:rPr>
        <w:t xml:space="preserve">Broadcasting </w:t>
      </w:r>
      <w:r w:rsidRPr="00ED51E6">
        <w:rPr>
          <w:rFonts w:cs="Arial"/>
          <w:spacing w:val="-6"/>
        </w:rPr>
        <w:t xml:space="preserve">Foundation </w:t>
      </w:r>
      <w:r w:rsidRPr="00ED51E6">
        <w:rPr>
          <w:rFonts w:cs="Arial"/>
        </w:rPr>
        <w:t xml:space="preserve">supports Vision </w:t>
      </w:r>
      <w:r w:rsidRPr="00ED51E6">
        <w:rPr>
          <w:rFonts w:cs="Arial"/>
          <w:spacing w:val="-5"/>
        </w:rPr>
        <w:t xml:space="preserve">Australia </w:t>
      </w:r>
      <w:r w:rsidRPr="00ED51E6">
        <w:rPr>
          <w:rFonts w:cs="Arial"/>
          <w:spacing w:val="-7"/>
        </w:rPr>
        <w:t>radio.</w:t>
      </w:r>
    </w:p>
    <w:p w14:paraId="6D98A12B" w14:textId="77777777" w:rsidR="00EF0E3E" w:rsidRPr="00ED51E6" w:rsidRDefault="00EF0E3E" w:rsidP="00400764">
      <w:pPr>
        <w:spacing w:before="120" w:after="120" w:line="276" w:lineRule="auto"/>
        <w:rPr>
          <w:rFonts w:cs="Arial"/>
        </w:rPr>
        <w:sectPr w:rsidR="00EF0E3E" w:rsidRPr="00ED51E6">
          <w:headerReference w:type="even" r:id="rId49"/>
          <w:headerReference w:type="default" r:id="rId50"/>
          <w:pgSz w:w="11910" w:h="16840"/>
          <w:pgMar w:top="880" w:right="740" w:bottom="960" w:left="440" w:header="0" w:footer="771" w:gutter="0"/>
          <w:cols w:space="720"/>
        </w:sectPr>
      </w:pPr>
    </w:p>
    <w:p w14:paraId="2407AFF9" w14:textId="77777777" w:rsidR="00EF0E3E" w:rsidRPr="00ED51E6" w:rsidRDefault="00CD1D01" w:rsidP="00400764">
      <w:pPr>
        <w:pStyle w:val="Heading1"/>
        <w:spacing w:before="120" w:after="120" w:line="276" w:lineRule="auto"/>
        <w:rPr>
          <w:rFonts w:ascii="Arial" w:hAnsi="Arial" w:cs="Arial"/>
        </w:rPr>
      </w:pPr>
      <w:bookmarkStart w:id="16" w:name="_TOC_250000"/>
      <w:r w:rsidRPr="00ED51E6">
        <w:rPr>
          <w:rFonts w:ascii="Arial" w:hAnsi="Arial" w:cs="Arial"/>
        </w:rPr>
        <w:lastRenderedPageBreak/>
        <w:t xml:space="preserve"> </w:t>
      </w:r>
      <w:bookmarkStart w:id="17" w:name="_Toc58573401"/>
      <w:r w:rsidRPr="00ED51E6">
        <w:rPr>
          <w:rFonts w:ascii="Arial" w:hAnsi="Arial" w:cs="Arial"/>
        </w:rPr>
        <w:t>Contact</w:t>
      </w:r>
      <w:r w:rsidRPr="00ED51E6">
        <w:rPr>
          <w:rFonts w:ascii="Arial" w:hAnsi="Arial" w:cs="Arial"/>
          <w:spacing w:val="1"/>
        </w:rPr>
        <w:t xml:space="preserve"> </w:t>
      </w:r>
      <w:bookmarkEnd w:id="16"/>
      <w:proofErr w:type="gramStart"/>
      <w:r w:rsidRPr="00ED51E6">
        <w:rPr>
          <w:rFonts w:ascii="Arial" w:hAnsi="Arial" w:cs="Arial"/>
          <w:spacing w:val="-5"/>
        </w:rPr>
        <w:t>us</w:t>
      </w:r>
      <w:bookmarkEnd w:id="17"/>
      <w:proofErr w:type="gramEnd"/>
      <w:r w:rsidRPr="00ED51E6">
        <w:rPr>
          <w:rFonts w:ascii="Arial" w:hAnsi="Arial" w:cs="Arial"/>
          <w:spacing w:val="-5"/>
        </w:rPr>
        <w:tab/>
      </w:r>
    </w:p>
    <w:p w14:paraId="72578BF9" w14:textId="77777777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  <w:b/>
          <w:bCs/>
        </w:rPr>
      </w:pPr>
      <w:r w:rsidRPr="00ED51E6">
        <w:rPr>
          <w:rFonts w:cs="Arial"/>
          <w:b/>
          <w:bCs/>
        </w:rPr>
        <w:t>Call</w:t>
      </w:r>
      <w:r w:rsidRPr="00ED51E6">
        <w:rPr>
          <w:rFonts w:cs="Arial"/>
          <w:b/>
          <w:bCs/>
        </w:rPr>
        <w:tab/>
      </w:r>
      <w:r w:rsidRPr="00ED51E6">
        <w:rPr>
          <w:rFonts w:cs="Arial"/>
          <w:b/>
          <w:bCs/>
          <w:spacing w:val="-7"/>
        </w:rPr>
        <w:t xml:space="preserve">1300 </w:t>
      </w:r>
      <w:r w:rsidRPr="00ED51E6">
        <w:rPr>
          <w:rFonts w:cs="Arial"/>
          <w:b/>
          <w:bCs/>
        </w:rPr>
        <w:t xml:space="preserve">84 </w:t>
      </w:r>
      <w:r w:rsidRPr="00ED51E6">
        <w:rPr>
          <w:rFonts w:cs="Arial"/>
          <w:b/>
          <w:bCs/>
          <w:spacing w:val="-16"/>
        </w:rPr>
        <w:t>74</w:t>
      </w:r>
      <w:r w:rsidRPr="00ED51E6">
        <w:rPr>
          <w:rFonts w:cs="Arial"/>
          <w:b/>
          <w:bCs/>
          <w:spacing w:val="6"/>
        </w:rPr>
        <w:t xml:space="preserve"> </w:t>
      </w:r>
      <w:r w:rsidRPr="00ED51E6">
        <w:rPr>
          <w:rFonts w:cs="Arial"/>
          <w:b/>
          <w:bCs/>
          <w:spacing w:val="-3"/>
        </w:rPr>
        <w:t>66</w:t>
      </w:r>
    </w:p>
    <w:p w14:paraId="0FCB457E" w14:textId="59779D9D" w:rsidR="00EF0E3E" w:rsidRPr="00ED51E6" w:rsidRDefault="00CD1D01" w:rsidP="00400764">
      <w:pPr>
        <w:pStyle w:val="BodyText"/>
        <w:tabs>
          <w:tab w:val="left" w:pos="1827"/>
        </w:tabs>
        <w:spacing w:before="120" w:after="120" w:line="276" w:lineRule="auto"/>
        <w:ind w:left="693"/>
        <w:rPr>
          <w:rFonts w:cs="Arial"/>
        </w:rPr>
      </w:pPr>
      <w:r w:rsidRPr="00ED51E6">
        <w:rPr>
          <w:rFonts w:cs="Arial"/>
          <w:spacing w:val="-6"/>
        </w:rPr>
        <w:t>Fax</w:t>
      </w:r>
      <w:r w:rsidR="000C6D41" w:rsidRPr="00ED51E6">
        <w:rPr>
          <w:rFonts w:cs="Arial"/>
          <w:spacing w:val="-6"/>
        </w:rPr>
        <w:t xml:space="preserve"> </w:t>
      </w:r>
      <w:r w:rsidRPr="00ED51E6">
        <w:rPr>
          <w:rFonts w:cs="Arial"/>
          <w:spacing w:val="-6"/>
        </w:rPr>
        <w:t xml:space="preserve">1300 </w:t>
      </w:r>
      <w:r w:rsidRPr="00ED51E6">
        <w:rPr>
          <w:rFonts w:cs="Arial"/>
        </w:rPr>
        <w:t xml:space="preserve">84 </w:t>
      </w:r>
      <w:r w:rsidRPr="00ED51E6">
        <w:rPr>
          <w:rFonts w:cs="Arial"/>
          <w:spacing w:val="-3"/>
        </w:rPr>
        <w:t>73</w:t>
      </w:r>
      <w:r w:rsidRPr="00ED51E6">
        <w:rPr>
          <w:rFonts w:cs="Arial"/>
          <w:spacing w:val="6"/>
        </w:rPr>
        <w:t xml:space="preserve"> </w:t>
      </w:r>
      <w:r w:rsidRPr="00ED51E6">
        <w:rPr>
          <w:rFonts w:cs="Arial"/>
          <w:spacing w:val="-5"/>
        </w:rPr>
        <w:t>29</w:t>
      </w:r>
    </w:p>
    <w:p w14:paraId="798EDEBF" w14:textId="0F1CCF11" w:rsidR="00EF0E3E" w:rsidRPr="00ED51E6" w:rsidRDefault="00CD1D01" w:rsidP="00400764">
      <w:pPr>
        <w:pStyle w:val="BodyText"/>
        <w:spacing w:before="120" w:after="120" w:line="276" w:lineRule="auto"/>
        <w:ind w:left="693"/>
        <w:rPr>
          <w:rFonts w:cs="Arial"/>
          <w:b/>
          <w:bCs/>
        </w:rPr>
      </w:pPr>
      <w:r w:rsidRPr="00ED51E6">
        <w:rPr>
          <w:rFonts w:cs="Arial"/>
          <w:b/>
          <w:bCs/>
          <w:spacing w:val="-4"/>
        </w:rPr>
        <w:t>Visit</w:t>
      </w:r>
      <w:r w:rsidR="000C6D41" w:rsidRPr="00ED51E6">
        <w:rPr>
          <w:rFonts w:cs="Arial"/>
          <w:b/>
          <w:bCs/>
          <w:spacing w:val="-4"/>
        </w:rPr>
        <w:t xml:space="preserve"> </w:t>
      </w:r>
      <w:r w:rsidR="007E5922" w:rsidRPr="00ED51E6">
        <w:rPr>
          <w:rFonts w:cs="Arial"/>
          <w:b/>
          <w:bCs/>
          <w:spacing w:val="-4"/>
        </w:rPr>
        <w:t xml:space="preserve"> </w:t>
      </w:r>
      <w:hyperlink r:id="rId51">
        <w:r w:rsidRPr="00ED51E6">
          <w:rPr>
            <w:rFonts w:cs="Arial"/>
            <w:b/>
            <w:bCs/>
            <w:spacing w:val="-7"/>
          </w:rPr>
          <w:t>www.visionaustralia.org</w:t>
        </w:r>
      </w:hyperlink>
    </w:p>
    <w:p w14:paraId="4804990C" w14:textId="77777777" w:rsidR="00EF0E3E" w:rsidRDefault="00CD1D01" w:rsidP="00400764">
      <w:pPr>
        <w:pStyle w:val="BodyText"/>
        <w:spacing w:before="120" w:after="120" w:line="276" w:lineRule="auto"/>
        <w:ind w:left="693" w:right="1652"/>
        <w:rPr>
          <w:rFonts w:cs="Arial"/>
          <w:spacing w:val="-8"/>
        </w:rPr>
      </w:pPr>
      <w:r w:rsidRPr="00ED51E6">
        <w:rPr>
          <w:rFonts w:cs="Arial"/>
          <w:spacing w:val="-4"/>
        </w:rPr>
        <w:t xml:space="preserve">If </w:t>
      </w:r>
      <w:r w:rsidRPr="00ED51E6">
        <w:rPr>
          <w:rFonts w:cs="Arial"/>
          <w:spacing w:val="-5"/>
        </w:rPr>
        <w:t xml:space="preserve">you are </w:t>
      </w:r>
      <w:r w:rsidRPr="00ED51E6">
        <w:rPr>
          <w:rFonts w:cs="Arial"/>
          <w:spacing w:val="-8"/>
        </w:rPr>
        <w:t xml:space="preserve">deaf, </w:t>
      </w:r>
      <w:r w:rsidRPr="00ED51E6">
        <w:rPr>
          <w:rFonts w:cs="Arial"/>
          <w:spacing w:val="-4"/>
        </w:rPr>
        <w:t xml:space="preserve">have </w:t>
      </w:r>
      <w:r w:rsidRPr="00ED51E6">
        <w:rPr>
          <w:rFonts w:cs="Arial"/>
        </w:rPr>
        <w:t xml:space="preserve">a </w:t>
      </w:r>
      <w:r w:rsidRPr="00ED51E6">
        <w:rPr>
          <w:rFonts w:cs="Arial"/>
          <w:spacing w:val="-4"/>
        </w:rPr>
        <w:t xml:space="preserve">hearing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3"/>
        </w:rPr>
        <w:t xml:space="preserve">speech </w:t>
      </w:r>
      <w:r w:rsidRPr="00ED51E6">
        <w:rPr>
          <w:rFonts w:cs="Arial"/>
          <w:spacing w:val="-5"/>
        </w:rPr>
        <w:t xml:space="preserve">impairment, you </w:t>
      </w:r>
      <w:r w:rsidRPr="00ED51E6">
        <w:rPr>
          <w:rFonts w:cs="Arial"/>
          <w:spacing w:val="-3"/>
        </w:rPr>
        <w:t xml:space="preserve">can contact </w:t>
      </w:r>
      <w:r w:rsidRPr="00ED51E6">
        <w:rPr>
          <w:rFonts w:cs="Arial"/>
        </w:rPr>
        <w:t xml:space="preserve">us </w:t>
      </w:r>
      <w:r w:rsidRPr="00ED51E6">
        <w:rPr>
          <w:rFonts w:cs="Arial"/>
          <w:spacing w:val="-5"/>
        </w:rPr>
        <w:t xml:space="preserve">through the National </w:t>
      </w:r>
      <w:r w:rsidRPr="00ED51E6">
        <w:rPr>
          <w:rFonts w:cs="Arial"/>
          <w:spacing w:val="-4"/>
        </w:rPr>
        <w:t xml:space="preserve">Relay </w:t>
      </w:r>
      <w:r w:rsidRPr="00ED51E6">
        <w:rPr>
          <w:rFonts w:cs="Arial"/>
        </w:rPr>
        <w:t xml:space="preserve">Service </w:t>
      </w:r>
      <w:r w:rsidRPr="00ED51E6">
        <w:rPr>
          <w:rFonts w:cs="Arial"/>
          <w:spacing w:val="-4"/>
        </w:rPr>
        <w:t xml:space="preserve">and ask </w:t>
      </w:r>
      <w:r w:rsidRPr="00ED51E6">
        <w:rPr>
          <w:rFonts w:cs="Arial"/>
          <w:spacing w:val="-3"/>
        </w:rPr>
        <w:t xml:space="preserve">for </w:t>
      </w:r>
      <w:r w:rsidRPr="00ED51E6">
        <w:rPr>
          <w:rFonts w:cs="Arial"/>
          <w:b/>
          <w:spacing w:val="-7"/>
        </w:rPr>
        <w:t xml:space="preserve">1300 </w:t>
      </w:r>
      <w:r w:rsidRPr="00ED51E6">
        <w:rPr>
          <w:rFonts w:cs="Arial"/>
          <w:b/>
        </w:rPr>
        <w:t xml:space="preserve">84 </w:t>
      </w:r>
      <w:r w:rsidRPr="00ED51E6">
        <w:rPr>
          <w:rFonts w:cs="Arial"/>
          <w:b/>
          <w:spacing w:val="-16"/>
        </w:rPr>
        <w:t xml:space="preserve">74 </w:t>
      </w:r>
      <w:r w:rsidRPr="00ED51E6">
        <w:rPr>
          <w:rFonts w:cs="Arial"/>
          <w:b/>
          <w:spacing w:val="-3"/>
        </w:rPr>
        <w:t xml:space="preserve">66 </w:t>
      </w:r>
      <w:r w:rsidRPr="00ED51E6">
        <w:rPr>
          <w:rFonts w:cs="Arial"/>
        </w:rPr>
        <w:t xml:space="preserve">or </w:t>
      </w:r>
      <w:r w:rsidRPr="00ED51E6">
        <w:rPr>
          <w:rFonts w:cs="Arial"/>
          <w:spacing w:val="-8"/>
        </w:rPr>
        <w:t>visit:</w:t>
      </w:r>
    </w:p>
    <w:p w14:paraId="65D41DA1" w14:textId="0C5ADD9B" w:rsidR="00445B18" w:rsidRPr="00445B18" w:rsidRDefault="00445B18" w:rsidP="00400764">
      <w:pPr>
        <w:pStyle w:val="BodyText"/>
        <w:spacing w:before="120" w:after="120" w:line="276" w:lineRule="auto"/>
        <w:ind w:left="693" w:right="1652"/>
        <w:rPr>
          <w:rFonts w:cs="Arial"/>
          <w:b/>
          <w:bCs/>
        </w:rPr>
      </w:pPr>
      <w:r w:rsidRPr="00445B18">
        <w:rPr>
          <w:rFonts w:cs="Arial"/>
          <w:b/>
          <w:bCs/>
        </w:rPr>
        <w:t>https://www.healthdirect.gov.au/partners/national-relay-service</w:t>
      </w:r>
    </w:p>
    <w:p w14:paraId="795089BE" w14:textId="65385C22" w:rsidR="00EF0E3E" w:rsidRPr="00ED51E6" w:rsidRDefault="00215A4C" w:rsidP="00400764">
      <w:pPr>
        <w:spacing w:before="120" w:after="120" w:line="276" w:lineRule="auto"/>
        <w:ind w:left="709"/>
        <w:rPr>
          <w:rFonts w:cs="Arial"/>
        </w:rPr>
      </w:pPr>
      <w:r w:rsidRPr="00ED51E6">
        <w:rPr>
          <w:rFonts w:cs="Arial"/>
        </w:rPr>
        <w:t>End</w:t>
      </w:r>
    </w:p>
    <w:sectPr w:rsidR="00EF0E3E" w:rsidRPr="00ED51E6" w:rsidSect="00C5774D">
      <w:headerReference w:type="even" r:id="rId52"/>
      <w:headerReference w:type="default" r:id="rId53"/>
      <w:pgSz w:w="11910" w:h="16840"/>
      <w:pgMar w:top="780" w:right="740" w:bottom="993" w:left="440" w:header="0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F7B1" w14:textId="77777777" w:rsidR="00403829" w:rsidRDefault="00403829">
      <w:r>
        <w:separator/>
      </w:r>
    </w:p>
  </w:endnote>
  <w:endnote w:type="continuationSeparator" w:id="0">
    <w:p w14:paraId="754A8847" w14:textId="77777777" w:rsidR="00403829" w:rsidRDefault="00403829">
      <w:r>
        <w:continuationSeparator/>
      </w:r>
    </w:p>
  </w:endnote>
  <w:endnote w:type="continuationNotice" w:id="1">
    <w:p w14:paraId="09023D51" w14:textId="77777777" w:rsidR="00403829" w:rsidRDefault="00403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-408076047"/>
      <w:docPartObj>
        <w:docPartGallery w:val="Page Numbers (Bottom of Page)"/>
        <w:docPartUnique/>
      </w:docPartObj>
    </w:sdtPr>
    <w:sdtEndPr/>
    <w:sdtContent>
      <w:sdt>
        <w:sdtPr>
          <w:rPr>
            <w:szCs w:val="24"/>
          </w:rPr>
          <w:id w:val="1301885119"/>
          <w:docPartObj>
            <w:docPartGallery w:val="Page Numbers (Top of Page)"/>
            <w:docPartUnique/>
          </w:docPartObj>
        </w:sdtPr>
        <w:sdtEndPr/>
        <w:sdtContent>
          <w:p w14:paraId="2F7A0F21" w14:textId="38717661" w:rsidR="00400764" w:rsidRPr="00400764" w:rsidRDefault="00400764">
            <w:pPr>
              <w:pStyle w:val="Footer"/>
              <w:jc w:val="right"/>
              <w:rPr>
                <w:szCs w:val="24"/>
              </w:rPr>
            </w:pPr>
            <w:r w:rsidRPr="00400764">
              <w:rPr>
                <w:szCs w:val="24"/>
              </w:rPr>
              <w:t xml:space="preserve">Page </w:t>
            </w:r>
            <w:r w:rsidRPr="00400764">
              <w:rPr>
                <w:szCs w:val="24"/>
              </w:rPr>
              <w:fldChar w:fldCharType="begin"/>
            </w:r>
            <w:r w:rsidRPr="00400764">
              <w:rPr>
                <w:szCs w:val="24"/>
              </w:rPr>
              <w:instrText xml:space="preserve"> PAGE </w:instrText>
            </w:r>
            <w:r w:rsidRPr="00400764">
              <w:rPr>
                <w:szCs w:val="24"/>
              </w:rPr>
              <w:fldChar w:fldCharType="separate"/>
            </w:r>
            <w:r w:rsidRPr="00400764">
              <w:rPr>
                <w:noProof/>
                <w:szCs w:val="24"/>
              </w:rPr>
              <w:t>2</w:t>
            </w:r>
            <w:r w:rsidRPr="00400764">
              <w:rPr>
                <w:szCs w:val="24"/>
              </w:rPr>
              <w:fldChar w:fldCharType="end"/>
            </w:r>
            <w:r w:rsidRPr="00400764">
              <w:rPr>
                <w:szCs w:val="24"/>
              </w:rPr>
              <w:t xml:space="preserve"> of </w:t>
            </w:r>
            <w:r w:rsidRPr="00400764">
              <w:rPr>
                <w:szCs w:val="24"/>
              </w:rPr>
              <w:fldChar w:fldCharType="begin"/>
            </w:r>
            <w:r w:rsidRPr="00400764">
              <w:rPr>
                <w:szCs w:val="24"/>
              </w:rPr>
              <w:instrText xml:space="preserve"> NUMPAGES  </w:instrText>
            </w:r>
            <w:r w:rsidRPr="00400764">
              <w:rPr>
                <w:szCs w:val="24"/>
              </w:rPr>
              <w:fldChar w:fldCharType="separate"/>
            </w:r>
            <w:r w:rsidRPr="00400764">
              <w:rPr>
                <w:noProof/>
                <w:szCs w:val="24"/>
              </w:rPr>
              <w:t>2</w:t>
            </w:r>
            <w:r w:rsidRPr="00400764">
              <w:rPr>
                <w:szCs w:val="24"/>
              </w:rPr>
              <w:fldChar w:fldCharType="end"/>
            </w:r>
          </w:p>
        </w:sdtContent>
      </w:sdt>
    </w:sdtContent>
  </w:sdt>
  <w:p w14:paraId="3949ECD2" w14:textId="77777777" w:rsidR="00400764" w:rsidRDefault="00400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6C9" w14:textId="2913F672" w:rsidR="009F7163" w:rsidRPr="00400764" w:rsidRDefault="009F7163">
    <w:pPr>
      <w:pStyle w:val="Footer"/>
      <w:jc w:val="right"/>
      <w:rPr>
        <w:szCs w:val="24"/>
      </w:rPr>
    </w:pPr>
    <w:r w:rsidRPr="00400764">
      <w:rPr>
        <w:szCs w:val="24"/>
      </w:rPr>
      <w:t xml:space="preserve">Page </w:t>
    </w:r>
    <w:r w:rsidRPr="00400764">
      <w:rPr>
        <w:szCs w:val="24"/>
      </w:rPr>
      <w:fldChar w:fldCharType="begin"/>
    </w:r>
    <w:r w:rsidRPr="00400764">
      <w:rPr>
        <w:szCs w:val="24"/>
      </w:rPr>
      <w:instrText xml:space="preserve"> PAGE </w:instrText>
    </w:r>
    <w:r w:rsidRPr="00400764">
      <w:rPr>
        <w:szCs w:val="24"/>
      </w:rPr>
      <w:fldChar w:fldCharType="separate"/>
    </w:r>
    <w:r w:rsidRPr="00400764">
      <w:rPr>
        <w:noProof/>
        <w:szCs w:val="24"/>
      </w:rPr>
      <w:t>2</w:t>
    </w:r>
    <w:r w:rsidRPr="00400764">
      <w:rPr>
        <w:szCs w:val="24"/>
      </w:rPr>
      <w:fldChar w:fldCharType="end"/>
    </w:r>
    <w:r w:rsidRPr="00400764">
      <w:rPr>
        <w:szCs w:val="24"/>
      </w:rPr>
      <w:t xml:space="preserve"> of </w:t>
    </w:r>
    <w:r w:rsidRPr="00400764">
      <w:rPr>
        <w:szCs w:val="24"/>
      </w:rPr>
      <w:fldChar w:fldCharType="begin"/>
    </w:r>
    <w:r w:rsidRPr="00400764">
      <w:rPr>
        <w:szCs w:val="24"/>
      </w:rPr>
      <w:instrText xml:space="preserve"> NUMPAGES  </w:instrText>
    </w:r>
    <w:r w:rsidRPr="00400764">
      <w:rPr>
        <w:szCs w:val="24"/>
      </w:rPr>
      <w:fldChar w:fldCharType="separate"/>
    </w:r>
    <w:r w:rsidRPr="00400764">
      <w:rPr>
        <w:noProof/>
        <w:szCs w:val="24"/>
      </w:rPr>
      <w:t>2</w:t>
    </w:r>
    <w:r w:rsidRPr="00400764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E09C" w14:textId="7B1D6BCC" w:rsidR="00EF0E3E" w:rsidRDefault="00EF0E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339A" w14:textId="77777777" w:rsidR="00403829" w:rsidRDefault="00403829">
      <w:r>
        <w:separator/>
      </w:r>
    </w:p>
  </w:footnote>
  <w:footnote w:type="continuationSeparator" w:id="0">
    <w:p w14:paraId="1AEA2E9E" w14:textId="77777777" w:rsidR="00403829" w:rsidRDefault="00403829">
      <w:r>
        <w:continuationSeparator/>
      </w:r>
    </w:p>
  </w:footnote>
  <w:footnote w:type="continuationNotice" w:id="1">
    <w:p w14:paraId="3520450F" w14:textId="77777777" w:rsidR="00403829" w:rsidRDefault="004038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5A64" w14:textId="5A50D025" w:rsidR="49AA8978" w:rsidRPr="00DA078F" w:rsidRDefault="49AA8978" w:rsidP="00DA078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C414" w14:textId="15272083" w:rsidR="49AA8978" w:rsidRDefault="49AA8978" w:rsidP="49AA897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8E03" w14:textId="52E30985" w:rsidR="49AA8978" w:rsidRDefault="49AA8978" w:rsidP="49AA897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1ECE" w14:textId="0C3D047E" w:rsidR="49AA8978" w:rsidRDefault="49AA8978" w:rsidP="49AA897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E165" w14:textId="77777777" w:rsidR="00F25D0B" w:rsidRDefault="00F25D0B" w:rsidP="49AA897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06F9" w14:textId="77777777" w:rsidR="00F25D0B" w:rsidRDefault="00F25D0B" w:rsidP="49AA897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0C33" w14:textId="34AE94F7" w:rsidR="49AA8978" w:rsidRDefault="49AA8978" w:rsidP="49AA897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4C60" w14:textId="434DE2F5" w:rsidR="49AA8978" w:rsidRDefault="49AA8978" w:rsidP="49AA897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C4DF" w14:textId="4C2E9A8A" w:rsidR="49AA8978" w:rsidRDefault="49AA8978" w:rsidP="49AA8978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F1F8" w14:textId="60607ABB" w:rsidR="49AA8978" w:rsidRDefault="49AA8978" w:rsidP="49AA8978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D529" w14:textId="7198E400" w:rsidR="49AA8978" w:rsidRDefault="49AA8978" w:rsidP="49AA8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CE66" w14:textId="10B97FAE" w:rsidR="49AA8978" w:rsidRDefault="49AA8978" w:rsidP="49AA8978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7235" w14:textId="36468314" w:rsidR="49AA8978" w:rsidRDefault="49AA8978" w:rsidP="49AA8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0A2" w14:textId="467F311C" w:rsidR="49AA8978" w:rsidRDefault="49AA8978" w:rsidP="49AA89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449" w14:textId="1C73BE6C" w:rsidR="49AA8978" w:rsidRDefault="00DA078F" w:rsidP="49AA8978">
    <w:pPr>
      <w:pStyle w:val="Header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11D5" w14:textId="64F04212" w:rsidR="49AA8978" w:rsidRDefault="49AA8978" w:rsidP="49AA897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63D6" w14:textId="1AFB2F7E" w:rsidR="49AA8978" w:rsidRDefault="49AA8978" w:rsidP="49AA897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E267" w14:textId="5054A709" w:rsidR="49AA8978" w:rsidRDefault="49AA8978" w:rsidP="49AA897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B0C" w14:textId="626B08BB" w:rsidR="49AA8978" w:rsidRDefault="49AA8978" w:rsidP="49AA897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B536" w14:textId="0E46DE16" w:rsidR="49AA8978" w:rsidRDefault="49AA8978" w:rsidP="49AA8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80"/>
    <w:multiLevelType w:val="hybridMultilevel"/>
    <w:tmpl w:val="D15C3638"/>
    <w:lvl w:ilvl="0" w:tplc="5DDAF684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A52FF"/>
    <w:multiLevelType w:val="multilevel"/>
    <w:tmpl w:val="7A7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53D43"/>
    <w:multiLevelType w:val="hybridMultilevel"/>
    <w:tmpl w:val="ECCA81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755C2"/>
    <w:multiLevelType w:val="hybridMultilevel"/>
    <w:tmpl w:val="790C318A"/>
    <w:lvl w:ilvl="0" w:tplc="04963310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color w:val="231F20"/>
        <w:w w:val="100"/>
        <w:sz w:val="36"/>
        <w:szCs w:val="36"/>
        <w:lang w:val="en-US" w:eastAsia="en-US" w:bidi="ar-SA"/>
      </w:rPr>
    </w:lvl>
    <w:lvl w:ilvl="1" w:tplc="5DDAF684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ar-SA"/>
      </w:rPr>
    </w:lvl>
    <w:lvl w:ilvl="2" w:tplc="F1FCD790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ar-SA"/>
      </w:rPr>
    </w:lvl>
    <w:lvl w:ilvl="3" w:tplc="2F94C846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ar-SA"/>
      </w:rPr>
    </w:lvl>
    <w:lvl w:ilvl="4" w:tplc="DABE37CE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ar-SA"/>
      </w:rPr>
    </w:lvl>
    <w:lvl w:ilvl="5" w:tplc="68A27AA4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ar-SA"/>
      </w:rPr>
    </w:lvl>
    <w:lvl w:ilvl="6" w:tplc="4FDE55F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ar-SA"/>
      </w:rPr>
    </w:lvl>
    <w:lvl w:ilvl="7" w:tplc="BF8012E6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ar-SA"/>
      </w:rPr>
    </w:lvl>
    <w:lvl w:ilvl="8" w:tplc="447CBD02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ar-SA"/>
      </w:rPr>
    </w:lvl>
  </w:abstractNum>
  <w:num w:numId="1" w16cid:durableId="2096247166">
    <w:abstractNumId w:val="3"/>
  </w:num>
  <w:num w:numId="2" w16cid:durableId="1214193063">
    <w:abstractNumId w:val="2"/>
  </w:num>
  <w:num w:numId="3" w16cid:durableId="1882202896">
    <w:abstractNumId w:val="1"/>
  </w:num>
  <w:num w:numId="4" w16cid:durableId="107925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YxB7IsLM0tDZR0lIJTi4sz8/NACoxrAUtXzTcsAAAA"/>
  </w:docVars>
  <w:rsids>
    <w:rsidRoot w:val="00EF0E3E"/>
    <w:rsid w:val="0000514F"/>
    <w:rsid w:val="00006D8F"/>
    <w:rsid w:val="00010562"/>
    <w:rsid w:val="00025EC3"/>
    <w:rsid w:val="00026337"/>
    <w:rsid w:val="00041556"/>
    <w:rsid w:val="0005446F"/>
    <w:rsid w:val="00057A32"/>
    <w:rsid w:val="0006509F"/>
    <w:rsid w:val="000652CA"/>
    <w:rsid w:val="00072743"/>
    <w:rsid w:val="0007396C"/>
    <w:rsid w:val="000A2B3A"/>
    <w:rsid w:val="000A3804"/>
    <w:rsid w:val="000B2CE4"/>
    <w:rsid w:val="000C11F9"/>
    <w:rsid w:val="000C64DC"/>
    <w:rsid w:val="000C6D41"/>
    <w:rsid w:val="000D230C"/>
    <w:rsid w:val="000D2A6F"/>
    <w:rsid w:val="000E3192"/>
    <w:rsid w:val="000E5EA2"/>
    <w:rsid w:val="001101BE"/>
    <w:rsid w:val="00111BA5"/>
    <w:rsid w:val="00115466"/>
    <w:rsid w:val="001223EF"/>
    <w:rsid w:val="001257D5"/>
    <w:rsid w:val="00137379"/>
    <w:rsid w:val="00144EF4"/>
    <w:rsid w:val="00145F43"/>
    <w:rsid w:val="001566F0"/>
    <w:rsid w:val="00162FC6"/>
    <w:rsid w:val="00164D60"/>
    <w:rsid w:val="00165170"/>
    <w:rsid w:val="00167EA5"/>
    <w:rsid w:val="001711C0"/>
    <w:rsid w:val="00173364"/>
    <w:rsid w:val="00191244"/>
    <w:rsid w:val="00194655"/>
    <w:rsid w:val="001A303A"/>
    <w:rsid w:val="001C4379"/>
    <w:rsid w:val="001C4889"/>
    <w:rsid w:val="001C5A2F"/>
    <w:rsid w:val="001D7FA1"/>
    <w:rsid w:val="001F70C9"/>
    <w:rsid w:val="00201DE7"/>
    <w:rsid w:val="0020739C"/>
    <w:rsid w:val="00207AE8"/>
    <w:rsid w:val="002149CF"/>
    <w:rsid w:val="00215A4C"/>
    <w:rsid w:val="00221A04"/>
    <w:rsid w:val="002247A5"/>
    <w:rsid w:val="0024005B"/>
    <w:rsid w:val="00246825"/>
    <w:rsid w:val="00256A02"/>
    <w:rsid w:val="00260565"/>
    <w:rsid w:val="00260E3D"/>
    <w:rsid w:val="00261009"/>
    <w:rsid w:val="00261F18"/>
    <w:rsid w:val="00265303"/>
    <w:rsid w:val="002757A3"/>
    <w:rsid w:val="00277009"/>
    <w:rsid w:val="002923B0"/>
    <w:rsid w:val="00292C3E"/>
    <w:rsid w:val="002A09B5"/>
    <w:rsid w:val="002A239B"/>
    <w:rsid w:val="002A3165"/>
    <w:rsid w:val="002B3F61"/>
    <w:rsid w:val="002B7961"/>
    <w:rsid w:val="002C0987"/>
    <w:rsid w:val="002C1338"/>
    <w:rsid w:val="002C4E96"/>
    <w:rsid w:val="002E2BA8"/>
    <w:rsid w:val="002E430B"/>
    <w:rsid w:val="002E49D0"/>
    <w:rsid w:val="002F6648"/>
    <w:rsid w:val="002F71D9"/>
    <w:rsid w:val="00310237"/>
    <w:rsid w:val="00310EEC"/>
    <w:rsid w:val="003161FA"/>
    <w:rsid w:val="00321BD3"/>
    <w:rsid w:val="0032624E"/>
    <w:rsid w:val="00342304"/>
    <w:rsid w:val="00346B35"/>
    <w:rsid w:val="003505E9"/>
    <w:rsid w:val="003658EE"/>
    <w:rsid w:val="00376716"/>
    <w:rsid w:val="00385E61"/>
    <w:rsid w:val="00387CF1"/>
    <w:rsid w:val="003A4609"/>
    <w:rsid w:val="003B524C"/>
    <w:rsid w:val="003C2162"/>
    <w:rsid w:val="003F0094"/>
    <w:rsid w:val="003F2DC1"/>
    <w:rsid w:val="00400764"/>
    <w:rsid w:val="00402BCD"/>
    <w:rsid w:val="00402F62"/>
    <w:rsid w:val="00403829"/>
    <w:rsid w:val="004079B3"/>
    <w:rsid w:val="00421999"/>
    <w:rsid w:val="004222CB"/>
    <w:rsid w:val="00436EDC"/>
    <w:rsid w:val="00440088"/>
    <w:rsid w:val="00445B18"/>
    <w:rsid w:val="00451461"/>
    <w:rsid w:val="00453958"/>
    <w:rsid w:val="00454FA0"/>
    <w:rsid w:val="0045564F"/>
    <w:rsid w:val="00461CF5"/>
    <w:rsid w:val="00461DE5"/>
    <w:rsid w:val="00463CE8"/>
    <w:rsid w:val="00471F8C"/>
    <w:rsid w:val="0048561E"/>
    <w:rsid w:val="004963C2"/>
    <w:rsid w:val="004A2CD8"/>
    <w:rsid w:val="004A30C9"/>
    <w:rsid w:val="004A6D40"/>
    <w:rsid w:val="004C29FF"/>
    <w:rsid w:val="004C4D16"/>
    <w:rsid w:val="004C5173"/>
    <w:rsid w:val="004E3A0A"/>
    <w:rsid w:val="004E3F27"/>
    <w:rsid w:val="004E60DF"/>
    <w:rsid w:val="004E669D"/>
    <w:rsid w:val="004F3CE4"/>
    <w:rsid w:val="005003E9"/>
    <w:rsid w:val="0050252E"/>
    <w:rsid w:val="00506272"/>
    <w:rsid w:val="00511BE3"/>
    <w:rsid w:val="00512C67"/>
    <w:rsid w:val="005163E3"/>
    <w:rsid w:val="00540E9D"/>
    <w:rsid w:val="00556336"/>
    <w:rsid w:val="00557967"/>
    <w:rsid w:val="00560D9E"/>
    <w:rsid w:val="00570C98"/>
    <w:rsid w:val="00571EAD"/>
    <w:rsid w:val="00576378"/>
    <w:rsid w:val="005826B9"/>
    <w:rsid w:val="005854A4"/>
    <w:rsid w:val="00594CA5"/>
    <w:rsid w:val="005A467A"/>
    <w:rsid w:val="005A510D"/>
    <w:rsid w:val="005C0C2A"/>
    <w:rsid w:val="005C3B86"/>
    <w:rsid w:val="005C59CB"/>
    <w:rsid w:val="005C70FD"/>
    <w:rsid w:val="005E10A9"/>
    <w:rsid w:val="005E3ACC"/>
    <w:rsid w:val="00600862"/>
    <w:rsid w:val="00601AC4"/>
    <w:rsid w:val="006167BA"/>
    <w:rsid w:val="00623BDE"/>
    <w:rsid w:val="006251CE"/>
    <w:rsid w:val="0063248F"/>
    <w:rsid w:val="00633AAE"/>
    <w:rsid w:val="00653D4E"/>
    <w:rsid w:val="00663876"/>
    <w:rsid w:val="006672E9"/>
    <w:rsid w:val="00672F59"/>
    <w:rsid w:val="00680BEA"/>
    <w:rsid w:val="006868D4"/>
    <w:rsid w:val="00691351"/>
    <w:rsid w:val="0069285A"/>
    <w:rsid w:val="006963D6"/>
    <w:rsid w:val="00696887"/>
    <w:rsid w:val="00697A41"/>
    <w:rsid w:val="006A71B7"/>
    <w:rsid w:val="006C050C"/>
    <w:rsid w:val="006C15B6"/>
    <w:rsid w:val="006C1DAB"/>
    <w:rsid w:val="006C299D"/>
    <w:rsid w:val="006C2DFA"/>
    <w:rsid w:val="006D5C15"/>
    <w:rsid w:val="006E56FF"/>
    <w:rsid w:val="006E6BA8"/>
    <w:rsid w:val="006F79C4"/>
    <w:rsid w:val="00706E05"/>
    <w:rsid w:val="007131B5"/>
    <w:rsid w:val="00726AB1"/>
    <w:rsid w:val="007376FA"/>
    <w:rsid w:val="00740B10"/>
    <w:rsid w:val="00744A19"/>
    <w:rsid w:val="007539EA"/>
    <w:rsid w:val="007555EC"/>
    <w:rsid w:val="00766121"/>
    <w:rsid w:val="007764F4"/>
    <w:rsid w:val="0077707E"/>
    <w:rsid w:val="00783401"/>
    <w:rsid w:val="007A6E05"/>
    <w:rsid w:val="007B0264"/>
    <w:rsid w:val="007B305D"/>
    <w:rsid w:val="007B5C99"/>
    <w:rsid w:val="007C03DD"/>
    <w:rsid w:val="007C2ED9"/>
    <w:rsid w:val="007C5581"/>
    <w:rsid w:val="007C6D66"/>
    <w:rsid w:val="007D3CC4"/>
    <w:rsid w:val="007D4307"/>
    <w:rsid w:val="007D5B80"/>
    <w:rsid w:val="007D7382"/>
    <w:rsid w:val="007E3594"/>
    <w:rsid w:val="007E3CA1"/>
    <w:rsid w:val="007E5794"/>
    <w:rsid w:val="007E5922"/>
    <w:rsid w:val="007F4BE0"/>
    <w:rsid w:val="007F69BA"/>
    <w:rsid w:val="008102F7"/>
    <w:rsid w:val="0082233E"/>
    <w:rsid w:val="00832930"/>
    <w:rsid w:val="00833598"/>
    <w:rsid w:val="008456C7"/>
    <w:rsid w:val="008501FB"/>
    <w:rsid w:val="0087171A"/>
    <w:rsid w:val="00875507"/>
    <w:rsid w:val="00884619"/>
    <w:rsid w:val="0088636C"/>
    <w:rsid w:val="008A05AF"/>
    <w:rsid w:val="008A2891"/>
    <w:rsid w:val="008A5743"/>
    <w:rsid w:val="008A748F"/>
    <w:rsid w:val="008B7A0C"/>
    <w:rsid w:val="008C1AF7"/>
    <w:rsid w:val="008D3B80"/>
    <w:rsid w:val="008F5DF4"/>
    <w:rsid w:val="0090473F"/>
    <w:rsid w:val="009101E9"/>
    <w:rsid w:val="00920B2F"/>
    <w:rsid w:val="0092399A"/>
    <w:rsid w:val="00946C37"/>
    <w:rsid w:val="009643A6"/>
    <w:rsid w:val="009726F4"/>
    <w:rsid w:val="009777A7"/>
    <w:rsid w:val="00996DF2"/>
    <w:rsid w:val="009A649F"/>
    <w:rsid w:val="009B3CB4"/>
    <w:rsid w:val="009B7481"/>
    <w:rsid w:val="009C5127"/>
    <w:rsid w:val="009D5DD0"/>
    <w:rsid w:val="009E264E"/>
    <w:rsid w:val="009E6737"/>
    <w:rsid w:val="009E68B6"/>
    <w:rsid w:val="009E6F11"/>
    <w:rsid w:val="009F7109"/>
    <w:rsid w:val="009F7163"/>
    <w:rsid w:val="00A0343A"/>
    <w:rsid w:val="00A049E2"/>
    <w:rsid w:val="00A15855"/>
    <w:rsid w:val="00A24631"/>
    <w:rsid w:val="00A339F6"/>
    <w:rsid w:val="00A434E2"/>
    <w:rsid w:val="00A61FAC"/>
    <w:rsid w:val="00A63821"/>
    <w:rsid w:val="00A676EA"/>
    <w:rsid w:val="00A73D42"/>
    <w:rsid w:val="00A90C69"/>
    <w:rsid w:val="00A96885"/>
    <w:rsid w:val="00A9770E"/>
    <w:rsid w:val="00AA4DDE"/>
    <w:rsid w:val="00AB7E49"/>
    <w:rsid w:val="00AC5E75"/>
    <w:rsid w:val="00AE0D73"/>
    <w:rsid w:val="00AE10A9"/>
    <w:rsid w:val="00AE4B39"/>
    <w:rsid w:val="00AF3510"/>
    <w:rsid w:val="00AF4649"/>
    <w:rsid w:val="00AF48C2"/>
    <w:rsid w:val="00B0419C"/>
    <w:rsid w:val="00B10261"/>
    <w:rsid w:val="00B1445E"/>
    <w:rsid w:val="00B21513"/>
    <w:rsid w:val="00B24E21"/>
    <w:rsid w:val="00B25775"/>
    <w:rsid w:val="00B25F10"/>
    <w:rsid w:val="00B65E09"/>
    <w:rsid w:val="00B667D8"/>
    <w:rsid w:val="00B71D1C"/>
    <w:rsid w:val="00B76B1D"/>
    <w:rsid w:val="00B77D12"/>
    <w:rsid w:val="00B82E16"/>
    <w:rsid w:val="00BA27E2"/>
    <w:rsid w:val="00BB10E0"/>
    <w:rsid w:val="00BC5942"/>
    <w:rsid w:val="00BD64B6"/>
    <w:rsid w:val="00BE2052"/>
    <w:rsid w:val="00BF1811"/>
    <w:rsid w:val="00C02A5B"/>
    <w:rsid w:val="00C162E2"/>
    <w:rsid w:val="00C3254F"/>
    <w:rsid w:val="00C36D4B"/>
    <w:rsid w:val="00C432D6"/>
    <w:rsid w:val="00C457A8"/>
    <w:rsid w:val="00C51128"/>
    <w:rsid w:val="00C524FB"/>
    <w:rsid w:val="00C571E1"/>
    <w:rsid w:val="00C5774D"/>
    <w:rsid w:val="00C749DD"/>
    <w:rsid w:val="00C84BB7"/>
    <w:rsid w:val="00C854E7"/>
    <w:rsid w:val="00C870F6"/>
    <w:rsid w:val="00C903E1"/>
    <w:rsid w:val="00CA1A2C"/>
    <w:rsid w:val="00CB2E5B"/>
    <w:rsid w:val="00CB5C63"/>
    <w:rsid w:val="00CC00C2"/>
    <w:rsid w:val="00CC1D09"/>
    <w:rsid w:val="00CC20BE"/>
    <w:rsid w:val="00CC23FB"/>
    <w:rsid w:val="00CD1D01"/>
    <w:rsid w:val="00CD7A2C"/>
    <w:rsid w:val="00CE492C"/>
    <w:rsid w:val="00CF31BD"/>
    <w:rsid w:val="00D01F9C"/>
    <w:rsid w:val="00D11343"/>
    <w:rsid w:val="00D14ACC"/>
    <w:rsid w:val="00D3141A"/>
    <w:rsid w:val="00D32628"/>
    <w:rsid w:val="00D34EDA"/>
    <w:rsid w:val="00D43184"/>
    <w:rsid w:val="00D4677D"/>
    <w:rsid w:val="00D530AE"/>
    <w:rsid w:val="00D557CA"/>
    <w:rsid w:val="00D65684"/>
    <w:rsid w:val="00D65E73"/>
    <w:rsid w:val="00D740DC"/>
    <w:rsid w:val="00D74217"/>
    <w:rsid w:val="00D75B9E"/>
    <w:rsid w:val="00D80195"/>
    <w:rsid w:val="00D8682D"/>
    <w:rsid w:val="00DA078F"/>
    <w:rsid w:val="00DB47EF"/>
    <w:rsid w:val="00DC04E0"/>
    <w:rsid w:val="00E01960"/>
    <w:rsid w:val="00E03899"/>
    <w:rsid w:val="00E10C72"/>
    <w:rsid w:val="00E14A44"/>
    <w:rsid w:val="00E17249"/>
    <w:rsid w:val="00E17B50"/>
    <w:rsid w:val="00E26D70"/>
    <w:rsid w:val="00E42C58"/>
    <w:rsid w:val="00E44DFC"/>
    <w:rsid w:val="00E4529D"/>
    <w:rsid w:val="00E46380"/>
    <w:rsid w:val="00E53754"/>
    <w:rsid w:val="00E6337A"/>
    <w:rsid w:val="00E73858"/>
    <w:rsid w:val="00E73B49"/>
    <w:rsid w:val="00E741C2"/>
    <w:rsid w:val="00E7691A"/>
    <w:rsid w:val="00E77343"/>
    <w:rsid w:val="00E93F1D"/>
    <w:rsid w:val="00E97525"/>
    <w:rsid w:val="00EA16D8"/>
    <w:rsid w:val="00EA7882"/>
    <w:rsid w:val="00EB30EA"/>
    <w:rsid w:val="00EC16E4"/>
    <w:rsid w:val="00ED51E6"/>
    <w:rsid w:val="00ED66D8"/>
    <w:rsid w:val="00EE5B09"/>
    <w:rsid w:val="00EF0E3E"/>
    <w:rsid w:val="00EF5F4E"/>
    <w:rsid w:val="00F02521"/>
    <w:rsid w:val="00F1342C"/>
    <w:rsid w:val="00F25D0B"/>
    <w:rsid w:val="00F34A6D"/>
    <w:rsid w:val="00F419A8"/>
    <w:rsid w:val="00F4311C"/>
    <w:rsid w:val="00F437A4"/>
    <w:rsid w:val="00F47C44"/>
    <w:rsid w:val="00F639F7"/>
    <w:rsid w:val="00F82256"/>
    <w:rsid w:val="00F87959"/>
    <w:rsid w:val="00FA40EF"/>
    <w:rsid w:val="00FB4694"/>
    <w:rsid w:val="00FB56C9"/>
    <w:rsid w:val="00FD067F"/>
    <w:rsid w:val="00FD13AC"/>
    <w:rsid w:val="00FF5469"/>
    <w:rsid w:val="03B5D7BE"/>
    <w:rsid w:val="08E43C2D"/>
    <w:rsid w:val="0B9AA5E5"/>
    <w:rsid w:val="0E581BFE"/>
    <w:rsid w:val="0ECC2084"/>
    <w:rsid w:val="17702C92"/>
    <w:rsid w:val="256D8FB2"/>
    <w:rsid w:val="273A6C7E"/>
    <w:rsid w:val="2810CFB7"/>
    <w:rsid w:val="2963C12A"/>
    <w:rsid w:val="2BD97AC0"/>
    <w:rsid w:val="2F05A965"/>
    <w:rsid w:val="3C842702"/>
    <w:rsid w:val="3E5B69C0"/>
    <w:rsid w:val="3FF73A21"/>
    <w:rsid w:val="41930A82"/>
    <w:rsid w:val="41D6D281"/>
    <w:rsid w:val="432EDAE3"/>
    <w:rsid w:val="49AA8978"/>
    <w:rsid w:val="61ED19E1"/>
    <w:rsid w:val="75D67661"/>
    <w:rsid w:val="797D9034"/>
    <w:rsid w:val="79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81FC6"/>
  <w15:docId w15:val="{E6897003-DD01-44B8-BD59-6348DC5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3CA1"/>
    <w:rPr>
      <w:rFonts w:ascii="Arial" w:eastAsia="BrownPro" w:hAnsi="Arial" w:cs="BrownPro"/>
      <w:sz w:val="24"/>
    </w:rPr>
  </w:style>
  <w:style w:type="paragraph" w:styleId="Heading1">
    <w:name w:val="heading 1"/>
    <w:basedOn w:val="Normal"/>
    <w:autoRedefine/>
    <w:uiPriority w:val="1"/>
    <w:qFormat/>
    <w:rsid w:val="00173364"/>
    <w:pPr>
      <w:tabs>
        <w:tab w:val="left" w:pos="4808"/>
      </w:tabs>
      <w:spacing w:before="201"/>
      <w:ind w:left="465"/>
      <w:outlineLvl w:val="0"/>
    </w:pPr>
    <w:rPr>
      <w:rFonts w:asciiTheme="minorBidi" w:hAnsiTheme="minorBidi" w:cstheme="minorBidi"/>
      <w:b/>
      <w:bCs/>
      <w:spacing w:val="53"/>
      <w:sz w:val="64"/>
      <w:szCs w:val="64"/>
      <w:shd w:val="clear" w:color="auto" w:fill="231F20"/>
    </w:rPr>
  </w:style>
  <w:style w:type="paragraph" w:styleId="Heading2">
    <w:name w:val="heading 2"/>
    <w:basedOn w:val="Normal"/>
    <w:uiPriority w:val="1"/>
    <w:qFormat/>
    <w:rsid w:val="008F5DF4"/>
    <w:pPr>
      <w:spacing w:before="363"/>
      <w:ind w:left="693"/>
      <w:outlineLvl w:val="1"/>
    </w:pPr>
    <w:rPr>
      <w:b/>
      <w:bCs/>
      <w:sz w:val="44"/>
      <w:szCs w:val="40"/>
    </w:rPr>
  </w:style>
  <w:style w:type="paragraph" w:styleId="Heading3">
    <w:name w:val="heading 3"/>
    <w:basedOn w:val="Normal"/>
    <w:uiPriority w:val="1"/>
    <w:qFormat/>
    <w:rsid w:val="008F5DF4"/>
    <w:pPr>
      <w:ind w:left="693"/>
      <w:outlineLvl w:val="2"/>
    </w:pPr>
    <w:rPr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C749DD"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sid w:val="008F5DF4"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6"/>
      <w:ind w:left="1034" w:hanging="341"/>
    </w:pPr>
    <w:rPr>
      <w:rFonts w:ascii="BrownPro" w:hAnsi="BrownPro"/>
    </w:r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F5DF4"/>
    <w:pPr>
      <w:contextualSpacing/>
    </w:pPr>
    <w:rPr>
      <w:rFonts w:eastAsiaTheme="majorEastAsia" w:cstheme="majorBidi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DF4"/>
    <w:rPr>
      <w:rFonts w:ascii="Arial" w:eastAsiaTheme="majorEastAsia" w:hAnsi="Arial" w:cstheme="majorBidi"/>
      <w:spacing w:val="-10"/>
      <w:kern w:val="28"/>
      <w:sz w:val="132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15A4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15A4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15A4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15A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1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4D"/>
    <w:rPr>
      <w:rFonts w:ascii="Arial" w:eastAsia="BrownPro" w:hAnsi="Arial" w:cs="BrownPro"/>
      <w:sz w:val="24"/>
    </w:rPr>
  </w:style>
  <w:style w:type="paragraph" w:styleId="Footer">
    <w:name w:val="footer"/>
    <w:basedOn w:val="Normal"/>
    <w:link w:val="FooterChar"/>
    <w:uiPriority w:val="99"/>
    <w:unhideWhenUsed/>
    <w:rsid w:val="00C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4D"/>
    <w:rPr>
      <w:rFonts w:ascii="Arial" w:eastAsia="BrownPro" w:hAnsi="Arial" w:cs="BrownPro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C2162"/>
    <w:pPr>
      <w:widowControl/>
      <w:autoSpaceDE/>
      <w:autoSpaceDN/>
    </w:pPr>
    <w:rPr>
      <w:rFonts w:ascii="Arial" w:eastAsia="BrownPro" w:hAnsi="Arial" w:cs="BrownPr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D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0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562"/>
    <w:rPr>
      <w:rFonts w:ascii="Arial" w:eastAsia="BrownPro" w:hAnsi="Arial" w:cs="Brown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62"/>
    <w:rPr>
      <w:rFonts w:ascii="Arial" w:eastAsia="BrownPro" w:hAnsi="Arial" w:cs="Brown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9" Type="http://schemas.openxmlformats.org/officeDocument/2006/relationships/hyperlink" Target="http://www.odsc.vic.gov.au/" TargetMode="External"/><Relationship Id="rId21" Type="http://schemas.openxmlformats.org/officeDocument/2006/relationships/header" Target="header5.xml"/><Relationship Id="rId34" Type="http://schemas.openxmlformats.org/officeDocument/2006/relationships/header" Target="header14.xml"/><Relationship Id="rId42" Type="http://schemas.openxmlformats.org/officeDocument/2006/relationships/hyperlink" Target="http://www.jobaccess.gov.au/complaints/hotline" TargetMode="External"/><Relationship Id="rId47" Type="http://schemas.openxmlformats.org/officeDocument/2006/relationships/header" Target="header15.xml"/><Relationship Id="rId50" Type="http://schemas.openxmlformats.org/officeDocument/2006/relationships/header" Target="header18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1.xml"/><Relationship Id="rId11" Type="http://schemas.openxmlformats.org/officeDocument/2006/relationships/image" Target="media/image1.jpeg"/><Relationship Id="rId24" Type="http://schemas.openxmlformats.org/officeDocument/2006/relationships/header" Target="header8.xml"/><Relationship Id="rId32" Type="http://schemas.openxmlformats.org/officeDocument/2006/relationships/hyperlink" Target="http://www.visionaustralia.org/about-us/client-reference-group" TargetMode="External"/><Relationship Id="rId37" Type="http://schemas.openxmlformats.org/officeDocument/2006/relationships/hyperlink" Target="http://www.bca.org.au/" TargetMode="External"/><Relationship Id="rId40" Type="http://schemas.openxmlformats.org/officeDocument/2006/relationships/hyperlink" Target="http://www.hadsco.wa.gov.au/" TargetMode="External"/><Relationship Id="rId45" Type="http://schemas.openxmlformats.org/officeDocument/2006/relationships/hyperlink" Target="http://www.publicguardian.qld.gov.au/" TargetMode="External"/><Relationship Id="rId53" Type="http://schemas.openxmlformats.org/officeDocument/2006/relationships/header" Target="header20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yperlink" Target="https://www.visionaustralia.org/about-us/contact-us/complaints-and-suggestions-for-improvements" TargetMode="External"/><Relationship Id="rId44" Type="http://schemas.openxmlformats.org/officeDocument/2006/relationships/hyperlink" Target="http://www.ndiscommission.gov.au/" TargetMode="External"/><Relationship Id="rId52" Type="http://schemas.openxmlformats.org/officeDocument/2006/relationships/header" Target="header1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yperlink" Target="http://www.agedcarequality.gov.au/" TargetMode="External"/><Relationship Id="rId43" Type="http://schemas.openxmlformats.org/officeDocument/2006/relationships/hyperlink" Target="http://www.ndis.gov.au/" TargetMode="External"/><Relationship Id="rId48" Type="http://schemas.openxmlformats.org/officeDocument/2006/relationships/header" Target="header16.xml"/><Relationship Id="rId8" Type="http://schemas.openxmlformats.org/officeDocument/2006/relationships/webSettings" Target="webSettings.xml"/><Relationship Id="rId51" Type="http://schemas.openxmlformats.org/officeDocument/2006/relationships/hyperlink" Target="http://www.visionaustralia.org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visionaustralia.org/" TargetMode="External"/><Relationship Id="rId25" Type="http://schemas.openxmlformats.org/officeDocument/2006/relationships/hyperlink" Target="https://childsafe.humanrights.gov.au/parents-carers" TargetMode="External"/><Relationship Id="rId33" Type="http://schemas.openxmlformats.org/officeDocument/2006/relationships/header" Target="header13.xml"/><Relationship Id="rId38" Type="http://schemas.openxmlformats.org/officeDocument/2006/relationships/hyperlink" Target="http://www.csyw.qld.gov.au/" TargetMode="External"/><Relationship Id="rId46" Type="http://schemas.openxmlformats.org/officeDocument/2006/relationships/hyperlink" Target="http://www.opan.com.au/" TargetMode="External"/><Relationship Id="rId20" Type="http://schemas.openxmlformats.org/officeDocument/2006/relationships/hyperlink" Target="https://www.healthdirect.gov.au/partners/national-relay-service" TargetMode="External"/><Relationship Id="rId41" Type="http://schemas.openxmlformats.org/officeDocument/2006/relationships/hyperlink" Target="http://www.myagedcare.gov.a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yperlink" Target="https://www.visionaustralia.org/about-us/governance/core-policies/privacy-policy" TargetMode="External"/><Relationship Id="rId36" Type="http://schemas.openxmlformats.org/officeDocument/2006/relationships/hyperlink" Target="http://www.humanrights.gov.au/" TargetMode="External"/><Relationship Id="rId4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217e8a-4f86-4a43-9507-f58fdcc2d3e7">
      <UserInfo>
        <DisplayName>Hannah Leitch</DisplayName>
        <AccountId>631</AccountId>
        <AccountType/>
      </UserInfo>
    </SharedWithUsers>
    <TaxCatchAll xmlns="03217e8a-4f86-4a43-9507-f58fdcc2d3e7" xsi:nil="true"/>
    <lcf76f155ced4ddcb4097134ff3c332f xmlns="13bf7879-4ee6-4f53-b49f-9681990c1f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0368584E76948957106B4FB0B0E9B" ma:contentTypeVersion="11" ma:contentTypeDescription="Create a new document." ma:contentTypeScope="" ma:versionID="536747009f172c9221c04e85c042f44b">
  <xsd:schema xmlns:xsd="http://www.w3.org/2001/XMLSchema" xmlns:xs="http://www.w3.org/2001/XMLSchema" xmlns:p="http://schemas.microsoft.com/office/2006/metadata/properties" xmlns:ns2="13bf7879-4ee6-4f53-b49f-9681990c1f65" xmlns:ns3="03217e8a-4f86-4a43-9507-f58fdcc2d3e7" targetNamespace="http://schemas.microsoft.com/office/2006/metadata/properties" ma:root="true" ma:fieldsID="f716e95edb020d66e1daa3eddc71a77d" ns2:_="" ns3:_="">
    <xsd:import namespace="13bf7879-4ee6-4f53-b49f-9681990c1f65"/>
    <xsd:import namespace="03217e8a-4f86-4a43-9507-f58fdcc2d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7879-4ee6-4f53-b49f-9681990c1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181efe5-c98e-4252-a444-86e2a79e14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7e8a-4f86-4a43-9507-f58fdcc2d3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a3e7f1-bb1e-4a64-ba8e-58ae0eb27552}" ma:internalName="TaxCatchAll" ma:showField="CatchAllData" ma:web="03217e8a-4f86-4a43-9507-f58fdcc2d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5E0BA-B012-4F81-88AE-B564D6D82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75731-1618-4625-AB10-D1A434DE4B2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3bf7879-4ee6-4f53-b49f-9681990c1f65"/>
    <ds:schemaRef ds:uri="http://purl.org/dc/dcmitype/"/>
    <ds:schemaRef ds:uri="http://schemas.microsoft.com/office/infopath/2007/PartnerControls"/>
    <ds:schemaRef ds:uri="03217e8a-4f86-4a43-9507-f58fdcc2d3e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82DAD3-D0AC-4F8E-B138-357046EB5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f7879-4ee6-4f53-b49f-9681990c1f65"/>
    <ds:schemaRef ds:uri="03217e8a-4f86-4a43-9507-f58fdcc2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15EAC-80C1-49EA-B03E-A18A3E154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2954</Words>
  <Characters>16843</Characters>
  <Application>Microsoft Office Word</Application>
  <DocSecurity>0</DocSecurity>
  <Lines>140</Lines>
  <Paragraphs>39</Paragraphs>
  <ScaleCrop>false</ScaleCrop>
  <Company>Vision Australia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Richards</dc:creator>
  <cp:keywords/>
  <cp:lastModifiedBy>Mike van Dyk</cp:lastModifiedBy>
  <cp:revision>2</cp:revision>
  <dcterms:created xsi:type="dcterms:W3CDTF">2023-09-05T21:45:00Z</dcterms:created>
  <dcterms:modified xsi:type="dcterms:W3CDTF">2023-09-05T21:45:00Z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2020-11-25T00:00:00Z</vt:filetime>
  </property>
  <property fmtid="{D5CDD505-2E9C-101B-9397-08002B2CF9AE}" pid="5" name="ContentTypeId">
    <vt:lpwstr>0x0101008680368584E76948957106B4FB0B0E9B</vt:lpwstr>
  </property>
  <property fmtid="{D5CDD505-2E9C-101B-9397-08002B2CF9AE}" pid="6" name="MediaServiceImageTags">
    <vt:lpwstr/>
  </property>
</Properties>
</file>